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FF" w:rsidRPr="00DB7C25" w:rsidRDefault="00B837FF" w:rsidP="00B837FF">
      <w:pPr>
        <w:tabs>
          <w:tab w:val="left" w:pos="12616"/>
        </w:tabs>
        <w:spacing w:line="240" w:lineRule="exact"/>
        <w:ind w:left="10915" w:right="111"/>
        <w:contextualSpacing/>
        <w:jc w:val="center"/>
        <w:rPr>
          <w:sz w:val="28"/>
          <w:szCs w:val="28"/>
        </w:rPr>
      </w:pPr>
      <w:r w:rsidRPr="00DB7C25">
        <w:rPr>
          <w:sz w:val="28"/>
          <w:szCs w:val="28"/>
        </w:rPr>
        <w:t>Приложение 11</w:t>
      </w:r>
    </w:p>
    <w:p w:rsidR="00B837FF" w:rsidRPr="00DB7C25" w:rsidRDefault="00B837FF" w:rsidP="00B837FF">
      <w:pPr>
        <w:spacing w:line="240" w:lineRule="exact"/>
        <w:ind w:left="10915" w:right="111"/>
        <w:contextualSpacing/>
        <w:jc w:val="both"/>
        <w:rPr>
          <w:sz w:val="28"/>
          <w:szCs w:val="28"/>
        </w:rPr>
      </w:pPr>
    </w:p>
    <w:p w:rsidR="00B837FF" w:rsidRPr="00DB7C25" w:rsidRDefault="00B837FF" w:rsidP="00B837FF">
      <w:pPr>
        <w:spacing w:line="240" w:lineRule="exact"/>
        <w:ind w:left="10915" w:right="111"/>
        <w:contextualSpacing/>
        <w:jc w:val="both"/>
        <w:rPr>
          <w:sz w:val="28"/>
          <w:szCs w:val="28"/>
        </w:rPr>
      </w:pPr>
      <w:r w:rsidRPr="00DB7C25">
        <w:rPr>
          <w:sz w:val="28"/>
          <w:szCs w:val="28"/>
        </w:rPr>
        <w:t>к Территориальной программе гос</w:t>
      </w:r>
      <w:r w:rsidRPr="00DB7C25">
        <w:rPr>
          <w:sz w:val="28"/>
          <w:szCs w:val="28"/>
        </w:rPr>
        <w:t>у</w:t>
      </w:r>
      <w:r w:rsidRPr="00DB7C25">
        <w:rPr>
          <w:sz w:val="28"/>
          <w:szCs w:val="28"/>
        </w:rPr>
        <w:t xml:space="preserve">дарственных гарантий бесплатного оказания гражданам медицинской </w:t>
      </w:r>
      <w:r>
        <w:rPr>
          <w:sz w:val="28"/>
          <w:szCs w:val="28"/>
        </w:rPr>
        <w:br/>
      </w:r>
      <w:r w:rsidRPr="00DB7C25">
        <w:rPr>
          <w:sz w:val="28"/>
          <w:szCs w:val="28"/>
        </w:rPr>
        <w:t>помощи на территории Ставропол</w:t>
      </w:r>
      <w:r w:rsidRPr="00DB7C25">
        <w:rPr>
          <w:sz w:val="28"/>
          <w:szCs w:val="28"/>
        </w:rPr>
        <w:t>ь</w:t>
      </w:r>
      <w:r w:rsidRPr="00DB7C25">
        <w:rPr>
          <w:sz w:val="28"/>
          <w:szCs w:val="28"/>
        </w:rPr>
        <w:t xml:space="preserve">ского края на 2015 год и плановый </w:t>
      </w:r>
      <w:r>
        <w:rPr>
          <w:sz w:val="28"/>
          <w:szCs w:val="28"/>
        </w:rPr>
        <w:br/>
      </w:r>
      <w:r w:rsidRPr="00DB7C25">
        <w:rPr>
          <w:sz w:val="28"/>
          <w:szCs w:val="28"/>
        </w:rPr>
        <w:t>период 2016 и 2017 годов</w:t>
      </w:r>
    </w:p>
    <w:p w:rsidR="00B837FF" w:rsidRPr="00DB7C25" w:rsidRDefault="00B837FF" w:rsidP="00B837FF">
      <w:pPr>
        <w:tabs>
          <w:tab w:val="left" w:pos="709"/>
        </w:tabs>
        <w:spacing w:line="240" w:lineRule="exact"/>
        <w:ind w:left="10915" w:right="111"/>
        <w:jc w:val="both"/>
        <w:outlineLvl w:val="0"/>
        <w:rPr>
          <w:b/>
          <w:sz w:val="28"/>
          <w:szCs w:val="28"/>
          <w:lang w:eastAsia="en-US"/>
        </w:rPr>
      </w:pPr>
    </w:p>
    <w:p w:rsidR="00B837FF" w:rsidRPr="00B837FF" w:rsidRDefault="00B837FF" w:rsidP="00B837FF">
      <w:pPr>
        <w:tabs>
          <w:tab w:val="left" w:pos="709"/>
        </w:tabs>
        <w:spacing w:line="240" w:lineRule="exact"/>
        <w:ind w:right="-31"/>
        <w:jc w:val="center"/>
        <w:outlineLvl w:val="0"/>
        <w:rPr>
          <w:b/>
          <w:sz w:val="28"/>
          <w:szCs w:val="28"/>
          <w:lang w:eastAsia="en-US"/>
        </w:rPr>
      </w:pPr>
    </w:p>
    <w:p w:rsidR="00B837FF" w:rsidRPr="00B837FF" w:rsidRDefault="00B837FF" w:rsidP="00B837FF">
      <w:pPr>
        <w:tabs>
          <w:tab w:val="left" w:pos="709"/>
        </w:tabs>
        <w:spacing w:line="240" w:lineRule="exact"/>
        <w:ind w:right="-31"/>
        <w:jc w:val="center"/>
        <w:outlineLvl w:val="0"/>
        <w:rPr>
          <w:b/>
          <w:sz w:val="28"/>
          <w:szCs w:val="28"/>
          <w:lang w:eastAsia="en-US"/>
        </w:rPr>
      </w:pPr>
      <w:r w:rsidRPr="00B837FF">
        <w:rPr>
          <w:b/>
          <w:sz w:val="28"/>
          <w:szCs w:val="28"/>
          <w:lang w:eastAsia="en-US"/>
        </w:rPr>
        <w:t>ПЕРЕЧЕНЬ</w:t>
      </w:r>
    </w:p>
    <w:p w:rsidR="00B837FF" w:rsidRPr="00B837FF" w:rsidRDefault="00B837FF" w:rsidP="00B837FF">
      <w:pPr>
        <w:tabs>
          <w:tab w:val="left" w:pos="709"/>
        </w:tabs>
        <w:spacing w:line="240" w:lineRule="exact"/>
        <w:ind w:right="-31"/>
        <w:jc w:val="center"/>
        <w:outlineLvl w:val="0"/>
        <w:rPr>
          <w:b/>
          <w:sz w:val="28"/>
          <w:szCs w:val="28"/>
          <w:lang w:eastAsia="en-US"/>
        </w:rPr>
      </w:pPr>
    </w:p>
    <w:p w:rsidR="00B837FF" w:rsidRPr="00B837FF" w:rsidRDefault="00B837FF" w:rsidP="00B837FF">
      <w:pPr>
        <w:tabs>
          <w:tab w:val="left" w:pos="709"/>
        </w:tabs>
        <w:spacing w:line="240" w:lineRule="exact"/>
        <w:ind w:right="-31"/>
        <w:contextualSpacing/>
        <w:jc w:val="center"/>
        <w:outlineLvl w:val="0"/>
        <w:rPr>
          <w:b/>
          <w:sz w:val="28"/>
          <w:szCs w:val="28"/>
          <w:lang w:eastAsia="en-US"/>
        </w:rPr>
      </w:pPr>
      <w:r w:rsidRPr="00B837FF">
        <w:rPr>
          <w:b/>
          <w:sz w:val="28"/>
          <w:szCs w:val="28"/>
          <w:lang w:eastAsia="en-US"/>
        </w:rPr>
        <w:t>видов высокотехнологичной медицинской помощи</w:t>
      </w:r>
      <w:r w:rsidRPr="00B837FF">
        <w:rPr>
          <w:b/>
          <w:sz w:val="28"/>
          <w:szCs w:val="28"/>
        </w:rPr>
        <w:t>*</w:t>
      </w:r>
      <w:r w:rsidRPr="00B837FF">
        <w:rPr>
          <w:b/>
          <w:sz w:val="28"/>
          <w:szCs w:val="28"/>
          <w:lang w:eastAsia="en-US"/>
        </w:rPr>
        <w:t>, который содержит в том числе методы лечения и источники финансового</w:t>
      </w:r>
    </w:p>
    <w:p w:rsidR="00B837FF" w:rsidRPr="00B837FF" w:rsidRDefault="00B837FF" w:rsidP="00B837FF">
      <w:pPr>
        <w:tabs>
          <w:tab w:val="left" w:pos="709"/>
        </w:tabs>
        <w:spacing w:line="240" w:lineRule="exact"/>
        <w:ind w:right="-31"/>
        <w:contextualSpacing/>
        <w:jc w:val="center"/>
        <w:outlineLvl w:val="0"/>
        <w:rPr>
          <w:b/>
          <w:sz w:val="28"/>
          <w:szCs w:val="28"/>
        </w:rPr>
      </w:pPr>
      <w:r w:rsidRPr="00B837FF">
        <w:rPr>
          <w:b/>
          <w:sz w:val="28"/>
          <w:szCs w:val="28"/>
          <w:lang w:eastAsia="en-US"/>
        </w:rPr>
        <w:t>обеспечения ВМП</w:t>
      </w:r>
    </w:p>
    <w:p w:rsidR="00B837FF" w:rsidRPr="00DB7C25" w:rsidRDefault="00B837FF" w:rsidP="00B837FF">
      <w:pPr>
        <w:tabs>
          <w:tab w:val="left" w:pos="709"/>
        </w:tabs>
        <w:spacing w:line="240" w:lineRule="exact"/>
        <w:ind w:right="-31"/>
        <w:jc w:val="both"/>
        <w:outlineLvl w:val="0"/>
        <w:rPr>
          <w:b/>
          <w:sz w:val="28"/>
          <w:szCs w:val="28"/>
          <w:lang w:eastAsia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711"/>
        <w:gridCol w:w="2552"/>
        <w:gridCol w:w="1275"/>
        <w:gridCol w:w="2977"/>
        <w:gridCol w:w="1703"/>
        <w:gridCol w:w="4107"/>
        <w:gridCol w:w="1703"/>
      </w:tblGrid>
      <w:tr w:rsidR="00B837FF" w:rsidRPr="00DB7C25" w:rsidTr="007571E4">
        <w:trPr>
          <w:trHeight w:val="690"/>
        </w:trPr>
        <w:tc>
          <w:tcPr>
            <w:tcW w:w="225" w:type="pct"/>
            <w:vAlign w:val="center"/>
          </w:tcPr>
          <w:p w:rsidR="00B837FF" w:rsidRPr="00DB7C25" w:rsidRDefault="00B837FF" w:rsidP="007571E4">
            <w:pPr>
              <w:spacing w:line="240" w:lineRule="exact"/>
              <w:ind w:left="-108" w:right="-111" w:hanging="108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 xml:space="preserve">№ </w:t>
            </w:r>
          </w:p>
          <w:p w:rsidR="00B837FF" w:rsidRPr="00DB7C25" w:rsidRDefault="00B837FF" w:rsidP="007571E4">
            <w:pPr>
              <w:spacing w:line="240" w:lineRule="exact"/>
              <w:ind w:left="-108" w:right="-111" w:hanging="108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" w:type="pct"/>
            <w:vAlign w:val="center"/>
          </w:tcPr>
          <w:p w:rsidR="00B837FF" w:rsidRPr="00DB7C25" w:rsidRDefault="00B837FF" w:rsidP="007571E4">
            <w:pPr>
              <w:spacing w:line="240" w:lineRule="exact"/>
              <w:ind w:left="-108" w:right="-111" w:hanging="108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№ гру</w:t>
            </w:r>
            <w:r w:rsidRPr="00DB7C25">
              <w:rPr>
                <w:color w:val="000000"/>
                <w:sz w:val="28"/>
                <w:szCs w:val="28"/>
              </w:rPr>
              <w:t>п</w:t>
            </w:r>
            <w:r w:rsidRPr="00DB7C25">
              <w:rPr>
                <w:color w:val="000000"/>
                <w:sz w:val="28"/>
                <w:szCs w:val="28"/>
              </w:rPr>
              <w:t>пы ВМП</w:t>
            </w:r>
          </w:p>
        </w:tc>
        <w:tc>
          <w:tcPr>
            <w:tcW w:w="811" w:type="pct"/>
            <w:vAlign w:val="center"/>
          </w:tcPr>
          <w:p w:rsidR="00B837FF" w:rsidRPr="00DB7C25" w:rsidRDefault="00B837FF" w:rsidP="007571E4">
            <w:pPr>
              <w:spacing w:line="240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 xml:space="preserve">Наименование вида </w:t>
            </w:r>
            <w:r>
              <w:rPr>
                <w:color w:val="000000"/>
                <w:sz w:val="28"/>
                <w:szCs w:val="28"/>
              </w:rPr>
              <w:t>ВМП</w:t>
            </w:r>
          </w:p>
        </w:tc>
        <w:tc>
          <w:tcPr>
            <w:tcW w:w="405" w:type="pct"/>
            <w:vAlign w:val="center"/>
          </w:tcPr>
          <w:p w:rsidR="00B837FF" w:rsidRPr="00DB7C25" w:rsidRDefault="00B837FF" w:rsidP="007571E4">
            <w:pPr>
              <w:spacing w:line="240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Коды по МКБ-10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946" w:type="pct"/>
            <w:vAlign w:val="center"/>
          </w:tcPr>
          <w:p w:rsidR="00B837FF" w:rsidRPr="00DB7C25" w:rsidRDefault="00B837FF" w:rsidP="007571E4">
            <w:pPr>
              <w:spacing w:line="240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Модель пациента</w:t>
            </w:r>
          </w:p>
        </w:tc>
        <w:tc>
          <w:tcPr>
            <w:tcW w:w="541" w:type="pct"/>
            <w:vAlign w:val="center"/>
          </w:tcPr>
          <w:p w:rsidR="00B837FF" w:rsidRPr="00DB7C25" w:rsidRDefault="00B837FF" w:rsidP="007571E4">
            <w:pPr>
              <w:spacing w:line="240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Вид лечения</w:t>
            </w:r>
          </w:p>
        </w:tc>
        <w:tc>
          <w:tcPr>
            <w:tcW w:w="1305" w:type="pct"/>
            <w:vAlign w:val="center"/>
          </w:tcPr>
          <w:p w:rsidR="00B837FF" w:rsidRPr="00DB7C25" w:rsidRDefault="00B837FF" w:rsidP="007571E4">
            <w:pPr>
              <w:spacing w:line="240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Метод лечения</w:t>
            </w:r>
          </w:p>
        </w:tc>
        <w:tc>
          <w:tcPr>
            <w:tcW w:w="541" w:type="pct"/>
            <w:vAlign w:val="center"/>
          </w:tcPr>
          <w:p w:rsidR="00B837FF" w:rsidRPr="00DB7C25" w:rsidRDefault="00B837FF" w:rsidP="007571E4">
            <w:pPr>
              <w:spacing w:line="240" w:lineRule="exact"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rFonts w:eastAsia="Arial Unicode MS"/>
                <w:bCs/>
                <w:sz w:val="28"/>
                <w:szCs w:val="28"/>
                <w:lang w:eastAsia="en-US"/>
              </w:rPr>
              <w:t>Норматив финансовых затрат на единицу объема предо</w:t>
            </w:r>
            <w:r w:rsidRPr="00DB7C25">
              <w:rPr>
                <w:rFonts w:eastAsia="Arial Unicode MS"/>
                <w:bCs/>
                <w:sz w:val="28"/>
                <w:szCs w:val="28"/>
                <w:lang w:eastAsia="en-US"/>
              </w:rPr>
              <w:t>с</w:t>
            </w:r>
            <w:r w:rsidRPr="00DB7C25">
              <w:rPr>
                <w:rFonts w:eastAsia="Arial Unicode MS"/>
                <w:bCs/>
                <w:sz w:val="28"/>
                <w:szCs w:val="28"/>
                <w:lang w:eastAsia="en-US"/>
              </w:rPr>
              <w:t>тавления м</w:t>
            </w:r>
            <w:r w:rsidRPr="00DB7C25">
              <w:rPr>
                <w:rFonts w:eastAsia="Arial Unicode MS"/>
                <w:bCs/>
                <w:sz w:val="28"/>
                <w:szCs w:val="28"/>
                <w:lang w:eastAsia="en-US"/>
              </w:rPr>
              <w:t>е</w:t>
            </w:r>
            <w:r w:rsidRPr="00DB7C25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дицинской помощи, </w:t>
            </w:r>
            <w:r>
              <w:rPr>
                <w:rFonts w:eastAsia="Arial Unicode MS"/>
                <w:bCs/>
                <w:sz w:val="28"/>
                <w:szCs w:val="28"/>
                <w:lang w:eastAsia="en-US"/>
              </w:rPr>
              <w:t>(</w:t>
            </w:r>
            <w:r w:rsidRPr="00DB7C25">
              <w:rPr>
                <w:rFonts w:eastAsia="Arial Unicode MS"/>
                <w:bCs/>
                <w:sz w:val="28"/>
                <w:szCs w:val="28"/>
                <w:lang w:eastAsia="en-US"/>
              </w:rPr>
              <w:t>рублей</w:t>
            </w:r>
            <w:r>
              <w:rPr>
                <w:rFonts w:eastAsia="Arial Unicode MS"/>
              </w:rPr>
              <w:t>)</w:t>
            </w:r>
            <w:r>
              <w:rPr>
                <w:sz w:val="28"/>
                <w:szCs w:val="28"/>
              </w:rPr>
              <w:t xml:space="preserve"> ***</w:t>
            </w:r>
          </w:p>
        </w:tc>
      </w:tr>
    </w:tbl>
    <w:p w:rsidR="00B837FF" w:rsidRPr="00DB7C25" w:rsidRDefault="00B837FF" w:rsidP="00B837FF">
      <w:pPr>
        <w:tabs>
          <w:tab w:val="left" w:pos="709"/>
        </w:tabs>
        <w:spacing w:line="20" w:lineRule="exact"/>
        <w:ind w:right="-31"/>
        <w:jc w:val="both"/>
        <w:rPr>
          <w:sz w:val="28"/>
          <w:szCs w:val="28"/>
          <w:lang w:eastAsia="en-US"/>
        </w:rPr>
      </w:pPr>
    </w:p>
    <w:tbl>
      <w:tblPr>
        <w:tblW w:w="4942" w:type="pct"/>
        <w:tblInd w:w="108" w:type="dxa"/>
        <w:tblLayout w:type="fixed"/>
        <w:tblLook w:val="00A0"/>
      </w:tblPr>
      <w:tblGrid>
        <w:gridCol w:w="283"/>
        <w:gridCol w:w="422"/>
        <w:gridCol w:w="714"/>
        <w:gridCol w:w="881"/>
        <w:gridCol w:w="1671"/>
        <w:gridCol w:w="1278"/>
        <w:gridCol w:w="2974"/>
        <w:gridCol w:w="1703"/>
        <w:gridCol w:w="3792"/>
        <w:gridCol w:w="324"/>
        <w:gridCol w:w="1693"/>
      </w:tblGrid>
      <w:tr w:rsidR="00B837FF" w:rsidRPr="00DB7C25" w:rsidTr="007571E4">
        <w:trPr>
          <w:trHeight w:val="418"/>
          <w:tblHeader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1</w:t>
            </w:r>
            <w:bookmarkStart w:id="0" w:name="RANGE!A1:F534"/>
            <w:bookmarkEnd w:id="0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ind w:left="-107" w:right="-108" w:hanging="34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ind w:left="-107" w:right="-108"/>
              <w:jc w:val="center"/>
              <w:rPr>
                <w:color w:val="000000"/>
                <w:sz w:val="28"/>
                <w:szCs w:val="28"/>
              </w:rPr>
            </w:pPr>
            <w:bookmarkStart w:id="1" w:name="RANGE!C1"/>
            <w:bookmarkEnd w:id="1"/>
            <w:r w:rsidRPr="00DB7C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ind w:left="176" w:right="-107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ind w:left="32" w:right="-108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ind w:left="32" w:right="34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F" w:rsidRPr="00DB7C25" w:rsidRDefault="00B837FF" w:rsidP="007571E4">
            <w:pPr>
              <w:spacing w:line="240" w:lineRule="exact"/>
              <w:ind w:left="32" w:right="34"/>
              <w:jc w:val="center"/>
              <w:rPr>
                <w:color w:val="000000"/>
                <w:sz w:val="28"/>
                <w:szCs w:val="28"/>
              </w:rPr>
            </w:pPr>
            <w:r w:rsidRPr="00DB7C25">
              <w:rPr>
                <w:color w:val="000000"/>
                <w:sz w:val="28"/>
                <w:szCs w:val="28"/>
              </w:rPr>
              <w:t>8</w:t>
            </w:r>
          </w:p>
        </w:tc>
      </w:tr>
      <w:tr w:rsidR="00B837FF" w:rsidRPr="00DB7C25" w:rsidTr="007571E4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B837FF" w:rsidRPr="00DB7C25" w:rsidRDefault="00B837FF" w:rsidP="007571E4">
            <w:pPr>
              <w:tabs>
                <w:tab w:val="left" w:pos="709"/>
              </w:tabs>
              <w:spacing w:line="240" w:lineRule="exact"/>
              <w:ind w:left="32" w:right="-107" w:hanging="34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B837FF" w:rsidRPr="00DB7C25" w:rsidRDefault="00B837FF" w:rsidP="007571E4">
            <w:pPr>
              <w:tabs>
                <w:tab w:val="left" w:pos="1116"/>
              </w:tabs>
              <w:spacing w:line="240" w:lineRule="exact"/>
              <w:ind w:left="1310" w:right="-107" w:hanging="56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eastAsia="en-US"/>
              </w:rPr>
              <w:t xml:space="preserve"> </w:t>
            </w:r>
            <w:r w:rsidRPr="00DB7C25">
              <w:rPr>
                <w:sz w:val="28"/>
                <w:szCs w:val="28"/>
                <w:lang w:val="en-US" w:eastAsia="en-US"/>
              </w:rPr>
              <w:t>I</w:t>
            </w:r>
            <w:r w:rsidRPr="00DB7C25">
              <w:rPr>
                <w:sz w:val="28"/>
                <w:szCs w:val="28"/>
                <w:lang w:eastAsia="en-US"/>
              </w:rPr>
              <w:t xml:space="preserve">.  </w:t>
            </w:r>
            <w:r w:rsidRPr="00DB7C25">
              <w:rPr>
                <w:sz w:val="28"/>
                <w:szCs w:val="28"/>
                <w:lang w:eastAsia="en-US"/>
              </w:rPr>
              <w:tab/>
            </w:r>
            <w:r w:rsidRPr="00DB7C25">
              <w:rPr>
                <w:sz w:val="28"/>
                <w:szCs w:val="28"/>
              </w:rPr>
              <w:t xml:space="preserve">Перечень видов </w:t>
            </w:r>
            <w:r>
              <w:rPr>
                <w:sz w:val="28"/>
                <w:szCs w:val="28"/>
              </w:rPr>
              <w:t>ВМП</w:t>
            </w:r>
            <w:r w:rsidRPr="00DB7C25">
              <w:rPr>
                <w:sz w:val="28"/>
                <w:szCs w:val="28"/>
              </w:rPr>
              <w:t>, включенных в базовую программу обязательного медицинского страхования, оказываемых на территории Ставропольского края</w:t>
            </w:r>
            <w:r>
              <w:rPr>
                <w:sz w:val="28"/>
                <w:szCs w:val="28"/>
              </w:rPr>
              <w:t>,</w:t>
            </w:r>
            <w:r w:rsidRPr="00DB7C25">
              <w:rPr>
                <w:sz w:val="28"/>
                <w:szCs w:val="28"/>
              </w:rPr>
              <w:t xml:space="preserve">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фондов обязательного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дицинского страхования Ставропольского края</w:t>
            </w:r>
          </w:p>
          <w:p w:rsidR="00B837FF" w:rsidRPr="00DB7C25" w:rsidRDefault="00B837FF" w:rsidP="007571E4">
            <w:pPr>
              <w:spacing w:line="240" w:lineRule="exact"/>
              <w:ind w:left="32" w:right="-107" w:hanging="34"/>
              <w:jc w:val="center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spacing w:line="240" w:lineRule="exact"/>
              <w:ind w:left="32" w:right="-107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  <w:r w:rsidRPr="00DB7C25">
              <w:rPr>
                <w:sz w:val="28"/>
                <w:szCs w:val="28"/>
              </w:rPr>
              <w:t xml:space="preserve">  Абдоминальная хирургия</w:t>
            </w:r>
          </w:p>
          <w:p w:rsidR="00B837FF" w:rsidRPr="00DB7C25" w:rsidRDefault="00B837FF" w:rsidP="007571E4">
            <w:pPr>
              <w:tabs>
                <w:tab w:val="left" w:pos="709"/>
              </w:tabs>
              <w:spacing w:line="240" w:lineRule="exact"/>
              <w:ind w:left="34" w:right="-107" w:hanging="34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37FF" w:rsidRPr="00850040" w:rsidTr="007571E4">
        <w:trPr>
          <w:trHeight w:val="691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tabs>
                <w:tab w:val="left" w:pos="243"/>
              </w:tabs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кие, расширенные, комбинированные и реконструктивно-</w:t>
            </w:r>
            <w:r w:rsidRPr="00DB7C25">
              <w:rPr>
                <w:sz w:val="28"/>
                <w:szCs w:val="28"/>
              </w:rPr>
              <w:lastRenderedPageBreak/>
              <w:t>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поджелудо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железе, в том числе лапароскоп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 ассистирова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ные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К86.0 − K86.8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заболевания поджел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дочной железы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-109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поджелудочной жел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зы субтотальная; наложение гепатикоеюноанастомоза; </w:t>
            </w:r>
            <w:r w:rsidRPr="00DB7C25">
              <w:rPr>
                <w:sz w:val="28"/>
                <w:szCs w:val="28"/>
              </w:rPr>
              <w:lastRenderedPageBreak/>
              <w:t>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зекция поджелудочной железы эндоскопическая; дистальная резекция поджелудочной жел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зы с сохранением селезенки; дистальная резекция поджел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дочной железы со спленэкт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мией; срединная резекция по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желудочной железы (атипичная резекция); панкреатодуод</w:t>
            </w:r>
            <w:r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нальная резекция с резекцией желудка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105093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Микрохирургичес-кие и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тивно-пластические операции на печени, желчных протоках и сосудах печени, в том числе эндов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скулярные операции на сосудах печени и реконструктивные операции на сосудах системы воротной вены, стентирование внутри- и </w:t>
            </w:r>
            <w:r w:rsidRPr="00DB7C25">
              <w:rPr>
                <w:sz w:val="28"/>
                <w:szCs w:val="28"/>
              </w:rPr>
              <w:lastRenderedPageBreak/>
              <w:t>внепеч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ночных желчных протоков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D18.0, D13.4, D13.5, B67.0, K76.6, K76.8, Q26.5, I85.0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заболевания,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денные аномалии печени, желчных прот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ков, воротной вены;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внутрипеченочных желчных протоков;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вн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печеночных желчных протоков;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новообразования желчного пузыря;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инвазия печени, </w:t>
            </w:r>
            <w:r w:rsidRPr="00DB7C25">
              <w:rPr>
                <w:sz w:val="28"/>
                <w:szCs w:val="28"/>
              </w:rPr>
              <w:lastRenderedPageBreak/>
              <w:t>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званная эхинококком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печени с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лапароскопической те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ники; резекция одного сегмента печени; резекция сегмента (сегментов) печени с 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руктивно-пластическим комп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нентом; резекция печени ат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пичная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Реконструктивно-пластические, в том числе лапароскоп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 ассистирова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ные операции на тонкой, толстой кишке и промежн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D12.6, L05.9, К60.4, К62.3, К62.8, К57.2, К59.3, N82.2, N82.3, N82.4, Q43.1, Q43.2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семейный аденоматоз толстой кишки, 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тальное поражение всех отделов толстой кишки полипами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реконструктивно-пластическая операция по восстановлению непрерывности кишечника − закрытие стомы с формиров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анастомоза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850040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4.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</w:t>
            </w:r>
            <w:r w:rsidRPr="00DB7C25">
              <w:rPr>
                <w:sz w:val="28"/>
                <w:szCs w:val="28"/>
              </w:rPr>
              <w:t xml:space="preserve"> новообраз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ваний надпочечн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ков и забрюшинн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пространства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Е27.5, D35.0, D48.3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надпочечников и забр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шинного пространства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односторонняя адреналэктомия открытым доступом (лапар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томия, люмботомия, торако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ренолапаротомия)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t>129600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Е24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гиперкортицизм;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синдром Иценко-Ку-шинга (кортикостер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ма)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односторонняя адреналэктомия открытым доступом (лапар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томия, люмботомия, торако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ренолапаротомия); двусторо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няя эндоскопическая адре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налэктомия; односторонняя а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реналэктомия открытым дост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пом </w:t>
            </w:r>
            <w:r w:rsidRPr="00DB7C25">
              <w:rPr>
                <w:sz w:val="28"/>
                <w:szCs w:val="28"/>
              </w:rPr>
              <w:lastRenderedPageBreak/>
              <w:t>(лапаротомия, люмбот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мия, торакофренолапаротомия)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gridAfter w:val="2"/>
          <w:wAfter w:w="641" w:type="pct"/>
          <w:trHeight w:val="284"/>
        </w:trPr>
        <w:tc>
          <w:tcPr>
            <w:tcW w:w="90" w:type="pct"/>
          </w:tcPr>
          <w:p w:rsidR="00B837FF" w:rsidRPr="00DB7C25" w:rsidRDefault="00B837FF" w:rsidP="007571E4">
            <w:pPr>
              <w:spacing w:line="240" w:lineRule="exact"/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8"/>
          </w:tcPr>
          <w:p w:rsidR="00B837FF" w:rsidRPr="00DB7C25" w:rsidRDefault="00B837FF" w:rsidP="007571E4">
            <w:pPr>
              <w:ind w:left="32" w:right="-107" w:hanging="34"/>
              <w:jc w:val="center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 </w:t>
            </w:r>
            <w:r w:rsidRPr="00DB7C25">
              <w:rPr>
                <w:sz w:val="28"/>
                <w:szCs w:val="28"/>
              </w:rPr>
              <w:t xml:space="preserve"> Акушерство и гинекология</w:t>
            </w:r>
          </w:p>
          <w:p w:rsidR="00B837FF" w:rsidRPr="00DB7C25" w:rsidRDefault="00B837FF" w:rsidP="007571E4">
            <w:pPr>
              <w:ind w:left="32" w:right="-107" w:hanging="34"/>
              <w:jc w:val="center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3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при привычном невынашивании беременности, вызва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ном тромбофилич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скими мутациями, антифосфолипи</w:t>
            </w:r>
            <w:r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ным синдромом,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зуссенсибилизацией, истмикоцервикал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ной недостаточн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стью с применением химиотерапевтич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ских, экстракорп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ральных, генно-ин-женерных, биолог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ческих, онтогенет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ческих, молекуля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 xml:space="preserve">но-генетических и </w:t>
            </w:r>
            <w:r w:rsidRPr="00DB7C25">
              <w:rPr>
                <w:sz w:val="28"/>
                <w:szCs w:val="28"/>
              </w:rPr>
              <w:lastRenderedPageBreak/>
              <w:t>иммуногенетических методов коррекции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О36.0, О36.1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О34.3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привычный выкидыш, сопровождающийся резус-иммунизацией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привычный выкидыш, обусловленный истми-коцервикальной недо-статочностью с про-лабированием плодн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пузыря в церв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кальный канал и (или) влагалище при сроке до 22 недель береме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ности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привычный выкидыш, обусловленный соч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танной тромбофилией (антифосфолипидный синдром и врожденная </w:t>
            </w:r>
            <w:r w:rsidRPr="00DB7C25">
              <w:rPr>
                <w:sz w:val="28"/>
                <w:szCs w:val="28"/>
              </w:rPr>
              <w:lastRenderedPageBreak/>
              <w:t>тромбофилия) с гиб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лью плода или тром-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бозом при предыд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щей беременности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ние </w:t>
            </w: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эктракорпоральное лечение с использованием аппаратного плазм</w:t>
            </w:r>
            <w:r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фереза, иммуносорбции, плазмафильтрации с посл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дующим введением иммуно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лобулинов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хирургическая коррекция ис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микоцервикальной недостато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ности и последующая пол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компонентная терапия под 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тролем исследований по мет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ду полимеразной цепной реа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ции в режиме реального врем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 методом фемофлор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терапия с использованием ге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но-инженерных лекарственных препаратов и экстракорпорал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методов лечения (аппара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 xml:space="preserve">ный </w:t>
            </w:r>
            <w:r w:rsidRPr="00DB7C25">
              <w:rPr>
                <w:sz w:val="28"/>
                <w:szCs w:val="28"/>
              </w:rPr>
              <w:lastRenderedPageBreak/>
              <w:t>плазмаферез, каскадная плазмафильтрация, иммун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сорбция)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 последующим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 вве-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дением иммуноглобулинов под контролем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молекулярных диагностических методик, имм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ноферментных, гемостазиол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гических методов исследования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102457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1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плацентарной недостаточности, сопровождающейся задержкой роста плода, с применен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цитогенетичес-ких, молекулярно-генетических и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муногенетических методов диагност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ки, дистанционного мониторинга состоя-</w:t>
            </w:r>
            <w:r>
              <w:rPr>
                <w:sz w:val="28"/>
                <w:szCs w:val="28"/>
              </w:rPr>
              <w:t>ния плода</w:t>
            </w:r>
            <w:r w:rsidRPr="00DB7C25">
              <w:rPr>
                <w:sz w:val="28"/>
                <w:szCs w:val="28"/>
              </w:rPr>
              <w:t xml:space="preserve"> в </w:t>
            </w:r>
            <w:r w:rsidRPr="00DB7C25">
              <w:rPr>
                <w:sz w:val="28"/>
                <w:szCs w:val="28"/>
              </w:rPr>
              <w:lastRenderedPageBreak/>
              <w:t>сочет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нии с методами эк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тракорпорального воздействия на кровь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О36.5, O43.1, O43.8, O43.9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плацентарная недост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точность, сопрово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дающаяся задержкой роста плода и по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твержденная ультр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звуковыми методами обследования и доплерометрией, об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словленная иммунол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гическими, эндокри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ными нарушениями, инфекционным процессом, экстраген</w:t>
            </w:r>
            <w:r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тальной патологией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терапия с использованием ге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но-инженерных препаратов, назначаемых по данным пров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денной диагностики причин нарушения роста плода по а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ниотической жидкости и (или) крови плода под контролем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следований по методу полим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разной цепной реакции в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жиме реального времени мет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дом фемофлор, бактериолог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ческим, генетическим исслед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ванием</w:t>
            </w:r>
            <w:r>
              <w:rPr>
                <w:sz w:val="28"/>
                <w:szCs w:val="28"/>
              </w:rPr>
              <w:t>,</w:t>
            </w:r>
            <w:r w:rsidRPr="00DB7C25">
              <w:rPr>
                <w:sz w:val="28"/>
                <w:szCs w:val="28"/>
              </w:rPr>
              <w:t xml:space="preserve"> экстракорпоральные методы лечения с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аппаратного плазмафер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за, каскадной плазмафильтр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ции </w:t>
            </w:r>
            <w:r w:rsidRPr="00DB7C25">
              <w:rPr>
                <w:sz w:val="28"/>
                <w:szCs w:val="28"/>
              </w:rPr>
              <w:lastRenderedPageBreak/>
              <w:t>под контролем за состо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нием плода методами фун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циональной диагностики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Лечение преэкламп-сии при сроке до </w:t>
            </w:r>
            <w:r w:rsidRPr="00DB7C25">
              <w:rPr>
                <w:sz w:val="28"/>
                <w:szCs w:val="28"/>
              </w:rPr>
              <w:br/>
              <w:t>34 недел</w:t>
            </w:r>
            <w:r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 xml:space="preserve"> береме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ности с применен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химиотерапевт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ческих, биологич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 препаратов, эф-ферентных методов терапии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О11, O12, O13, O14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преэклампсия у бер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менной при сроке до 34 недел</w:t>
            </w:r>
            <w:r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 xml:space="preserve"> беременн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комплексная индивидуально подобранная терапия с прим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нением биологических лека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ственных препаратов и экстр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корпоральных методов лечения (аппаратный плазмаферез, г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мофильтрация, озонотерапия), направленная на пролонгир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 беременности под 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тролем суточного мониторир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вания артериального давления, транскраниальной доплерогр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фии, эхокардиографии, вну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рипочечной гемодинамики, компьютерная томографаия сетчатки, функции эндотелий зависимой дилятации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 xml:space="preserve">ганосохраняющее лечение женщин с </w:t>
            </w:r>
            <w:r w:rsidRPr="00DB7C25">
              <w:rPr>
                <w:sz w:val="28"/>
                <w:szCs w:val="28"/>
              </w:rPr>
              <w:lastRenderedPageBreak/>
              <w:t xml:space="preserve">несостоятельностью </w:t>
            </w:r>
            <w:r w:rsidRPr="00DB7C25">
              <w:rPr>
                <w:spacing w:val="-20"/>
                <w:sz w:val="28"/>
                <w:szCs w:val="28"/>
              </w:rPr>
              <w:t>мышц</w:t>
            </w:r>
            <w:r w:rsidRPr="00DB7C25">
              <w:rPr>
                <w:sz w:val="28"/>
                <w:szCs w:val="28"/>
              </w:rPr>
              <w:t xml:space="preserve"> тазового дна, опущением и вып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дением органов 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лого таза, а также в сочетании со стре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совым недержанием мочи, соединител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но-тканными заб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леваниями, включая 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ции: сакровагин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пексия с лапароск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пической ассисте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цией, оперативные вмешательства с использованием сетч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тых протезов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N81, N88.4, N88.1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цистоцеле, неполное и полное выпадени</w:t>
            </w:r>
            <w:r>
              <w:rPr>
                <w:sz w:val="28"/>
                <w:szCs w:val="28"/>
              </w:rPr>
              <w:t>е м</w:t>
            </w:r>
            <w:r w:rsidRPr="00DB7C25">
              <w:rPr>
                <w:sz w:val="28"/>
                <w:szCs w:val="28"/>
              </w:rPr>
              <w:t xml:space="preserve">атки и стенок </w:t>
            </w:r>
            <w:r w:rsidRPr="00DB7C25">
              <w:rPr>
                <w:sz w:val="28"/>
                <w:szCs w:val="28"/>
              </w:rPr>
              <w:lastRenderedPageBreak/>
              <w:t>влаг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лища, ректоцеле, гипертрофия и элонг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 шейки матки у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циенток репродукти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ного возраста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операции эндоскопическим, влагалищным и абдоминал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 xml:space="preserve">ным доступом и их </w:t>
            </w:r>
            <w:r w:rsidRPr="00DB7C25">
              <w:rPr>
                <w:sz w:val="28"/>
                <w:szCs w:val="28"/>
              </w:rPr>
              <w:lastRenderedPageBreak/>
              <w:t>сочетание в различной комбинации: сли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говая операция (TVT-0, TVT, TOT) с использованием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плантов; операции эндоскоп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ческим, влагалищным и абд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минальным доступом и их сочетание в различной комбин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ции: промонтофиксация матки или культи влагалища с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пользованием синтетических сеток; операции 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ским, влагалищным и абдом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нальным доступом и их соч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тание в различной комбинации: укрепление связочного аппар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та матки лапароскопическим доступом; операции эндоск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пическим, влагалищным и а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доминальным доступом и их сочетание в различной комб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нации: пластика сфинктера прямой кишки; операции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скопическим, влагалищным и абдоминальным доступом и их </w:t>
            </w:r>
            <w:r w:rsidRPr="00DB7C25">
              <w:rPr>
                <w:sz w:val="28"/>
                <w:szCs w:val="28"/>
              </w:rPr>
              <w:lastRenderedPageBreak/>
              <w:t>сочетание в различной комб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нации:</w:t>
            </w:r>
            <w:r w:rsidRPr="00DB7C25">
              <w:rPr>
                <w:sz w:val="28"/>
                <w:szCs w:val="28"/>
              </w:rPr>
              <w:br w:type="page"/>
              <w:t xml:space="preserve"> пластика шейки матки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N99.3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выпадение стенок влагалища после эксти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 xml:space="preserve">пации матки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операции эндоскопическим, влагалищным и абдоминал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ным доступом и их сочетание в различной комбинации: промонтофиксация культи влаг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лища, слинговая операция (TVT-0, TVT, TOT) с использ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ванием имплантов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N39.4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стрессовое недерж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 мочи в сочетании с опущением и (или) выпадением органов малого таза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слинговые операции (TVT-0, TVT, TOT) с использованием имплантов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right="-107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Нейрохирургия</w:t>
            </w:r>
          </w:p>
          <w:p w:rsidR="00B837FF" w:rsidRPr="00DB7C25" w:rsidRDefault="00B837FF" w:rsidP="007571E4">
            <w:pPr>
              <w:ind w:left="32" w:right="-107" w:hanging="34"/>
              <w:jc w:val="center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7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вмешательства с использованием операционного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 xml:space="preserve">роскопа, </w:t>
            </w:r>
            <w:r w:rsidRPr="00DB7C25">
              <w:rPr>
                <w:sz w:val="28"/>
                <w:szCs w:val="28"/>
              </w:rPr>
              <w:lastRenderedPageBreak/>
              <w:t>стереота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сической биопсии, интраоперационной навигации и нейр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физиологического мониторинга при внутримозговых новообразованиях головного мозга и каверномах функци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нально значимых зон головного мозга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C71.0, C71.1, C71.2, C71.3, C71.4, </w:t>
            </w:r>
            <w:r w:rsidRPr="00DB7C25">
              <w:rPr>
                <w:sz w:val="28"/>
                <w:szCs w:val="28"/>
              </w:rPr>
              <w:lastRenderedPageBreak/>
              <w:t xml:space="preserve">C79.3, D33.0, D43.0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hyperlink r:id="rId5" w:anchor="RANGE!#ССЫЛКА!" w:history="1">
              <w:r w:rsidRPr="00DB7C25">
                <w:rPr>
                  <w:sz w:val="28"/>
                  <w:szCs w:val="28"/>
                </w:rPr>
                <w:t>внутримозговые зл</w:t>
              </w:r>
              <w:r w:rsidRPr="00DB7C25">
                <w:rPr>
                  <w:sz w:val="28"/>
                  <w:szCs w:val="28"/>
                </w:rPr>
                <w:t>о</w:t>
              </w:r>
              <w:r w:rsidRPr="00DB7C25">
                <w:rPr>
                  <w:sz w:val="28"/>
                  <w:szCs w:val="28"/>
                </w:rPr>
                <w:t>качественные новоо</w:t>
              </w:r>
              <w:r w:rsidRPr="00DB7C25">
                <w:rPr>
                  <w:sz w:val="28"/>
                  <w:szCs w:val="28"/>
                </w:rPr>
                <w:t>б</w:t>
              </w:r>
              <w:r w:rsidRPr="00DB7C25">
                <w:rPr>
                  <w:sz w:val="28"/>
                  <w:szCs w:val="28"/>
                </w:rPr>
                <w:t xml:space="preserve">разования (первичные и вторичные) и </w:t>
              </w:r>
              <w:r w:rsidRPr="00DB7C25">
                <w:rPr>
                  <w:sz w:val="28"/>
                  <w:szCs w:val="28"/>
                </w:rPr>
                <w:lastRenderedPageBreak/>
                <w:t>добр</w:t>
              </w:r>
              <w:r w:rsidRPr="00DB7C25">
                <w:rPr>
                  <w:sz w:val="28"/>
                  <w:szCs w:val="28"/>
                </w:rPr>
                <w:t>о</w:t>
              </w:r>
              <w:r w:rsidRPr="00DB7C25">
                <w:rPr>
                  <w:sz w:val="28"/>
                  <w:szCs w:val="28"/>
                </w:rPr>
                <w:t>качественные новоо</w:t>
              </w:r>
              <w:r w:rsidRPr="00DB7C25">
                <w:rPr>
                  <w:sz w:val="28"/>
                  <w:szCs w:val="28"/>
                </w:rPr>
                <w:t>б</w:t>
              </w:r>
              <w:r w:rsidRPr="00DB7C25">
                <w:rPr>
                  <w:sz w:val="28"/>
                  <w:szCs w:val="28"/>
                </w:rPr>
                <w:t>разования функци</w:t>
              </w:r>
              <w:r w:rsidRPr="00DB7C25">
                <w:rPr>
                  <w:sz w:val="28"/>
                  <w:szCs w:val="28"/>
                </w:rPr>
                <w:t>о</w:t>
              </w:r>
              <w:r w:rsidRPr="00DB7C25">
                <w:rPr>
                  <w:sz w:val="28"/>
                  <w:szCs w:val="28"/>
                </w:rPr>
                <w:t>нально значимых зон больших полушарий головного мозга</w:t>
              </w:r>
            </w:hyperlink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гации; удаление опухоли с применением </w:t>
            </w:r>
            <w:r w:rsidRPr="00DB7C25">
              <w:rPr>
                <w:sz w:val="28"/>
                <w:szCs w:val="28"/>
              </w:rPr>
              <w:lastRenderedPageBreak/>
              <w:t>интраоперацио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ультразвукового сканир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вания; удаление опухоли с применением двух и более методов лечения (интраоперац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онных технологий)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130730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C71.5, C79.3, D33.0, D43.0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внутримозговые зл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(первич-ные и вторичные) и доброкачественные новообразования боковых и III желудо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ков мозга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гации; удаление опухоли с применением интраоперацио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ультразвукового сканир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вания; удаление опухоли с применением двух и более методов лечения (интраоперац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онных технологий) 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С71.6, C71.7, C79.3, D33.1, D18.0, D43.1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внутримозговые зл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(первич-ные и вторичные) и доброкачественные новообразования мо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жечка, IV желудочка, стволовой и параств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ловой </w:t>
            </w:r>
            <w:r w:rsidRPr="00DB7C25">
              <w:rPr>
                <w:sz w:val="28"/>
                <w:szCs w:val="28"/>
              </w:rPr>
              <w:lastRenderedPageBreak/>
              <w:t>локализации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гации; удаление опухоли с применением интраоперацио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ультразвукового сканир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вания; удаление опухоли с применением двух и более </w:t>
            </w:r>
            <w:r w:rsidRPr="00DB7C25">
              <w:rPr>
                <w:sz w:val="28"/>
                <w:szCs w:val="28"/>
              </w:rPr>
              <w:lastRenderedPageBreak/>
              <w:t>методов лечения (интраоперац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онных технологий)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С71.6, C79.3, D33.1, D18.0, D43.1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внутримозговые зл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(первич-ные и вторичные) и доброкачественные новообразования мо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жечка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мониторинга; удаление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ли с применением интраопер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ционной флюоресцентной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роскопии и эндоскопии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D18.0, Q28.3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кавернома (каверно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ная ангиома) мозже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ка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 функционально значимых зон головного мозга; 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10.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Микрохирургичес-кие вмешательства при злокачестве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(первичных и вторичных) и добр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качественных </w:t>
            </w:r>
            <w:r w:rsidRPr="00DB7C25">
              <w:rPr>
                <w:sz w:val="28"/>
                <w:szCs w:val="28"/>
              </w:rPr>
              <w:lastRenderedPageBreak/>
              <w:t>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образованиях обол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чек головного мозга с вовлечением син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сов, серповидного отростка и намета мозжечка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C70.0, C79.3, D32.0, D43.1, Q85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(пе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вичные и вторичные) и доброкачественные новообразования об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лочек головного мозга </w:t>
            </w:r>
            <w:r w:rsidRPr="00DB7C25">
              <w:rPr>
                <w:sz w:val="28"/>
                <w:szCs w:val="28"/>
              </w:rPr>
              <w:lastRenderedPageBreak/>
              <w:t>парасагиттальной локализации с вовлеч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синусов, серп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видного отростка и намета мозжечка, а также внутрижелудоч-ковой локализации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гации; удаление опухоли с применением интраоперацио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ультразвукового сканир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Микрохирургичес-кие, эндоскопичес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вмешательства при глиомах зр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тельных нервов и хиазмы, краниоф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рингиомах, аденомах гипофиза, неврин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мах, в том числе внутричерепных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вообразованиях при нейрофиброматозе I−II типов, врожде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(коллоидных, дермоидных, эп</w:t>
            </w:r>
            <w:r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дермоидных) цере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 xml:space="preserve">ральных </w:t>
            </w:r>
            <w:r w:rsidRPr="00DB7C25">
              <w:rPr>
                <w:sz w:val="28"/>
                <w:szCs w:val="28"/>
              </w:rPr>
              <w:lastRenderedPageBreak/>
              <w:t>кистах, зл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качественных и до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рокачественных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вообразований шиш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ковидной железы (в том числе кисто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ных), туберозном склерозе, гамартозе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С72.2, D33.3, Q85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ind w:right="-11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доброкачественные и злокачественные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 зрител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ного нерва (глиомы, невриномы и нейр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фибромы, в том числе внутричерепные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 при не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рофиброматозе I−II 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пов);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туберозный склероз;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гамартоз </w:t>
            </w:r>
          </w:p>
          <w:p w:rsidR="00B837FF" w:rsidRPr="00DB7C25" w:rsidRDefault="00B837FF" w:rsidP="007571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гации; удаление опухоли с применением эндоскопической ассистенции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C75.3, D35.2 − D35.4, D44.5, Q04.6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аденомы гипофиза;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краниофарингиомы;</w:t>
            </w:r>
          </w:p>
          <w:p w:rsidR="00B837FF" w:rsidRPr="00DB7C25" w:rsidRDefault="00B837FF" w:rsidP="007571E4">
            <w:pPr>
              <w:ind w:right="-11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и доб-рокачественные новообразования шишк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видной железы;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врожденные </w:t>
            </w:r>
            <w:r w:rsidRPr="00DB7C25">
              <w:rPr>
                <w:sz w:val="28"/>
                <w:szCs w:val="28"/>
              </w:rPr>
              <w:lastRenderedPageBreak/>
              <w:t>цере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ральные кисты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гации; удаление опухоли с применением эндоскопической ассистенции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ские, 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ские, стереотаксич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ские, а также комб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нированные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тельства при ра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личных новообраз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ваниях и других объемных процессах основания черепа и лицевого скелета, </w:t>
            </w:r>
            <w:r w:rsidRPr="00DB7C25">
              <w:rPr>
                <w:sz w:val="28"/>
                <w:szCs w:val="28"/>
              </w:rPr>
              <w:br/>
              <w:t>врастающих в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лость черепа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С31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новообразования прид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точных пазух носа, прорастающие в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лость черепа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двух и более методов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чения (интраоперационных технологий); удаление опухоли с применением интраоперац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онной навигации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С41.0, С43.4, С44.4, С79.4,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С79.5, С49.0, D16.4, D48.0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(пе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вичные и вторичные) и доброкачественные новообразования кос-тей черепа и лицевого скелета, прораста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 в полость черепа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двух и более методов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чения (интраоперационных технологий)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D76.0, </w:t>
            </w:r>
            <w:r w:rsidRPr="00DB7C25">
              <w:rPr>
                <w:sz w:val="28"/>
                <w:szCs w:val="28"/>
              </w:rPr>
              <w:lastRenderedPageBreak/>
              <w:t xml:space="preserve">D76.3, M85.4,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M85.5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эозинофильная </w:t>
            </w:r>
            <w:r w:rsidRPr="00DB7C25">
              <w:rPr>
                <w:sz w:val="28"/>
                <w:szCs w:val="28"/>
              </w:rPr>
              <w:lastRenderedPageBreak/>
              <w:t>гран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лема кости;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ксантогранулема;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аневризматическая 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стная киста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</w:t>
            </w:r>
            <w:r>
              <w:rPr>
                <w:sz w:val="28"/>
                <w:szCs w:val="28"/>
              </w:rPr>
              <w:lastRenderedPageBreak/>
              <w:t>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эндоскопическое удаление опу-</w:t>
            </w:r>
            <w:r w:rsidRPr="00DB7C25">
              <w:rPr>
                <w:sz w:val="28"/>
                <w:szCs w:val="28"/>
              </w:rPr>
              <w:lastRenderedPageBreak/>
              <w:t>холи с одномоментным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 закрытием хирургичес-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кого дефекта при помощи 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мируемых ауто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 или аллотранс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удаление опухоли с применением двух и более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тодов лечения (интраоперац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онных технологий)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D10.6, D21.0, D10.9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доброкачественные новообразования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соглотки и мягких тканей головы, лица и шеи, прорастающие в полость черепа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нием двух и более методов лечения (интраоперационных те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нологий)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Микрохирургичес-кое удаление новообразований (первичных и втори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ных) и дермоидов (липом) спинного мозга и его обол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чек, корешков и спинномозговых нервов, </w:t>
            </w:r>
            <w:r w:rsidRPr="00DB7C25">
              <w:rPr>
                <w:sz w:val="28"/>
                <w:szCs w:val="28"/>
              </w:rPr>
              <w:lastRenderedPageBreak/>
              <w:t>позвоночн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столба, костей таза, крестца и ко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>чика при условии вовлечения твердой мозговой оболочки, корешков и спинн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мозговых нервов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C41.2, C41.4, C70.1, C72.0, C72.1, C72.8, C79.4, C79.5, C90.0, C90.2,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>D48.0, D16.6, D16.8, D18.0, D32.1, D33.4, D33.7, D36.1, D43.4, Q06.8, M85.5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злокачественные (пе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вичные и вторичные) и доброкачественные новообразования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звоночного столба, костей таза, крестца и копчика, в том числе с вовлечением твердой мозговой оболочки, </w:t>
            </w:r>
            <w:r w:rsidRPr="00DB7C25">
              <w:rPr>
                <w:sz w:val="28"/>
                <w:szCs w:val="28"/>
              </w:rPr>
              <w:lastRenderedPageBreak/>
              <w:t>корешков и спинн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мозговых нервов, де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моиды (липомы) спин-ного мозга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микрохирургическое удаление опухоли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Микрохирургичес-кие вмешательства при патологии сос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дов головного и спинного мозга, внутримозговых и внутрижелудочк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вых гематомах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Q28.2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артериовенозная маль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формация головного мозга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артериовенозных мальформаций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I60, I61, I62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артериальная ане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ризма в условиях разрыва или артериов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нозная мальформация головного мозга в условиях острого и подострого периода су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 xml:space="preserve">арахноидального или </w:t>
            </w:r>
            <w:r w:rsidRPr="00DB7C25">
              <w:rPr>
                <w:sz w:val="28"/>
                <w:szCs w:val="28"/>
              </w:rPr>
              <w:br/>
              <w:t>внутримозгового 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воизлияния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клипирование артериальных аневризм; стереотаксическое дренирование и тромболизис гематом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Реконструктивные вмешательства на экстракраниальных отделах церебрал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артерий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I65.0 − I65.3, I65.8, I66, I67.8,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окклюзии, стенозы, эмболии, тромбозы, гемодинамически зн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чимые патологические извитости экстракр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ниальных отделов ц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ребральных отделов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реконструктивные вмешател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ства на экстракраниальных о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 xml:space="preserve">делах церебральных артерий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16.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Реконструктивные вмешательства при сложных и гиган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ских дефектах и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формациях свода и основания черепа, орбиты врожденного и приобретенного генеза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M84.8, 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  <w:lang w:val="en-US"/>
              </w:rPr>
              <w:t xml:space="preserve">85.0, 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  <w:lang w:val="en-US"/>
              </w:rPr>
              <w:t xml:space="preserve">85.5, Q01, Q67.2, Q67.3, Q75.0, Q75.2, Q75.8, Q87.0, S02.1, S02.2, S02.7 − S02.9, 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  <w:lang w:val="en-US"/>
              </w:rPr>
              <w:t xml:space="preserve">90.2, T88.8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дефекты и деформ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свода и основания черепа, орбиты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денного и приобретен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ного генеза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микрохирургическая 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рукция при врожденных и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обретенных дефектах и дефо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мациях свода, лицевого скелета и основания черепа с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ментным применением ауто- и (или)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тов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17.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Внутрисосудистый тромболизис при ок-</w:t>
            </w:r>
            <w:r w:rsidRPr="00DB7C25">
              <w:rPr>
                <w:sz w:val="28"/>
                <w:szCs w:val="28"/>
              </w:rPr>
              <w:lastRenderedPageBreak/>
              <w:t>клюзиях церебрал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артерий синусов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I67.6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тромбоз церебральных артерий и синусов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внутрисосудистый тромбол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зис церебральных </w:t>
            </w:r>
            <w:r w:rsidRPr="00DB7C25">
              <w:rPr>
                <w:sz w:val="28"/>
                <w:szCs w:val="28"/>
              </w:rPr>
              <w:lastRenderedPageBreak/>
              <w:t>артерий и синусов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99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Хирургические вме-шательства при</w:t>
            </w:r>
            <w:r w:rsidRPr="00DB7C25">
              <w:rPr>
                <w:sz w:val="28"/>
                <w:szCs w:val="28"/>
              </w:rPr>
              <w:br/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врожденной или приобретенной ги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роцефалии окклюз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онного или соо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щающегося характ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 или приобрете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церебральных кистах, повторные ликворошунтиру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 операции при осложненном теч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нии заболевания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G91, G93.0,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Q03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или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обретенная   гидроце-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фалия окклюзионного или сообщающегося характера;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приобретенные цере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ральные кисты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ликворошунтирующие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ции, в том  числе с индивиду-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альным подбором ликворошу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тирующих систем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gridAfter w:val="1"/>
          <w:wAfter w:w="538" w:type="pct"/>
          <w:trHeight w:val="316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pct"/>
            <w:gridSpan w:val="6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 </w:t>
            </w:r>
            <w:r w:rsidRPr="00DB7C25">
              <w:rPr>
                <w:sz w:val="28"/>
                <w:szCs w:val="28"/>
              </w:rPr>
              <w:t xml:space="preserve"> Неонатология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702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10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Поликомпонентная терапия синдрома дыхательных рас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стройств, врожде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ной пневмонии, се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 xml:space="preserve">сиса </w:t>
            </w:r>
            <w:r w:rsidRPr="00DB7C25">
              <w:rPr>
                <w:sz w:val="28"/>
                <w:szCs w:val="28"/>
              </w:rPr>
              <w:lastRenderedPageBreak/>
              <w:t>новорожденн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го, тяжелой цере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ральной патологии новорожденного с применением апп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ратных методов замещения или по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держки витальных функций на основе динамического и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струментального мо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ниторинга основных параметров газоо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мена, гемодинамики, а также лучевых, биохимических,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мунологических и молекулярно-генети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ческих исследований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Р22, Р23, Р36, Р10.0, Р10.1, Р10.2, </w:t>
            </w:r>
            <w:r w:rsidRPr="00DB7C25">
              <w:rPr>
                <w:sz w:val="28"/>
                <w:szCs w:val="28"/>
              </w:rPr>
              <w:lastRenderedPageBreak/>
              <w:t>Р10.3, Р10.4, Р10.8, Р11.1, Р11.5, Р52.1, Р52.2, Р52.4, Р52.6, Р90.0, Р91.0, Р91.2, Р91.4, Р91.5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внутрижелудочковое кровоизлияние;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церебральная ишемия 2−3 степени;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родовая травма;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сепсис </w:t>
            </w:r>
            <w:r w:rsidRPr="00DB7C25">
              <w:rPr>
                <w:sz w:val="28"/>
                <w:szCs w:val="28"/>
              </w:rPr>
              <w:lastRenderedPageBreak/>
              <w:t>новорожде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пневм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ния;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синдром дыхательных расстройств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чение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инфузионная, кардиотонич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ская вазотропная и респир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торная терапия на основании динамического инструментал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 xml:space="preserve">ного мониторинга основных </w:t>
            </w:r>
            <w:r w:rsidRPr="00DB7C25">
              <w:rPr>
                <w:sz w:val="28"/>
                <w:szCs w:val="28"/>
              </w:rPr>
              <w:lastRenderedPageBreak/>
              <w:t>параметров газообмена, допл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рографического определения кровотока в магистральных 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териях, а также лучевых (вклю-чая магнитно-резонансную 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мографию), иммунологических и молекулярно-генетических исследований  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204421</w:t>
            </w:r>
          </w:p>
        </w:tc>
      </w:tr>
      <w:tr w:rsidR="00B837FF" w:rsidRPr="00DB7C25" w:rsidTr="007571E4">
        <w:trPr>
          <w:trHeight w:val="99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11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Выхаживание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рожденных массой тела до </w:t>
            </w:r>
            <w:smartTag w:uri="urn:schemas-microsoft-com:office:smarttags" w:element="metricconverter">
              <w:smartTagPr>
                <w:attr w:name="ProductID" w:val="1500 г"/>
              </w:smartTagPr>
              <w:r w:rsidRPr="00DB7C25">
                <w:rPr>
                  <w:sz w:val="28"/>
                  <w:szCs w:val="28"/>
                </w:rPr>
                <w:t>1500 г</w:t>
              </w:r>
            </w:smartTag>
            <w:r w:rsidRPr="00DB7C25">
              <w:rPr>
                <w:sz w:val="28"/>
                <w:szCs w:val="28"/>
              </w:rPr>
              <w:t>, включая детей с эк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тремально низкой </w:t>
            </w:r>
            <w:r>
              <w:rPr>
                <w:sz w:val="28"/>
                <w:szCs w:val="28"/>
              </w:rPr>
              <w:lastRenderedPageBreak/>
              <w:t>мас</w:t>
            </w:r>
            <w:r w:rsidRPr="00DB7C25">
              <w:rPr>
                <w:sz w:val="28"/>
                <w:szCs w:val="28"/>
              </w:rPr>
              <w:t>сой тела при 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ждении, с созданием оптимальных контролируемых пар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метров подде</w:t>
            </w:r>
            <w:r>
              <w:rPr>
                <w:sz w:val="28"/>
                <w:szCs w:val="28"/>
              </w:rPr>
              <w:t>ржки витальных функций и щадяще-</w:t>
            </w:r>
            <w:r w:rsidRPr="00DB7C25">
              <w:rPr>
                <w:sz w:val="28"/>
                <w:szCs w:val="28"/>
              </w:rPr>
              <w:t>развиваю-щих условий вне</w:t>
            </w:r>
            <w:r w:rsidRPr="00DB7C25">
              <w:rPr>
                <w:sz w:val="28"/>
                <w:szCs w:val="28"/>
              </w:rPr>
              <w:t>ш</w:t>
            </w:r>
            <w:r w:rsidRPr="00DB7C25">
              <w:rPr>
                <w:sz w:val="28"/>
                <w:szCs w:val="28"/>
              </w:rPr>
              <w:t>ней среды под 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тролем динамичес-кого инструменталь-ного мониторинга основных параме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ров газообмена, г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модинамики, а также лучевых, биохим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ческих, иммунол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гических и молек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лярно-генетических исследований</w:t>
            </w:r>
          </w:p>
        </w:tc>
        <w:tc>
          <w:tcPr>
            <w:tcW w:w="406" w:type="pct"/>
            <w:tcBorders>
              <w:right w:val="nil"/>
            </w:tcBorders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Р05.0, Р05.1, Р07</w:t>
            </w:r>
          </w:p>
        </w:tc>
        <w:tc>
          <w:tcPr>
            <w:tcW w:w="945" w:type="pct"/>
            <w:tcBorders>
              <w:left w:val="nil"/>
            </w:tcBorders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другие случаи малой массы тела при 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другие случаи нед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ношенности;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крайняя незрелость;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«маловесный» для гес-тационного возраста плод;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малый размер плода для гестационного возраста;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крайне малая масса тела при рождении;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крайняя незрелость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терапия открытого артериал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ного протока ингибиторами циклооксигеназы под контр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лем динамической </w:t>
            </w:r>
            <w:r w:rsidRPr="00DB7C25">
              <w:rPr>
                <w:sz w:val="28"/>
                <w:szCs w:val="28"/>
              </w:rPr>
              <w:lastRenderedPageBreak/>
              <w:t>доплероме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рической оценки центрального и регионального кровотока; 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инвазивная принудительная вентиляция легких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300202</w:t>
            </w:r>
          </w:p>
        </w:tc>
      </w:tr>
      <w:tr w:rsidR="00B837FF" w:rsidRPr="00DB7C25" w:rsidTr="007571E4">
        <w:trPr>
          <w:trHeight w:val="28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Подраздел  </w:t>
            </w:r>
            <w:r w:rsidRPr="00DB7C25">
              <w:rPr>
                <w:sz w:val="28"/>
                <w:szCs w:val="28"/>
              </w:rPr>
              <w:t xml:space="preserve"> Онкология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50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21.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12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внутриполос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ные и видеоэндоско-пические внутрипро-светные 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вмешательства, интервенционные радиологические вмешательства, малоинвазивные 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носохраняющие вме-шательства при зл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качественных ново-образованиях, в том числе у детей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С15, С16, С17, С18, С19, С20, С21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стенозирующий рак пищевода, желудка, двенадцатиперстной кишки, ободочной кишки,</w:t>
            </w:r>
            <w:r w:rsidRPr="00DB7C25">
              <w:rPr>
                <w:color w:val="FFFFFF"/>
                <w:sz w:val="28"/>
                <w:szCs w:val="28"/>
              </w:rPr>
              <w:t>…</w:t>
            </w:r>
            <w:r w:rsidRPr="00DB7C25">
              <w:rPr>
                <w:sz w:val="28"/>
                <w:szCs w:val="28"/>
              </w:rPr>
              <w:t xml:space="preserve"> ректосиг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идного соединения, прямой кишки, задн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го прохода и анальн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канала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  <w:vMerge w:val="restar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эндоскопическое бужирование и баллонная дилатация при опухолевом стенозе под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скопическим контролем;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скопическое стентирование при опухолевом стенозе                            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t>102879</w:t>
            </w: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vMerge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710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пациенты со злокач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ственными новообр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зованиями пищевода и желудка, подвергши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ся хирургическому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чению с различными пострезекционными состояниями (синдром приводящей петли, синдром отводящей петли, демпинг-синд-ром, рубцовые дефо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мации анастомозов)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pStyle w:val="Default"/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эндоскопическая дилятация и стентирование зоны стеноза            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С22, С78.7, С24.0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нерезектабельные опу-холи внепеченочных желчных протоков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стентирование при опухолях желчных протоков                                          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С25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нерезектабельные опу-холи поджелудочной железы;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поджелудочной железы с обтурацией Вирсунгова протока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стентирование при опухолях поджелудочной железы                     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С34, С33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ранние формы злок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чественных опухолей легкого I−II стадии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видеоассистированная лобэ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томия, билобэктомия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С37, С38.3, С38.2, С38.1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вилочковой железы I−II стадии;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переднего, заднего средостения начальные формы;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метастатическое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ражение средостения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видеоассистированное удал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опухоли средостения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С53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 шейки матки I−III стадии;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местно распространен-ные формы рака шейки матки, осложне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ные кровотечением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экстирпация матки с придатк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 видеоэндоскопическая; эк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тирпация матки без </w:t>
            </w:r>
            <w:r w:rsidRPr="00DB7C25">
              <w:rPr>
                <w:sz w:val="28"/>
                <w:szCs w:val="28"/>
              </w:rPr>
              <w:lastRenderedPageBreak/>
              <w:t>придатков видеоэндоскопическая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вирусассоциированные злокачественные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 шейки</w:t>
            </w:r>
            <w:r w:rsidRPr="00DB7C25">
              <w:rPr>
                <w:color w:val="FFFFFF"/>
                <w:sz w:val="28"/>
                <w:szCs w:val="28"/>
              </w:rPr>
              <w:t>.</w:t>
            </w:r>
            <w:r w:rsidRPr="00DB7C25">
              <w:rPr>
                <w:sz w:val="28"/>
                <w:szCs w:val="28"/>
              </w:rPr>
              <w:t xml:space="preserve"> матки in situ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многокурсовая фотодинамич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ская терапия шейки матки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С54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новообразования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метрия in situ–III 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экстирпация матки с маточн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ми трубами видеоэндоскопич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ская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С51, С52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вульвы 0−I стадии, злокачественные новообразования влаг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лища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многокурсовая фотодинамич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ская терапия; пролонгирова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 фотодинамическая терапия, в том числе в сочетании с 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пертермией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местно распространен-ный рак предстател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ной железы III стадии (T3a-T4NxMo)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тазовая лимфаденэктомия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С62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образования яичка (TxN1-2MoS1-3)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забрюши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 лимфаденэктомия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образования полового члена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многокурсовая фотодинамич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ская терапия; пролонгирова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 фотодинамическая терапия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С67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мочевого пузыря I−IV стадии (T1-T2bNxMo)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интерстициальная фотодин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мическая терапия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С78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метастатическое пора-жение легкого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видеоторакоскопическая (в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деоассистированная) резекция легкого (первичная, повторная, двусторонняя); лобэктомия; ви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деоторакоскопическая (виде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ассистированная) резекция ле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кого (первичная, повторная, двусторонняя), лобэктомия с использованием методики «р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ка помощи»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09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С78.1, С38.4, </w:t>
            </w:r>
            <w:r w:rsidRPr="00DB7C25">
              <w:rPr>
                <w:sz w:val="28"/>
                <w:szCs w:val="28"/>
              </w:rPr>
              <w:lastRenderedPageBreak/>
              <w:t>С38.8, С45.0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С78.2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опухоль плевры;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распространенное </w:t>
            </w:r>
            <w:r w:rsidRPr="00DB7C25">
              <w:rPr>
                <w:sz w:val="28"/>
                <w:szCs w:val="28"/>
              </w:rPr>
              <w:lastRenderedPageBreak/>
              <w:t>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ражение плевры;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мезотелиома плевры;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метастатическое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ражение плевры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внутриплевральная фотодин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мическая терапия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С78.1, С38.4, С38.8, С45.0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С78.2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метастатическое пора-жение плевры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видеоторакоскопическое удаление опухоли плевры; виде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торакоскопическая плеврэкт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329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С79.2, С43, С44, С50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первичные и метаст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тические злокачес</w:t>
            </w:r>
            <w:r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венные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ния кожи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многокурсовая фотодинамич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ская терапия; пролонгирова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 фотодинамическая терапия; интерстициальная фотодин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мическая терапия; фотодин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мическая терапия с гиперте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141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Реконструктивно-пластические,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хирургические, обширные цитор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дуктивные, расш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ренно-комбиниро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ванные </w:t>
            </w:r>
            <w:r w:rsidRPr="00DB7C25">
              <w:rPr>
                <w:sz w:val="28"/>
                <w:szCs w:val="28"/>
              </w:rPr>
              <w:lastRenderedPageBreak/>
              <w:t>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вмешательства, в том числе с прим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нением физических факторов (гиперте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мия, радиочастотная термоабляция, фот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динамическая тер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пия, лазерная и криодеструкция) при злокачественных но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вообразованиях, в том числе у детей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С15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начальные, локализ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ванные и местно ра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пространенные формы злокачественные новообразования пищ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вода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одномоментная эзофагэктомия (субтотальная резекция пищ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вода) с лимфаденэктомией 2S, </w:t>
            </w:r>
            <w:smartTag w:uri="urn:schemas-microsoft-com:office:smarttags" w:element="metricconverter">
              <w:smartTagPr>
                <w:attr w:name="ProductID" w:val="2F"/>
              </w:smartTagPr>
              <w:r w:rsidRPr="00DB7C25">
                <w:rPr>
                  <w:sz w:val="28"/>
                  <w:szCs w:val="28"/>
                </w:rPr>
                <w:t>2F</w:t>
              </w:r>
            </w:smartTag>
            <w:r w:rsidRPr="00DB7C25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F"/>
              </w:smartTagPr>
              <w:r w:rsidRPr="00DB7C25">
                <w:rPr>
                  <w:sz w:val="28"/>
                  <w:szCs w:val="28"/>
                </w:rPr>
                <w:t>3F</w:t>
              </w:r>
            </w:smartTag>
            <w:r w:rsidRPr="00DB7C25">
              <w:rPr>
                <w:sz w:val="28"/>
                <w:szCs w:val="28"/>
              </w:rPr>
              <w:t xml:space="preserve"> и пластикой пищевода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С16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пациенты со злокач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ственными новообр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зованиями желудка, подвергшиеся 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гическому лечению с различными постр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зекционными состо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ниями (синдром приводящей петли, синдром отводящей пе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ли, демпинг-синдром, рубцовы</w:t>
            </w:r>
            <w:r>
              <w:rPr>
                <w:sz w:val="28"/>
                <w:szCs w:val="28"/>
              </w:rPr>
              <w:t>е деформации анастомозов) злока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ственные новооб-разования желудка I−IV стадии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расширенно-комбинированная дистальная субтотальная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зекция желудка; расширенно-комбинированная гастрэкт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мия, в том числе с транстор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кальной резекцией пищевода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05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1349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С17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местно распространен-ные и диссеминир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ванные формы </w:t>
            </w:r>
            <w:r w:rsidRPr="00DB7C25">
              <w:rPr>
                <w:sz w:val="28"/>
                <w:szCs w:val="28"/>
              </w:rPr>
              <w:lastRenderedPageBreak/>
              <w:t>злок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чественных новообр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зований двенадцат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перстной и тонкой кишки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панкреатодуоденальная резе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ция, в том числе расширенная или комбинированная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С18, С19, С20, С08, С48.1, С42.2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состояние после 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структивных резекций по поводу опухолей толстой кишки;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опухоли ободочной, сигмовидной, прямой кишки и ректосигм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идного соединения с перитонильной дисс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минацией, включая псевдомиксому бр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шины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реконструкция толстой кишки с формированием межкише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ных анастомозов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местно распростр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ненные и метастатич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формы перви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ных и рецидивных злокачественных новообразований об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дочной, </w:t>
            </w:r>
            <w:r w:rsidRPr="00DB7C25">
              <w:rPr>
                <w:sz w:val="28"/>
                <w:szCs w:val="28"/>
              </w:rPr>
              <w:lastRenderedPageBreak/>
              <w:t>сигмовидной, прямой кишки и ре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тосигмоидного соед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нения II−IV стадии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правосторонняя гемиколэкт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 с расширенной лимфад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нэктомией; комбинированная правосторонняя гемиколэкт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 с резекцией соседних 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нов; резекция сигмовидной кишки с </w:t>
            </w:r>
            <w:r w:rsidRPr="00DB7C25">
              <w:rPr>
                <w:sz w:val="28"/>
                <w:szCs w:val="28"/>
              </w:rPr>
              <w:lastRenderedPageBreak/>
              <w:t>расширенной лимф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денэктомией; комбинированная резекция сигмовидной кишки с резекцией соседних органов; левосторонняя гемиколэктомия с расширенной лимфаденэкт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мией; комбинированная лев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сторонняя гемиколэктомия с резекцией соседних органов; резекция прямой кишки с ра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ширенной лимфаденэктомией; комбинированная резекция прямой кишки с резекцией 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седних органов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С20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локализованные оп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холи средне- и нижн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ампулярного отдела прямой кишки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нервосберегающие внутр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брюшные резекции прямой кишки с прецизионным выд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лением и сохранением элеме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 вегетативной нервной си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темы таза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С22, С23, С24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местно распространен-ные первичные и метастатические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ли печени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анатомические и атипичные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зекции печени с применением радиочастотной термоабляции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С34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опухоли легкого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I−III стадии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комбинированная лобэктомия с клиновидной, циркулярной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зекцией соседних бронхов (формирование межбронхиал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ного анастомоза); расширенная, комбинированная лобэктомия, билобэктомия, пневмонэктомия с резекцией соседних органов и структур средостения (мыше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стенки пищевода, диафрагмы, предсердия, перика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да, грудной стенки, верхней полой вены, трахеобронхиал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ного угла, боковой стенки 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хеи, адвентиции аорты), резе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цией и пластикой легочной 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терии, циркулярной резекцией трахеи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159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С37, С08.1, С38.2, С38.3, С781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опухоль вилочковой железы III стадии;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переднего, заднего средостения местно распространен-ные формы, метаст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тическое </w:t>
            </w:r>
            <w:r w:rsidRPr="00DB7C25">
              <w:rPr>
                <w:sz w:val="28"/>
                <w:szCs w:val="28"/>
              </w:rPr>
              <w:lastRenderedPageBreak/>
              <w:t>поражение средостения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ной стенки, верхней полой в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ны, адвентиции аорты)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С48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местно распростр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ненные и диссемин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рованные формы 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вичных и рецидивных неорганных опухолей забрюшинного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странства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первичных и рецидивных неорганных забр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шинных опухолей 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С40.0, С40.1, С40.2, С40.3, С40.8, С40.9, С41.2, С41.3, С41.4, С41.8, С41.9, С79.5, С43.5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первичные злокачес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венные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ния костей и суста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ных хрящей туловища и конечностей Ia−b, IIa−b, IVa−b стадии;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метастатические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 костей, суставных хрящей т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ловища и конечностей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ребра с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тивно-пластическим компоне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том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С50, С50.1, С50.2, С50.3, С50.4, С50.5, С50.6, С50.8, С50.9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ново-образования молочной железы 0−IV стадии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радикальная резекция моло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железы с одномоментной маммопластикой широчайшей мышцей спины, большой гру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ной мышцей или их комбин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цией; отсроченная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 молочной железы кожно-мышечным лоскутом (TRAM-лоскутом, торакодорзальным лоскутом), в том числе с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пользованием эндопротеза и микрохирургической техники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8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С62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 яичка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забрюшинная лимфаденэкт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 почки III−IV стадии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нефрэктомия с тромбэктомией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С67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новообразования моч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вого пузыря I−IV 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цистпростатвезикулэктомия с расширенной лимфаденэкт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злокачественное обр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зование </w:t>
            </w:r>
            <w:r w:rsidRPr="00DB7C25">
              <w:rPr>
                <w:sz w:val="28"/>
                <w:szCs w:val="28"/>
              </w:rPr>
              <w:lastRenderedPageBreak/>
              <w:t xml:space="preserve">надпочечника </w:t>
            </w:r>
            <w:r w:rsidRPr="00DB7C25">
              <w:rPr>
                <w:sz w:val="28"/>
                <w:szCs w:val="28"/>
                <w:lang w:val="en-US"/>
              </w:rPr>
              <w:t>I</w:t>
            </w:r>
            <w:r w:rsidRPr="00DB7C25">
              <w:rPr>
                <w:sz w:val="28"/>
                <w:szCs w:val="28"/>
              </w:rPr>
              <w:t>−</w:t>
            </w:r>
            <w:r w:rsidRPr="00DB7C25">
              <w:rPr>
                <w:sz w:val="28"/>
                <w:szCs w:val="28"/>
                <w:lang w:val="en-US"/>
              </w:rPr>
              <w:t>III</w:t>
            </w:r>
            <w:r w:rsidRPr="00DB7C25">
              <w:rPr>
                <w:sz w:val="28"/>
                <w:szCs w:val="28"/>
              </w:rPr>
              <w:t xml:space="preserve"> стадии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(</w:t>
            </w:r>
            <w:r w:rsidRPr="00DB7C25">
              <w:rPr>
                <w:sz w:val="28"/>
                <w:szCs w:val="28"/>
                <w:lang w:val="en-US"/>
              </w:rPr>
              <w:t>T</w:t>
            </w:r>
            <w:r w:rsidRPr="00DB7C25">
              <w:rPr>
                <w:sz w:val="28"/>
                <w:szCs w:val="28"/>
              </w:rPr>
              <w:t>1</w:t>
            </w:r>
            <w:r w:rsidRPr="00DB7C25">
              <w:rPr>
                <w:sz w:val="28"/>
                <w:szCs w:val="28"/>
                <w:lang w:val="en-US"/>
              </w:rPr>
              <w:t>a</w:t>
            </w:r>
            <w:r w:rsidRPr="00DB7C25"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  <w:lang w:val="en-US"/>
              </w:rPr>
              <w:t>T</w:t>
            </w:r>
            <w:r w:rsidRPr="00DB7C25">
              <w:rPr>
                <w:sz w:val="28"/>
                <w:szCs w:val="28"/>
              </w:rPr>
              <w:t>3</w:t>
            </w:r>
            <w:r w:rsidRPr="00DB7C25">
              <w:rPr>
                <w:sz w:val="28"/>
                <w:szCs w:val="28"/>
                <w:lang w:val="en-US"/>
              </w:rPr>
              <w:t>aNxMo</w:t>
            </w:r>
            <w:r w:rsidRPr="00DB7C25">
              <w:rPr>
                <w:sz w:val="28"/>
                <w:szCs w:val="28"/>
              </w:rPr>
              <w:t>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удаление рецидивной опухоли надпочечника с расширенной </w:t>
            </w:r>
            <w:r w:rsidRPr="00DB7C25">
              <w:rPr>
                <w:sz w:val="28"/>
                <w:szCs w:val="28"/>
              </w:rPr>
              <w:lastRenderedPageBreak/>
              <w:t>лимфаденэктомией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злокачественное обр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зование надпочечника III−IV стадии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расширенная адреналэктомия или адреналэктомия с резекц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ей соседних органов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45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С78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метастатическое пора-жение легкого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анатомические (лобэктомия, сегментэктомия) и атипичные резекции легкого при множес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венных, рецидивирующих, двусторонних метастазах в ле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ких; удаление (прецизионное, резекция легкого) множестве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метастазов в легких с применением физических факт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851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14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Комплексная и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сокодозная химиот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рапия (включая эп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геномную терапию острых лейкозов, высокозлокачес</w:t>
            </w:r>
            <w:r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lastRenderedPageBreak/>
              <w:t>ных лимфом, рец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дивов и рефракте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ных форм лимф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пролиферативных и миелопролифератив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ных заболеваний, в том числе у детей; комплексная, выс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коинтенсивная и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сокодозная химиот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рапия (включая та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гетную терапию) со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лидных опухолей, рецидивов и рефра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терных форм соли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ных опухолей у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C81 − С90, С91.0, С91.5 − С91.9, С92, С93, С94.0, </w:t>
            </w:r>
            <w:r w:rsidRPr="00DB7C25">
              <w:rPr>
                <w:sz w:val="28"/>
                <w:szCs w:val="28"/>
              </w:rPr>
              <w:lastRenderedPageBreak/>
              <w:t xml:space="preserve">С94.2 − С94.7, С95, С96.9, С00 − С14, С15 − С21, С22, С23 − С26, С30 − С32, С34, С37, С38, С39, С40, С41, С45, С46, С47, С48, С49, С51 - С58, С60, С61, С62, </w:t>
            </w:r>
            <w:r w:rsidRPr="00DB7C25">
              <w:rPr>
                <w:sz w:val="28"/>
                <w:szCs w:val="28"/>
              </w:rPr>
              <w:lastRenderedPageBreak/>
              <w:t>С63,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С64, С65, С66, С67, С68, С69, С71, С72, С73, С74, С75, С76, С77, С78, С79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острые лейкозы,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сокозлокачественные лимфомы, рецидивы и резистентные формы других лимфопрол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феративных заболев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ний, </w:t>
            </w:r>
            <w:r w:rsidRPr="00DB7C25">
              <w:rPr>
                <w:sz w:val="28"/>
                <w:szCs w:val="28"/>
              </w:rPr>
              <w:lastRenderedPageBreak/>
              <w:t>хронический мие-лолейкоз в фазах акс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лерации и бластного криза;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солидные опухоли у детей высокого риска: опухоли центральной нервной системы,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тинобластома, нейро-бластома, опухоли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риферической нервной системы, опухоли поч-ки, опухоли печени, опухоли костей, са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комы мягких тканей, герминогенные оп</w:t>
            </w:r>
            <w:r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холи;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носоглотки;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меланома;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другие злокачестве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ные эпителиальные опухоли;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опухоли головы и шеи у детей: остеосаркома, опухоли семейства </w:t>
            </w:r>
            <w:r w:rsidRPr="00DB7C25">
              <w:rPr>
                <w:sz w:val="28"/>
                <w:szCs w:val="28"/>
              </w:rPr>
              <w:lastRenderedPageBreak/>
              <w:t>саркомы Юинга, хондросаркома, злокач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ственная фиброзная гистиоцитома, сарк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мы мягких тканей, ретинобластома,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ли параменингеальной области;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высокий риск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комплексная терапия тарге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ными лекарственными преп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ратами и химиопрепаратами с поддержкой ростовыми факт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рами и использованием ант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бактериальной, противогрибко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вой и </w:t>
            </w:r>
            <w:r w:rsidRPr="00DB7C25">
              <w:rPr>
                <w:sz w:val="28"/>
                <w:szCs w:val="28"/>
              </w:rPr>
              <w:lastRenderedPageBreak/>
              <w:t>противовирусной тер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пии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>
              <w:lastRenderedPageBreak/>
              <w:t>107473</w:t>
            </w:r>
          </w:p>
        </w:tc>
      </w:tr>
      <w:tr w:rsidR="00B837FF" w:rsidRPr="00DB7C25" w:rsidTr="007571E4">
        <w:trPr>
          <w:trHeight w:val="28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spacing w:line="240" w:lineRule="exact"/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spacing w:line="240" w:lineRule="exact"/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Оториноларингология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24.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15</w:t>
            </w:r>
          </w:p>
        </w:tc>
        <w:tc>
          <w:tcPr>
            <w:tcW w:w="811" w:type="pct"/>
            <w:gridSpan w:val="2"/>
            <w:vMerge w:val="restart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Реконструктивные операции на звуко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проводящем аппар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 среднего уха</w:t>
            </w:r>
          </w:p>
        </w:tc>
        <w:tc>
          <w:tcPr>
            <w:tcW w:w="406" w:type="pct"/>
          </w:tcPr>
          <w:p w:rsidR="00B837FF" w:rsidRPr="00B35DA9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H66.1, H66.2, </w:t>
            </w:r>
          </w:p>
          <w:p w:rsidR="00B837FF" w:rsidRPr="00B35DA9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Q16, H80.0, H80.1, H80.9 H74.1, H74.2, H74.3,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H90 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хронический туб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тимпальный </w:t>
            </w:r>
            <w:r>
              <w:rPr>
                <w:sz w:val="28"/>
                <w:szCs w:val="28"/>
              </w:rPr>
              <w:t xml:space="preserve">  </w:t>
            </w:r>
            <w:r w:rsidRPr="00DB7C25">
              <w:rPr>
                <w:sz w:val="28"/>
                <w:szCs w:val="28"/>
              </w:rPr>
              <w:t xml:space="preserve">гнойный </w:t>
            </w:r>
            <w:r w:rsidRPr="00DB7C25">
              <w:rPr>
                <w:color w:val="FFFFFF"/>
                <w:sz w:val="28"/>
                <w:szCs w:val="28"/>
              </w:rPr>
              <w:t>.</w:t>
            </w:r>
            <w:r w:rsidRPr="00DB7C25">
              <w:rPr>
                <w:sz w:val="28"/>
                <w:szCs w:val="28"/>
              </w:rPr>
              <w:t xml:space="preserve">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средний отит;</w:t>
            </w:r>
          </w:p>
          <w:p w:rsidR="00B837FF" w:rsidRPr="00DB7C25" w:rsidRDefault="00B837FF" w:rsidP="007571E4">
            <w:pPr>
              <w:ind w:right="-11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хронический эпити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пано-антральный гно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ный средний отит;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адгезивная болезнь среднего уха;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разрыв и дислокация слуховых косточек;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другие приобретенные дефекты слуховых косточек;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аномалии (пороки развития) уха, вызывающие наруш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слуха;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отосклероз, вовл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кающий овальное о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но, необлитерирущий;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отосклероз неуточнен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кондуктивная и не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росенсорная потеря слуха;</w:t>
            </w:r>
          </w:p>
          <w:p w:rsidR="00B837FF" w:rsidRPr="00DB7C25" w:rsidRDefault="00B837FF" w:rsidP="007571E4">
            <w:pPr>
              <w:ind w:right="-11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отосклероз, вовлека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щий овальное окно, 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 xml:space="preserve">литерирующий 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реконструкция анатомических структур и звукопроводящего 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аппарата среднего уха с прим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нением микрохирургической техники, аутотканей и аллоге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в том числе металлических, с обнаж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лицевого нерва, реинне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 xml:space="preserve">вацией </w:t>
            </w:r>
            <w:r w:rsidRPr="00DB7C25">
              <w:rPr>
                <w:sz w:val="28"/>
                <w:szCs w:val="28"/>
              </w:rPr>
              <w:lastRenderedPageBreak/>
              <w:t>и использованием сист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мы мониторинга лицевого не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ва; реконструктивные операции при врожденных аномалиях ра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вития и приобретенной атрезии вследствие хронического гно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ного среднего отита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микрохирургической те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ники, лучевой техники, аутотк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ней и аллогенных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в том числе металлических; реконстру</w:t>
            </w:r>
            <w:r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тивные слухоулу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шающие операции после рад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кальной операции на среднем ухе при хроническом гнойном среднем отите; слухоулучша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 операции с применением частично имплантируемого ус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ройства костной проводимости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50712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H74.1, H74.2, H74.3, H90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адгезивная болезнь среднего уха;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разрыв и дислокация слуховых косточек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тимпанопластика с применен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микрохирургической техн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ки, аллогенных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в том числе металлич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ских; стапедопластика при </w:t>
            </w:r>
            <w:r w:rsidRPr="00DB7C25">
              <w:rPr>
                <w:sz w:val="28"/>
                <w:szCs w:val="28"/>
              </w:rPr>
              <w:lastRenderedPageBreak/>
              <w:t>патологическом процессе,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денном или приобретенном, с вовлечением окна преддверия, с применением аутотканей и аллогенных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в том числе металлических; сл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хоулучшающие операции с применением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 среднего уха; реконструкти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ные слухоулучшающие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после радикальной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среднем ухе при хрон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ческом гнойном среднем отите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Реконструктивно-пластическое восстановление фун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ции гортани и 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хеи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J38.6, D14.1, D14.2, J38.0, J38.3, R49.0, R49.1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стеноз гортани;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доброкачественное новообразование го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тани;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доброкачественное но-вообразование трахеи;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паралич голосовых складок и гортани;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другие болезни гол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совых складок;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дисфония;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афония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новообразования или рубца гортани и трахеи с использованием микрохирург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ческой и лучевой техники; э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доларингеальные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тивно-пластические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тельства на голосовых складках с использованием имплантов и аллогеных материалов с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менением микрохирургической техники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Хирургические вме-шательства на ок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лоносовых пазухах, требующие 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рукции лицевого скелета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T90.2, T90.4, D14.0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последствия перелома черепа и костей лица;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последствия травмы глаза окологлазничной области;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доброкачественное новообразование сред-него уха, полости носа и придаточных пазух носа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костная пластика стенок ок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лоносовых пазух с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ауто-костных транспла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аллогенных транспла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татов,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в том числе металлических, эндопр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тезов, биодеградирующих и фиксирующих материалов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right="-107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Офтальмология</w:t>
            </w:r>
          </w:p>
          <w:p w:rsidR="00B837FF" w:rsidRPr="00DB7C25" w:rsidRDefault="00B837FF" w:rsidP="007571E4">
            <w:pPr>
              <w:ind w:left="32" w:right="-107" w:hanging="34"/>
              <w:jc w:val="center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27.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16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>хиру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гическое лечение</w:t>
            </w:r>
            <w:r w:rsidRPr="00DB7C25">
              <w:rPr>
                <w:sz w:val="28"/>
                <w:szCs w:val="28"/>
              </w:rPr>
              <w:t xml:space="preserve"> глаукомы, включая микроинвазивную энергетическую о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>тико-реконструктив-ную и лазерную хирургию, имплант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цию различных 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дов дренажей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Н26.0 − H26.4, Н40.1− Н40.8, Q15.0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глаукома взрослых с повышенным или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соким внутриглазным давлением развитой, далеко зашедшей стадии, в том числе с 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ложнениями;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глаукома, глаукома вторичная у детей вследствие во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палительных и других заболеваний глаза, в том числе с осложн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ниями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модифицированная синустр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бекулэктомия с задней треп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нацией склеры, в том числе с лазерной хирургией; модиф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цированная синустрабекулэ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томия с ультразвуковой фак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эмульсификацией осложненной катаракты с имплантацией эл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стичной искусственной опт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ческой линзы; подшивание 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лиарного тела с задней треп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нацией склеры; вискоканал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стомия; микроинвазивная интрасклеральная </w:t>
            </w:r>
            <w:r w:rsidRPr="00DB7C25">
              <w:rPr>
                <w:sz w:val="28"/>
                <w:szCs w:val="28"/>
              </w:rPr>
              <w:lastRenderedPageBreak/>
              <w:t>диатермост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мия; микроинвазивная 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гия шлеммова канала; непр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никающая глубокая склерэкт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 c ультразвуковой фак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эмульсификацией осложненной катаракты с имплантацией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кусственной оптической линзы, в том числе с применением 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зерной хирургии;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 передней камеры, ирид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пластика с ультразвуковой факоэмульсификацией осложне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ной катаракты с имплантацией искусственной оптической лин-зы, в том числе с применением лазерной хирургии; удаление вторичной катаракты с реко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струкцией задней камеры с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плантацией искусственной о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>тической линзы; реконструкция передней камеры с лазерной экстракцией осложненной катаракты с имплантацией эластичной искусственной опт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ческой линзы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40002</w:t>
            </w:r>
          </w:p>
        </w:tc>
      </w:tr>
      <w:tr w:rsidR="00B837FF" w:rsidRPr="00DB7C25" w:rsidTr="007571E4">
        <w:trPr>
          <w:trHeight w:val="52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33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1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Транспупиллярная, микроинвазивная энергетическая опти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ко-реконструктив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ная, интравитреал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ная, эндовитреальная 23−27 гейджевая хирургия при витре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ретинальной патол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гии различного ген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E10.3, E11.3, Н25.0 − Н25.9, Н26.0 − H26.4, Н27.0, Н28, Н30.0 − Н30.9, Н31.3, Н32.8, H33.0 − Н33.5, H34.8, Н35.2 − H35.4, Н36.0, Н36.8, Н43.1, Н43.3, H44.0, H44.1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сочетанная патология глаза у взрослых и детей (хориоретинал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ные воспаления, хориоретинальные нарушения при боле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нях, классифицир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ванных в других ру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риках; ретиношизис и ретинальные кисты; ретинальные сосудис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тые окклюзии; прол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феративная ретиноп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тия; дегенерация 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кулы и заднего пол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са; кровоизлияние в стекловидное тело), осложненная патол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гией роговицы, хр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сталика, стекловидн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тела;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диабетическая ретино-патия взрослых,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лиферативная стадия, в том числе с осло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 xml:space="preserve">нением или с </w:t>
            </w:r>
            <w:r w:rsidRPr="00DB7C25">
              <w:rPr>
                <w:sz w:val="28"/>
                <w:szCs w:val="28"/>
              </w:rPr>
              <w:lastRenderedPageBreak/>
              <w:t>патол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гией хрусталика, стек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ловидного тела, вт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ричной глаукомой, ма-кулярным отеком;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отслойка и разрывы сетчатки, тракционная отслойка сетчатки, другие формы отсло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ки сетчатки у взрослых и детей, осло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ненные патологией 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говицы, хрусталика, стекловидного тела;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катаракта незрелая и зрелая у взрослых и детей, осложненная сублюксацией хруст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лика, глаукомой,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стеклови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ного тела, сетчатки, сосудистой оболочки;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осложнения, возни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 xml:space="preserve">шие в результате пред-шествующих </w:t>
            </w:r>
            <w:r w:rsidRPr="00DB7C25">
              <w:rPr>
                <w:sz w:val="28"/>
                <w:szCs w:val="28"/>
              </w:rPr>
              <w:lastRenderedPageBreak/>
              <w:t>оптик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реконструктивных, эн-довитреальных вмеша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тельств у взрослых и детей;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возрастная макулярная дегенерация, влажная форма, в том числе с осложнениями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эписклеральное круговое и (или) локальное пломбиров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 в сочетании с витрэктом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ей, в том числе с ленсэктомией, имплантацией искусственной оптической линзы, мембран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пилингом, швартэктомией, швартотомией, ретинотомией, эндотампонадой перфторорг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ническими соединениями, с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ликоновым маслом, эндолазе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коагуляцией сетчатки; эп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склеральное круговое и (или) локальное пломбирование в 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четании с транспупиллярной лазеркоагуляцией сетчатки; удаление вторичной катаракты, реконструкция задней камеры, в том числе с имплантацией искусственной оптической линзы, в том числе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лазерной хирургии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920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и о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>тико-реконструктив-ные операции при травмах (открытых, закрытых) глаза, его придаточного апп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рата, орбиты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H02.0 - H02.5,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04.0 -H04.6,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05.0 - H05.5,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11.2, H21.5, H27.0, H27.1,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26.0 -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26.9,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31.3,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40.3, S00.1, S00.2, S02.30, S02.31, S02.80, S02.81,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S04.0 - S04.5, S05.0 - S05.9, 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  <w:lang w:val="en-US"/>
              </w:rPr>
              <w:t xml:space="preserve">26.0 - 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  <w:lang w:val="en-US"/>
              </w:rPr>
              <w:t xml:space="preserve">26.9, 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>44.0 -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  <w:lang w:val="en-US"/>
              </w:rPr>
              <w:t xml:space="preserve">44.8, 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  <w:lang w:val="en-US"/>
              </w:rPr>
              <w:t xml:space="preserve">85.2, 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  <w:lang w:val="en-US"/>
              </w:rPr>
              <w:t xml:space="preserve">85.3,T90.4, T95.0, 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  <w:lang w:val="en-US"/>
              </w:rPr>
              <w:t xml:space="preserve">95.8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травма глаза и глазн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цы, термические и х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мические ожоги, огр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ниченные областью глаза и его придато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ного аппарата при ост-рой или стабильной фа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зе, при любой стадии, у взрослых и детей с 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ложнениями: патология хрусталика, стеклови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ного тела, офтальмог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пертензия, перелом дна орбиты, открытая рана века и окологлазни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области, вторичная глаукома, энтропион и трихиаз века, эктро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 века, лагофтальм, птоз века, стеноз и 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достаточность слезных протоков, деформация орбиты, энофтальм, не удаленное инородное тело орбиты вследс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вие проникающего 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нения, рубцы конъюн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тивы, рубцы и пому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нение роговицы, слип-чивая лейкома, гно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ный эндофтальмит; дегенеративные состо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ния глазного яблока, не удаленное магнитное инородное тело, не уда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ленное немагнитное инородное тело, тра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матическое косоглазие, осложнения механич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ского происхождения, связанные с </w:t>
            </w:r>
            <w:r w:rsidRPr="00DB7C25">
              <w:rPr>
                <w:sz w:val="28"/>
                <w:szCs w:val="28"/>
              </w:rPr>
              <w:lastRenderedPageBreak/>
              <w:t>импла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нта</w:t>
            </w:r>
            <w:r w:rsidRPr="00DB7C25">
              <w:rPr>
                <w:sz w:val="28"/>
                <w:szCs w:val="28"/>
              </w:rPr>
              <w:t>ми и транспла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нта</w:t>
            </w:r>
            <w:r w:rsidRPr="00DB7C25">
              <w:rPr>
                <w:sz w:val="28"/>
                <w:szCs w:val="28"/>
              </w:rPr>
              <w:t xml:space="preserve">ми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иридоциклосклерэктомия при посттравматической глаукоме; имплантация дренажа при </w:t>
            </w:r>
            <w:r>
              <w:rPr>
                <w:sz w:val="28"/>
                <w:szCs w:val="28"/>
              </w:rPr>
              <w:br/>
            </w:r>
            <w:r w:rsidRPr="00DB7C25">
              <w:rPr>
                <w:sz w:val="28"/>
                <w:szCs w:val="28"/>
              </w:rPr>
              <w:t>постравматической глаукоме; исправление травматического косоглазия с пластикой экстр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окулярных мышц; факоаспир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 травматической катаракты с имплантацией различных 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делей искусственной оптич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ской линзы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30.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и (или) лазерное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ретролентальной фиброплазии (рет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нопатия недоноше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ных), в том числе с применением комп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лексного офтальм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логического обсл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дования под общей анестезией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Н35.2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ретролентальная фи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роплазия (ретинопатия недоношенных) у детей, активная, рубц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вая фаза, любой 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дии, без осложнений или осложненная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роговицы, хрусталика, стекл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видного тела, глаз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двигательных мышц, врожденной и втори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глаукомой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транспупиллярная секторал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ная (панретинальная) лазерная коагуляция аваскулярных зон сетчатки с элементами отгр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ничивающей коагуляции; 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одная транссклеральная фот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коагуляция, в том числе с криокоагуляцией сетчатки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31.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17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Реконструктивное, восстановительное, реконструктивно-пластическое 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гическое и лазерное лечение при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денных аномалиях (пороках развития) века, слезного апп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рата, </w:t>
            </w:r>
            <w:r w:rsidRPr="00DB7C25">
              <w:rPr>
                <w:sz w:val="28"/>
                <w:szCs w:val="28"/>
              </w:rPr>
              <w:lastRenderedPageBreak/>
              <w:t>глазницы,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реднего и заднего сегментов глаза, хрусталика, в том числе с применен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комплексного оф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тальмологического обследования под общей анестезией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H26.0, H26.1, H26.2, H26.4, H27.0, H33.0, H33.2 − 33.5, Н35.1, H40.3, </w:t>
            </w:r>
            <w:r w:rsidRPr="00DB7C25">
              <w:rPr>
                <w:sz w:val="28"/>
                <w:szCs w:val="28"/>
              </w:rPr>
              <w:lastRenderedPageBreak/>
              <w:t xml:space="preserve">H40.4, H40.5, H43.1, H43.3, Н49.9, Q10.0, Q10.1, Q10.4 − Q10.7, Q11.1, Q12.0, Q12.1, Q12.3, Q12.4, Q12.8, Q13.0, Q13.3, Q13.4, Q13.8, Q14.0, Q14.1, Q14.3, Q15.0, H02.0 − H02.5, H04.5, H05.3, Н11.2.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врожденные аномалии хрусталика, переднего сегмента глаза,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денная, осложненная и вторичная катаракта, кератоконус, кисты радужной оболочки, цилиарного тела и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редней камеры </w:t>
            </w:r>
            <w:r w:rsidRPr="00DB7C25">
              <w:rPr>
                <w:sz w:val="28"/>
                <w:szCs w:val="28"/>
              </w:rPr>
              <w:lastRenderedPageBreak/>
              <w:t>глаза, колобома радужки, врожденное помутн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роговицы, другие пороки развития рог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вицы без осложнений или осложненные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роговицы, стекловидного тела, частичной атрофией зрительного нерва;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аномалии заднего сегмента гл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за: врожденная аном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лия сетчатки,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денная аномалия сте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ловидного тела,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денная аномалия 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судистой оболочки без осложнений или осложненные патолог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ей стекловидного тела, частичной атрофией зрительного нерва;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врожденные аномалии (пороки развития) век, слезного аппарата, глазницы, </w:t>
            </w:r>
            <w:r w:rsidRPr="00DB7C25">
              <w:rPr>
                <w:sz w:val="28"/>
                <w:szCs w:val="28"/>
              </w:rPr>
              <w:lastRenderedPageBreak/>
              <w:t>врожде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ный птоз, отсутствие или агенезия слезного аппарата, другие пороки развития слезн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аппарата без осложнений или осло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ненные патологией роговицы;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болезни мышц глаза, наруш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содружественного движения глаз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устранение врожденного птоза верхнего века подвешиванием или укорочением леватора  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t>70090</w:t>
            </w:r>
          </w:p>
        </w:tc>
      </w:tr>
      <w:tr w:rsidR="00B837FF" w:rsidRPr="00DB7C25" w:rsidTr="007571E4">
        <w:trPr>
          <w:trHeight w:val="28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tabs>
                <w:tab w:val="left" w:pos="5744"/>
                <w:tab w:val="center" w:pos="8078"/>
              </w:tabs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tabs>
                <w:tab w:val="left" w:pos="5744"/>
                <w:tab w:val="center" w:pos="8078"/>
              </w:tabs>
              <w:ind w:left="32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Ревматология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32.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20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Поликомпонентная иммуномодулиру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щая терапия с вкл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чением генно-инже-нерных биологичес-ких лекарственных препаратов, горм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нальных и химиот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рапевтических л</w:t>
            </w:r>
            <w:r w:rsidRPr="00DB7C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 xml:space="preserve">арственных </w:t>
            </w:r>
            <w:r w:rsidRPr="00DB7C25">
              <w:rPr>
                <w:sz w:val="28"/>
                <w:szCs w:val="28"/>
              </w:rPr>
              <w:lastRenderedPageBreak/>
              <w:t>преп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ратов с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специальных методов лаборато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ной и инструме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тальной диагностики больных (старше 18 лет) системными воспалительными ревматическими з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болеваниями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М05.0, М05.1, М05.2, М05.3, М05.8, M06.0, М06.1, М06.4, М06.8, М08, M45, </w:t>
            </w:r>
            <w:r w:rsidRPr="00DB7C25">
              <w:rPr>
                <w:sz w:val="28"/>
                <w:szCs w:val="28"/>
              </w:rPr>
              <w:lastRenderedPageBreak/>
              <w:t xml:space="preserve">М07.2, M32, M34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впервые выявленное заболевание с высокой степенью активности воспалительного процесса или резистен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ностью к проводимой лекарственной тер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поликомпонентная иммуном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дулирующая терапия с прим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нением генно-инженерных биологических лекарственных препаратов, лабораторной 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агностики с использованием комплекса иммунологических и молекулярно-биологических методов, инструментальной диагностики с использованием </w:t>
            </w:r>
            <w:r w:rsidRPr="00DB7C25">
              <w:rPr>
                <w:sz w:val="28"/>
                <w:szCs w:val="28"/>
              </w:rPr>
              <w:lastRenderedPageBreak/>
              <w:t>комплекса рентгенологических (включая компьютерную том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графию), ультразвуковых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тодик и магнитно-резонансную томографию; поликомпонен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ная иммуномодулирующая 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рапия с применением пульс-терапии глюкокортикоидами и цитотоксическими иммунод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прессантами, лабораторной 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графию), ультразвуковых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тодик и магнитно-резонансную томографию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106041</w:t>
            </w:r>
          </w:p>
        </w:tc>
      </w:tr>
      <w:tr w:rsidR="00B837FF" w:rsidRPr="00DB7C25" w:rsidTr="007571E4">
        <w:trPr>
          <w:trHeight w:val="28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Сердечно-сосудистая хирургия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33.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21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Коронарная реваску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ляризация миокарда с применением ангиопластики в </w:t>
            </w:r>
            <w:r w:rsidRPr="00DB7C25">
              <w:rPr>
                <w:sz w:val="28"/>
                <w:szCs w:val="28"/>
              </w:rPr>
              <w:lastRenderedPageBreak/>
              <w:t>соч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тании со стентирова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нием при ишемич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ской болезни сердца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I20.0, I21,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I22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ишемическая болезнь сердца со стенозир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ванием 1−3-х кор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нарных артерий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баллонная вазодилатация с у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тановкой стента в сосуд-сосуды  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t>168767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spacing w:before="100" w:beforeAutospacing="1" w:after="100" w:afterAutospacing="1"/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spacing w:before="100" w:beforeAutospacing="1" w:after="100" w:afterAutospacing="1"/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22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spacing w:before="100" w:beforeAutospacing="1" w:after="100" w:afterAutospacing="1"/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Эндоваскулярная, хирургическая ко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рекция нарушений ритма сердца без имплантации кардиовертерадефи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риллятора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I44.1, I44.2, I45.2, I45.3, I45.6, I46.0, I47.0, I47.1, I47.2, I47.9, I48, I49.0, I49.5, Q22.5, Q24.6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пароксизмальные нарушения ритма и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водимости различного генеза, сопровожда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щиеся сердечной 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достаточностью, гемо-динамическими расстройствами и отсу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ствием эффекта от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дикаментозной тер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spacing w:before="100" w:beforeAutospacing="1" w:after="100" w:afterAutospacing="1"/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частотно-адаптированного однокамерн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го кардиостимулятора  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spacing w:before="100" w:beforeAutospacing="1" w:after="100" w:afterAutospacing="1"/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t>114065</w:t>
            </w:r>
          </w:p>
        </w:tc>
      </w:tr>
      <w:tr w:rsidR="00B837FF" w:rsidRPr="00DB7C25" w:rsidTr="007571E4">
        <w:trPr>
          <w:trHeight w:val="28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 w:firstLine="34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 w:firstLine="34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Торакальная хирургия</w:t>
            </w:r>
          </w:p>
          <w:p w:rsidR="00B837FF" w:rsidRPr="00DB7C25" w:rsidRDefault="00B837FF" w:rsidP="007571E4">
            <w:pPr>
              <w:ind w:left="32" w:right="-107" w:firstLine="34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35.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23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</w:t>
            </w:r>
            <w:r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ческие операции на органах грудной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лости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J43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эмфизема легкого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видеоторакоскопическая резе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 легких при осложненной эмфиземе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t>119457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36.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24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Расширенные и </w:t>
            </w:r>
            <w:r w:rsidRPr="00DB7C25">
              <w:rPr>
                <w:sz w:val="28"/>
                <w:szCs w:val="28"/>
              </w:rPr>
              <w:lastRenderedPageBreak/>
              <w:t>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конструктивно-плас-тические операции на органах грудной полости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J43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эмфизема легкого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</w:t>
            </w:r>
            <w:r>
              <w:rPr>
                <w:sz w:val="28"/>
                <w:szCs w:val="28"/>
              </w:rPr>
              <w:lastRenderedPageBreak/>
              <w:t>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пластика гигантских булл </w:t>
            </w:r>
            <w:r w:rsidRPr="00DB7C25">
              <w:rPr>
                <w:sz w:val="28"/>
                <w:szCs w:val="28"/>
              </w:rPr>
              <w:lastRenderedPageBreak/>
              <w:t>ле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кого</w:t>
            </w:r>
          </w:p>
        </w:tc>
        <w:tc>
          <w:tcPr>
            <w:tcW w:w="538" w:type="pct"/>
          </w:tcPr>
          <w:p w:rsidR="00B837FF" w:rsidRPr="00850040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50040">
              <w:rPr>
                <w:sz w:val="28"/>
                <w:szCs w:val="28"/>
              </w:rPr>
              <w:lastRenderedPageBreak/>
              <w:t>208792</w:t>
            </w:r>
          </w:p>
        </w:tc>
      </w:tr>
      <w:tr w:rsidR="00B837FF" w:rsidRPr="00DB7C25" w:rsidTr="007571E4">
        <w:trPr>
          <w:trHeight w:val="284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 </w:t>
            </w:r>
            <w:r w:rsidRPr="00DB7C25">
              <w:rPr>
                <w:sz w:val="28"/>
                <w:szCs w:val="28"/>
              </w:rPr>
              <w:t xml:space="preserve"> Травматология и ортопедия</w:t>
            </w:r>
          </w:p>
          <w:p w:rsidR="00B837FF" w:rsidRPr="00DB7C25" w:rsidRDefault="00B837FF" w:rsidP="007571E4">
            <w:pPr>
              <w:ind w:left="32" w:right="34" w:firstLine="743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99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7" w:type="pct"/>
          </w:tcPr>
          <w:p w:rsidR="00B837FF" w:rsidRPr="00561B1E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25</w:t>
            </w:r>
          </w:p>
        </w:tc>
        <w:tc>
          <w:tcPr>
            <w:tcW w:w="811" w:type="pct"/>
            <w:gridSpan w:val="2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Пластика крупных суставов конечн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стей с восстановл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нием целостности внутрисуставных об</w:t>
            </w:r>
            <w:r>
              <w:rPr>
                <w:sz w:val="28"/>
                <w:szCs w:val="28"/>
              </w:rPr>
              <w:t>-</w:t>
            </w:r>
            <w:r w:rsidRPr="00561B1E">
              <w:rPr>
                <w:sz w:val="28"/>
                <w:szCs w:val="28"/>
              </w:rPr>
              <w:t>разований, замещ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нием костно-хряще</w:t>
            </w:r>
            <w:r>
              <w:rPr>
                <w:sz w:val="28"/>
                <w:szCs w:val="28"/>
              </w:rPr>
              <w:t>-</w:t>
            </w:r>
            <w:r w:rsidRPr="00561B1E">
              <w:rPr>
                <w:sz w:val="28"/>
                <w:szCs w:val="28"/>
              </w:rPr>
              <w:t>вых дефектов синт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тическими и биоло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561B1E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гическими матери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лами</w:t>
            </w:r>
          </w:p>
          <w:p w:rsidR="00B837FF" w:rsidRPr="00561B1E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561B1E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 xml:space="preserve">М00, М01, М03.0, М12.5, М17 </w:t>
            </w:r>
          </w:p>
          <w:p w:rsidR="00B837FF" w:rsidRPr="00561B1E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выраженное наруш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ние функции крупного сустава конечности любой этиологии</w:t>
            </w:r>
          </w:p>
        </w:tc>
        <w:tc>
          <w:tcPr>
            <w:tcW w:w="541" w:type="pct"/>
          </w:tcPr>
          <w:p w:rsidR="00B837FF" w:rsidRPr="00561B1E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артродез крупных суставов конечностей с различными вид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 xml:space="preserve">ми фиксации и остеосинтеза  </w:t>
            </w: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center"/>
              <w:rPr>
                <w:sz w:val="28"/>
                <w:szCs w:val="28"/>
                <w:highlight w:val="yellow"/>
              </w:rPr>
            </w:pPr>
            <w:r w:rsidRPr="00561B1E">
              <w:rPr>
                <w:sz w:val="28"/>
                <w:szCs w:val="28"/>
              </w:rPr>
              <w:t>112515</w:t>
            </w:r>
          </w:p>
        </w:tc>
      </w:tr>
      <w:tr w:rsidR="00B837FF" w:rsidRPr="00DB7C25" w:rsidTr="007571E4">
        <w:trPr>
          <w:trHeight w:val="11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7" w:type="pct"/>
          </w:tcPr>
          <w:p w:rsidR="00B837FF" w:rsidRPr="00561B1E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561B1E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561B1E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Реконструктивно-пластические опер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ции при комбинир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ванных дефектах и деформациях ди</w:t>
            </w:r>
            <w:r w:rsidRPr="00561B1E">
              <w:rPr>
                <w:sz w:val="28"/>
                <w:szCs w:val="28"/>
              </w:rPr>
              <w:t>с</w:t>
            </w:r>
            <w:r w:rsidRPr="00561B1E">
              <w:rPr>
                <w:sz w:val="28"/>
                <w:szCs w:val="28"/>
              </w:rPr>
              <w:t xml:space="preserve">тальных отделов </w:t>
            </w:r>
            <w:r w:rsidRPr="00561B1E">
              <w:rPr>
                <w:sz w:val="28"/>
                <w:szCs w:val="28"/>
              </w:rPr>
              <w:lastRenderedPageBreak/>
              <w:t>конечностей с испол</w:t>
            </w:r>
            <w:r w:rsidRPr="00561B1E">
              <w:rPr>
                <w:sz w:val="28"/>
                <w:szCs w:val="28"/>
              </w:rPr>
              <w:t>ь</w:t>
            </w:r>
            <w:r w:rsidRPr="00561B1E">
              <w:rPr>
                <w:sz w:val="28"/>
                <w:szCs w:val="28"/>
              </w:rPr>
              <w:t>зованием чрескос</w:t>
            </w:r>
            <w:r w:rsidRPr="00561B1E">
              <w:rPr>
                <w:sz w:val="28"/>
                <w:szCs w:val="28"/>
              </w:rPr>
              <w:t>т</w:t>
            </w:r>
            <w:r w:rsidRPr="00561B1E">
              <w:rPr>
                <w:sz w:val="28"/>
                <w:szCs w:val="28"/>
              </w:rPr>
              <w:t>ных аппаратов и прецизионной техники, а также зам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щением мягкотка</w:t>
            </w:r>
            <w:r w:rsidRPr="00561B1E"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>ных и костных хр</w:t>
            </w:r>
            <w:r w:rsidRPr="00561B1E">
              <w:rPr>
                <w:sz w:val="28"/>
                <w:szCs w:val="28"/>
              </w:rPr>
              <w:t>я</w:t>
            </w:r>
            <w:r w:rsidRPr="00561B1E">
              <w:rPr>
                <w:sz w:val="28"/>
                <w:szCs w:val="28"/>
              </w:rPr>
              <w:t>щевых дефектов синтетическими и биологическими м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териалами</w:t>
            </w:r>
          </w:p>
          <w:p w:rsidR="00B837FF" w:rsidRPr="00561B1E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561B1E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561B1E">
              <w:rPr>
                <w:sz w:val="28"/>
                <w:szCs w:val="28"/>
                <w:lang w:val="en-US"/>
              </w:rPr>
              <w:lastRenderedPageBreak/>
              <w:t xml:space="preserve">M24.6, Z98.1, G80.1, G80.2, M21.0, M21.2, M21.4, </w:t>
            </w:r>
            <w:r w:rsidRPr="00561B1E">
              <w:rPr>
                <w:sz w:val="28"/>
                <w:szCs w:val="28"/>
                <w:lang w:val="en-US"/>
              </w:rPr>
              <w:lastRenderedPageBreak/>
              <w:t xml:space="preserve">M21.5, M21.9, Q68.1, Q72.5, Q72.6, Q72.8, Q72.9, Q74.2, Q74.3, Q74.8, Q77.7, Q87.3, G11.4, G12.1, G80.9, S44, S45, S46, S50, M19.1, M20.1, M20.5, Q05.9, Q66.0, Q66.5, Q66.8, Q68.2 </w:t>
            </w:r>
          </w:p>
          <w:p w:rsidR="00B837FF" w:rsidRPr="00561B1E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</w:tc>
        <w:tc>
          <w:tcPr>
            <w:tcW w:w="945" w:type="pct"/>
          </w:tcPr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lastRenderedPageBreak/>
              <w:t>врожденные и прио</w:t>
            </w:r>
            <w:r w:rsidRPr="00561B1E">
              <w:rPr>
                <w:sz w:val="28"/>
                <w:szCs w:val="28"/>
              </w:rPr>
              <w:t>б</w:t>
            </w:r>
            <w:r w:rsidRPr="00561B1E">
              <w:rPr>
                <w:sz w:val="28"/>
                <w:szCs w:val="28"/>
              </w:rPr>
              <w:t xml:space="preserve">ретенные дефекты и деформации стопы и кисти, предплечья различной этиологии у взрослых; </w:t>
            </w:r>
          </w:p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lastRenderedPageBreak/>
              <w:t>любой этиологии д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формации стопы и кисти у детей</w:t>
            </w:r>
          </w:p>
        </w:tc>
        <w:tc>
          <w:tcPr>
            <w:tcW w:w="541" w:type="pct"/>
          </w:tcPr>
          <w:p w:rsidR="00B837FF" w:rsidRPr="00561B1E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артролиз и артродез суставов кисти с различными видами чрескостного, накостного и и</w:t>
            </w:r>
            <w:r w:rsidRPr="00561B1E"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 xml:space="preserve">трамедуллярного остеосинтеза; реконструктивно-пластическое хирургическое вмешательство </w:t>
            </w:r>
            <w:r w:rsidRPr="00561B1E">
              <w:rPr>
                <w:sz w:val="28"/>
                <w:szCs w:val="28"/>
              </w:rPr>
              <w:lastRenderedPageBreak/>
              <w:t>на костях стопы, с использов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нием ауто- и аллотранспла</w:t>
            </w:r>
            <w:r w:rsidRPr="00561B1E"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>тов, импланта</w:t>
            </w:r>
            <w:r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>тов, остеоз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мещающих материалов, мета</w:t>
            </w:r>
            <w:r w:rsidRPr="00561B1E">
              <w:rPr>
                <w:sz w:val="28"/>
                <w:szCs w:val="28"/>
              </w:rPr>
              <w:t>л</w:t>
            </w:r>
            <w:r w:rsidRPr="00561B1E">
              <w:rPr>
                <w:sz w:val="28"/>
                <w:szCs w:val="28"/>
              </w:rPr>
              <w:t xml:space="preserve">локонструкций  </w:t>
            </w:r>
          </w:p>
        </w:tc>
        <w:tc>
          <w:tcPr>
            <w:tcW w:w="538" w:type="pct"/>
          </w:tcPr>
          <w:p w:rsidR="00B837FF" w:rsidRPr="0097272A" w:rsidRDefault="00B837FF" w:rsidP="007571E4">
            <w:pPr>
              <w:ind w:left="32" w:right="3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37FF" w:rsidRPr="00DB7C25" w:rsidTr="007571E4">
        <w:trPr>
          <w:trHeight w:val="920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227" w:type="pct"/>
          </w:tcPr>
          <w:p w:rsidR="00B837FF" w:rsidRPr="00561B1E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561B1E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Реконструктивно-пластические опер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ции на костях таза, верхних и нижних конечностей с использованием п</w:t>
            </w:r>
            <w:r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гружных или нару</w:t>
            </w:r>
            <w:r w:rsidRPr="00561B1E">
              <w:rPr>
                <w:sz w:val="28"/>
                <w:szCs w:val="28"/>
              </w:rPr>
              <w:t>ж</w:t>
            </w:r>
            <w:r w:rsidRPr="00561B1E">
              <w:rPr>
                <w:sz w:val="28"/>
                <w:szCs w:val="28"/>
              </w:rPr>
              <w:t>ных фиксирующих устройств, синтет</w:t>
            </w:r>
            <w:r w:rsidRPr="00561B1E">
              <w:rPr>
                <w:sz w:val="28"/>
                <w:szCs w:val="28"/>
              </w:rPr>
              <w:t>и</w:t>
            </w:r>
            <w:r w:rsidRPr="00561B1E">
              <w:rPr>
                <w:sz w:val="28"/>
                <w:szCs w:val="28"/>
              </w:rPr>
              <w:t>ческих и биологич</w:t>
            </w:r>
            <w:r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ских остеозамещаю-щих материалов, компьютерной нав</w:t>
            </w:r>
            <w:r w:rsidRPr="00561B1E">
              <w:rPr>
                <w:sz w:val="28"/>
                <w:szCs w:val="28"/>
              </w:rPr>
              <w:t>и</w:t>
            </w:r>
            <w:r w:rsidRPr="00561B1E">
              <w:rPr>
                <w:sz w:val="28"/>
                <w:szCs w:val="28"/>
              </w:rPr>
              <w:t>гации</w:t>
            </w:r>
          </w:p>
          <w:p w:rsidR="00B837FF" w:rsidRPr="00561B1E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561B1E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561B1E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561B1E">
              <w:rPr>
                <w:sz w:val="28"/>
                <w:szCs w:val="28"/>
                <w:lang w:val="en-US"/>
              </w:rPr>
              <w:t xml:space="preserve">S70.7, S70.9, S71, S72, S77, S79, S42, S43, S47, S49, S50, </w:t>
            </w:r>
            <w:r w:rsidRPr="00561B1E">
              <w:rPr>
                <w:sz w:val="28"/>
                <w:szCs w:val="28"/>
              </w:rPr>
              <w:t>М</w:t>
            </w:r>
            <w:r w:rsidRPr="00561B1E">
              <w:rPr>
                <w:sz w:val="28"/>
                <w:szCs w:val="28"/>
                <w:lang w:val="en-US"/>
              </w:rPr>
              <w:t xml:space="preserve">99.9, M21.6, M95.1, </w:t>
            </w:r>
            <w:r w:rsidRPr="00561B1E">
              <w:rPr>
                <w:sz w:val="28"/>
                <w:szCs w:val="28"/>
              </w:rPr>
              <w:t>М</w:t>
            </w:r>
            <w:r w:rsidRPr="00561B1E">
              <w:rPr>
                <w:sz w:val="28"/>
                <w:szCs w:val="28"/>
                <w:lang w:val="en-US"/>
              </w:rPr>
              <w:t xml:space="preserve">1.8, M21.9, Q66, Q78, M86, G11.4, G12.1, G80.9, G80.1, G80.2 </w:t>
            </w:r>
          </w:p>
        </w:tc>
        <w:tc>
          <w:tcPr>
            <w:tcW w:w="945" w:type="pct"/>
          </w:tcPr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любой этиологии д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 xml:space="preserve">формации таза, костей верхних и нижних  конечностей (угловая деформация не менее </w:t>
            </w:r>
            <w:r w:rsidRPr="00561B1E">
              <w:rPr>
                <w:sz w:val="28"/>
                <w:szCs w:val="28"/>
              </w:rPr>
              <w:br/>
              <w:t xml:space="preserve">20 градусов, смещение по периферии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61B1E">
                <w:rPr>
                  <w:sz w:val="28"/>
                  <w:szCs w:val="28"/>
                </w:rPr>
                <w:t>20 мм</w:t>
              </w:r>
            </w:smartTag>
            <w:r w:rsidRPr="00561B1E">
              <w:rPr>
                <w:sz w:val="28"/>
                <w:szCs w:val="28"/>
              </w:rPr>
              <w:t>) любой локализации, в том чи</w:t>
            </w:r>
            <w:r w:rsidRPr="00561B1E">
              <w:rPr>
                <w:sz w:val="28"/>
                <w:szCs w:val="28"/>
              </w:rPr>
              <w:t>с</w:t>
            </w:r>
            <w:r w:rsidRPr="00561B1E">
              <w:rPr>
                <w:sz w:val="28"/>
                <w:szCs w:val="28"/>
              </w:rPr>
              <w:t>ле многоуровневые и сопровождающиеся укорочением конечн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 xml:space="preserve">сти (не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561B1E">
                <w:rPr>
                  <w:sz w:val="28"/>
                  <w:szCs w:val="28"/>
                </w:rPr>
                <w:t>30 мм</w:t>
              </w:r>
            </w:smartTag>
            <w:r w:rsidRPr="00561B1E">
              <w:rPr>
                <w:sz w:val="28"/>
                <w:szCs w:val="28"/>
              </w:rPr>
              <w:t>), стойкими контракт</w:t>
            </w:r>
            <w:r w:rsidRPr="00561B1E">
              <w:rPr>
                <w:sz w:val="28"/>
                <w:szCs w:val="28"/>
              </w:rPr>
              <w:t>у</w:t>
            </w:r>
            <w:r w:rsidRPr="00561B1E">
              <w:rPr>
                <w:sz w:val="28"/>
                <w:szCs w:val="28"/>
              </w:rPr>
              <w:t>рами суставов;</w:t>
            </w:r>
          </w:p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любой этиологии д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фекты костей таза, верхних и нижних к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 xml:space="preserve">нечностей (не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61B1E">
                <w:rPr>
                  <w:sz w:val="28"/>
                  <w:szCs w:val="28"/>
                </w:rPr>
                <w:t>20 мм</w:t>
              </w:r>
            </w:smartTag>
            <w:r w:rsidRPr="00561B1E">
              <w:rPr>
                <w:sz w:val="28"/>
                <w:szCs w:val="28"/>
              </w:rPr>
              <w:t>) любой локал</w:t>
            </w:r>
            <w:r w:rsidRPr="00561B1E">
              <w:rPr>
                <w:sz w:val="28"/>
                <w:szCs w:val="28"/>
              </w:rPr>
              <w:t>и</w:t>
            </w:r>
            <w:r w:rsidRPr="00561B1E">
              <w:rPr>
                <w:sz w:val="28"/>
                <w:szCs w:val="28"/>
              </w:rPr>
              <w:t>зации, в том числе сопровождающиеся ук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 xml:space="preserve">рочением конечности (не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561B1E">
                <w:rPr>
                  <w:sz w:val="28"/>
                  <w:szCs w:val="28"/>
                </w:rPr>
                <w:t>30 мм</w:t>
              </w:r>
            </w:smartTag>
            <w:r w:rsidRPr="00561B1E">
              <w:rPr>
                <w:sz w:val="28"/>
                <w:szCs w:val="28"/>
              </w:rPr>
              <w:t>), стойкими контракт</w:t>
            </w:r>
            <w:r w:rsidRPr="00561B1E">
              <w:rPr>
                <w:sz w:val="28"/>
                <w:szCs w:val="28"/>
              </w:rPr>
              <w:t>у</w:t>
            </w:r>
            <w:r w:rsidRPr="00561B1E">
              <w:rPr>
                <w:sz w:val="28"/>
                <w:szCs w:val="28"/>
              </w:rPr>
              <w:t xml:space="preserve">рами </w:t>
            </w:r>
            <w:r w:rsidRPr="00561B1E">
              <w:rPr>
                <w:sz w:val="28"/>
                <w:szCs w:val="28"/>
              </w:rPr>
              <w:lastRenderedPageBreak/>
              <w:t xml:space="preserve">суставов; </w:t>
            </w:r>
          </w:p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деформации костей таза, бедренной кости у детей со спастич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ским синдромом</w:t>
            </w:r>
          </w:p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561B1E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чрескостный остеосинтез мет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дом компоновок аппаратов с использованием модульной трансформации; корригиру</w:t>
            </w:r>
            <w:r w:rsidRPr="00561B1E">
              <w:rPr>
                <w:sz w:val="28"/>
                <w:szCs w:val="28"/>
              </w:rPr>
              <w:t>ю</w:t>
            </w:r>
            <w:r w:rsidRPr="00561B1E">
              <w:rPr>
                <w:sz w:val="28"/>
                <w:szCs w:val="28"/>
              </w:rPr>
              <w:t>щие остеотомии костей вер</w:t>
            </w:r>
            <w:r w:rsidRPr="00561B1E">
              <w:rPr>
                <w:sz w:val="28"/>
                <w:szCs w:val="28"/>
              </w:rPr>
              <w:t>х</w:t>
            </w:r>
            <w:r w:rsidRPr="00561B1E">
              <w:rPr>
                <w:sz w:val="28"/>
                <w:szCs w:val="28"/>
              </w:rPr>
              <w:t>них и нижних конечностей; комбинированное и последов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тельное использование чреск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стного и блокируемого интр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 xml:space="preserve">медуллярного или накостного остеосинтеза     </w:t>
            </w:r>
          </w:p>
        </w:tc>
        <w:tc>
          <w:tcPr>
            <w:tcW w:w="538" w:type="pct"/>
          </w:tcPr>
          <w:p w:rsidR="00B837FF" w:rsidRPr="0097272A" w:rsidRDefault="00B837FF" w:rsidP="007571E4">
            <w:pPr>
              <w:ind w:left="32" w:right="3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37FF" w:rsidRPr="00DB7C25" w:rsidTr="007571E4">
        <w:trPr>
          <w:trHeight w:val="42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97272A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97272A" w:rsidRDefault="00B837FF" w:rsidP="007571E4">
            <w:pPr>
              <w:ind w:left="-107" w:right="-10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pct"/>
          </w:tcPr>
          <w:p w:rsidR="00B837FF" w:rsidRPr="00561B1E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 xml:space="preserve">М25.3, М91, М95.8, Q65.0, Q65.1, Q65.3, Q65.4, Q65.8, М16.2, М16.3, М92 </w:t>
            </w:r>
          </w:p>
        </w:tc>
        <w:tc>
          <w:tcPr>
            <w:tcW w:w="945" w:type="pct"/>
            <w:vMerge w:val="restart"/>
          </w:tcPr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дисплазии, аномалии развития, последствия травм крупных суст</w:t>
            </w:r>
            <w:r w:rsidRPr="00561B1E">
              <w:rPr>
                <w:sz w:val="28"/>
                <w:szCs w:val="28"/>
              </w:rPr>
              <w:t>а</w:t>
            </w:r>
            <w:r w:rsidRPr="00561B1E">
              <w:rPr>
                <w:sz w:val="28"/>
                <w:szCs w:val="28"/>
              </w:rPr>
              <w:t>вов</w:t>
            </w:r>
          </w:p>
        </w:tc>
        <w:tc>
          <w:tcPr>
            <w:tcW w:w="541" w:type="pct"/>
          </w:tcPr>
          <w:p w:rsidR="00B837FF" w:rsidRPr="00561B1E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реконструкция проксимальн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го, дистального отдела бедре</w:t>
            </w:r>
            <w:r w:rsidRPr="00561B1E"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>ной, большеберцовой костей при пороках развития, прио</w:t>
            </w:r>
            <w:r w:rsidRPr="00561B1E">
              <w:rPr>
                <w:sz w:val="28"/>
                <w:szCs w:val="28"/>
              </w:rPr>
              <w:t>б</w:t>
            </w:r>
            <w:r w:rsidRPr="00561B1E">
              <w:rPr>
                <w:sz w:val="28"/>
                <w:szCs w:val="28"/>
              </w:rPr>
              <w:t>ретенных деформациях, требующих корригирующей остеотомии, с остеосинтезом погружными импланта</w:t>
            </w:r>
            <w:r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>ми; создание оптимальных взаимоо</w:t>
            </w:r>
            <w:r w:rsidRPr="00561B1E">
              <w:rPr>
                <w:sz w:val="28"/>
                <w:szCs w:val="28"/>
              </w:rPr>
              <w:t>т</w:t>
            </w:r>
            <w:r w:rsidRPr="00561B1E">
              <w:rPr>
                <w:sz w:val="28"/>
                <w:szCs w:val="28"/>
              </w:rPr>
              <w:t>ношений в суставе путем в</w:t>
            </w:r>
            <w:r w:rsidRPr="00561B1E">
              <w:rPr>
                <w:sz w:val="28"/>
                <w:szCs w:val="28"/>
              </w:rPr>
              <w:t>ы</w:t>
            </w:r>
            <w:r w:rsidRPr="00561B1E">
              <w:rPr>
                <w:sz w:val="28"/>
                <w:szCs w:val="28"/>
              </w:rPr>
              <w:t>полнения различных вариантов остеотомий бедренной и бол</w:t>
            </w:r>
            <w:r w:rsidRPr="00561B1E">
              <w:rPr>
                <w:sz w:val="28"/>
                <w:szCs w:val="28"/>
              </w:rPr>
              <w:t>ь</w:t>
            </w:r>
            <w:r w:rsidRPr="00561B1E">
              <w:rPr>
                <w:sz w:val="28"/>
                <w:szCs w:val="28"/>
              </w:rPr>
              <w:t>шеберцовой костей с измен</w:t>
            </w:r>
            <w:r w:rsidRPr="00561B1E">
              <w:rPr>
                <w:sz w:val="28"/>
                <w:szCs w:val="28"/>
              </w:rPr>
              <w:t>е</w:t>
            </w:r>
            <w:r w:rsidRPr="00561B1E">
              <w:rPr>
                <w:sz w:val="28"/>
                <w:szCs w:val="28"/>
              </w:rPr>
              <w:t>нием их пространственного п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ложения и фиксацией импла</w:t>
            </w:r>
            <w:r w:rsidRPr="00561B1E">
              <w:rPr>
                <w:sz w:val="28"/>
                <w:szCs w:val="28"/>
              </w:rPr>
              <w:t>н</w:t>
            </w:r>
            <w:r w:rsidRPr="00561B1E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нта</w:t>
            </w:r>
            <w:r w:rsidRPr="00561B1E">
              <w:rPr>
                <w:sz w:val="28"/>
                <w:szCs w:val="28"/>
              </w:rPr>
              <w:t>ми или аппаратами вне</w:t>
            </w:r>
            <w:r w:rsidRPr="00561B1E">
              <w:rPr>
                <w:sz w:val="28"/>
                <w:szCs w:val="28"/>
              </w:rPr>
              <w:t>ш</w:t>
            </w:r>
            <w:r w:rsidRPr="00561B1E">
              <w:rPr>
                <w:sz w:val="28"/>
                <w:szCs w:val="28"/>
              </w:rPr>
              <w:t xml:space="preserve">ней фиксации  </w:t>
            </w: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97272A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97272A" w:rsidRDefault="00B837FF" w:rsidP="007571E4">
            <w:pPr>
              <w:ind w:left="-107" w:right="-10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pct"/>
          </w:tcPr>
          <w:p w:rsidR="00B837FF" w:rsidRPr="00561B1E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561B1E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920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97272A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97272A" w:rsidRDefault="00B837FF" w:rsidP="007571E4">
            <w:pPr>
              <w:ind w:left="-107" w:right="-10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pct"/>
          </w:tcPr>
          <w:p w:rsidR="00B837FF" w:rsidRPr="00561B1E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М24.6</w:t>
            </w:r>
          </w:p>
        </w:tc>
        <w:tc>
          <w:tcPr>
            <w:tcW w:w="945" w:type="pct"/>
          </w:tcPr>
          <w:p w:rsidR="00B837FF" w:rsidRPr="00561B1E" w:rsidRDefault="00B837FF" w:rsidP="007571E4">
            <w:pPr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анкилоз крупного сустава в порочном п</w:t>
            </w:r>
            <w:r w:rsidRPr="00561B1E">
              <w:rPr>
                <w:sz w:val="28"/>
                <w:szCs w:val="28"/>
              </w:rPr>
              <w:t>о</w:t>
            </w:r>
            <w:r w:rsidRPr="00561B1E">
              <w:rPr>
                <w:sz w:val="28"/>
                <w:szCs w:val="28"/>
              </w:rPr>
              <w:t>ложении</w:t>
            </w:r>
          </w:p>
        </w:tc>
        <w:tc>
          <w:tcPr>
            <w:tcW w:w="541" w:type="pct"/>
          </w:tcPr>
          <w:p w:rsidR="00B837FF" w:rsidRPr="00561B1E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корригирующие остеотомии с фиксацией импланта</w:t>
            </w:r>
            <w:r>
              <w:rPr>
                <w:sz w:val="28"/>
                <w:szCs w:val="28"/>
              </w:rPr>
              <w:t>нта</w:t>
            </w:r>
            <w:r w:rsidRPr="00561B1E">
              <w:rPr>
                <w:sz w:val="28"/>
                <w:szCs w:val="28"/>
              </w:rPr>
              <w:t xml:space="preserve">ми или аппаратами внешней фиксации  </w:t>
            </w:r>
          </w:p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B7C25">
              <w:rPr>
                <w:sz w:val="28"/>
                <w:szCs w:val="28"/>
              </w:rPr>
              <w:t>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Эндопротезирование суставов конечн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S72.1, М84.1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неправильно сросши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ся внутри- и околосу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тавные переломы и ложные суставы;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  <w:vMerge w:val="restar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эндопротеза су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тава  </w:t>
            </w: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117695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M16.1 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идиопатический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формирующий одно- или двухсторонний коксартроз без сущ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ственной разницы в длине конечностей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B7C25">
                <w:rPr>
                  <w:sz w:val="28"/>
                  <w:szCs w:val="28"/>
                </w:rPr>
                <w:t>2 см</w:t>
              </w:r>
            </w:smartTag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vMerge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Урология</w:t>
            </w:r>
          </w:p>
          <w:p w:rsidR="00B837FF" w:rsidRPr="00DB7C25" w:rsidRDefault="00B837FF" w:rsidP="007571E4">
            <w:pPr>
              <w:ind w:left="32" w:right="-107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60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Оперативные вм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шательства на 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нах мочеполовой системы с использ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ванием </w:t>
            </w:r>
            <w:r>
              <w:rPr>
                <w:sz w:val="28"/>
                <w:szCs w:val="28"/>
              </w:rPr>
              <w:t>лапароск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</w:t>
            </w:r>
            <w:r w:rsidRPr="00DB7C25">
              <w:rPr>
                <w:sz w:val="28"/>
                <w:szCs w:val="28"/>
              </w:rPr>
              <w:t>ческой техники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Z52.4, N28.1, Q61.0, N13.0, N13.1, N13.2, N28, I86.1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предстател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ной железы;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мочевого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почечной 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ханки;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донор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прогрессивно раст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щая киста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стриктура мочеточн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лапаро- и экстраперитонеоск</w:t>
            </w:r>
            <w:r w:rsidRPr="00DB7C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пическая простат</w:t>
            </w:r>
            <w:r w:rsidRPr="00DB7C25">
              <w:rPr>
                <w:sz w:val="28"/>
                <w:szCs w:val="28"/>
              </w:rPr>
              <w:t>эктомия; 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паро- и экстраперитонеоскоп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ческая цистэктомия; лапаро- и ретроперитонеоскопическая тазовая лимфаденэктомия; лап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ро- и ретроперитонеоскопич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ская </w:t>
            </w:r>
            <w:r w:rsidRPr="00DB7C25">
              <w:rPr>
                <w:sz w:val="28"/>
                <w:szCs w:val="28"/>
              </w:rPr>
              <w:lastRenderedPageBreak/>
              <w:t>нефрэктомия, забор 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норской почки; лапаро- и ретроперитонеоскопическая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сечение кисты почки; лапаро- и ретроперитоне</w:t>
            </w:r>
            <w:r>
              <w:rPr>
                <w:sz w:val="28"/>
                <w:szCs w:val="28"/>
              </w:rPr>
              <w:t>оскопическая пластика лоханочно</w:t>
            </w:r>
            <w:r w:rsidRPr="00DB7C25">
              <w:rPr>
                <w:sz w:val="28"/>
                <w:szCs w:val="28"/>
              </w:rPr>
              <w:t>мочеточн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кового сегмента, мочеточника</w:t>
            </w: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lastRenderedPageBreak/>
              <w:t>67921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1150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Z52.4, I86.1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предстател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ной железы;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мочевого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почечной 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ханки;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донор почки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лапаро- и ретроперитонеоск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пическая нефроуретерэктомия; лапаро- и ретроперитонеоск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пическая резекция почки                    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Рецидивные и особо сложные операции на органах мочеп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ловой системы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N20.2, N20.0, N13.0, N13.1, N13.2, C67, Q62.1, Q62.2, Q62.3,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Q62.7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опухоль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камни почек;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стриктура мочеточн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мочевого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врожденный уретер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гидронефроз;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врожденный </w:t>
            </w:r>
            <w:r w:rsidRPr="00DB7C25">
              <w:rPr>
                <w:sz w:val="28"/>
                <w:szCs w:val="28"/>
              </w:rPr>
              <w:lastRenderedPageBreak/>
              <w:t>мегаур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тер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перкутанная нефролитолапо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сия в сочетании с дистанцио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ной литотрипсией или без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менения дистанционной лито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рипсии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Челюстно-лицевая хирургия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при врожденных пороках развития че</w:t>
            </w:r>
            <w:r>
              <w:rPr>
                <w:sz w:val="28"/>
                <w:szCs w:val="28"/>
              </w:rPr>
              <w:t>репно-челюстно-ли</w:t>
            </w:r>
            <w:r w:rsidRPr="00DB7C25">
              <w:rPr>
                <w:sz w:val="28"/>
                <w:szCs w:val="28"/>
              </w:rPr>
              <w:t>цевой области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Q36.9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полная односторонняя расщ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лина верхней губы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реконструктивная хейлорин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пластика</w:t>
            </w: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t>98679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L91, M96, M95.0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рубцовая деформация верхней губы и конц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вого отдела носа после ранее проведенной</w:t>
            </w:r>
            <w:r w:rsidRPr="00DB7C25">
              <w:rPr>
                <w:color w:val="FFFFFF"/>
                <w:sz w:val="28"/>
                <w:szCs w:val="28"/>
              </w:rPr>
              <w:t>.</w:t>
            </w:r>
            <w:r w:rsidRPr="00DB7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 xml:space="preserve">ейлоринопластики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хирургическая коррекция ру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цовой деформации верхней г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бы и носа местными тканями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Q35.0, Q35.1, M96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послеоперационный дефект твердого неба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пластика твердого неба лоск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том на ножке из прилегающих участков (из щеки, языка, вер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ней губы, носогубной складки); реконструктивно-пластическая операция с использованием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васкуляризированного лоскута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Q35.0, Q35.1, Q38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и прио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ретенная небно-гло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точная </w:t>
            </w:r>
            <w:r w:rsidRPr="00DB7C25">
              <w:rPr>
                <w:sz w:val="28"/>
                <w:szCs w:val="28"/>
              </w:rPr>
              <w:lastRenderedPageBreak/>
              <w:t>недостато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ность различного г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неза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реконструктивная операция при небно-глоточной недост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точности </w:t>
            </w:r>
            <w:r w:rsidRPr="00DB7C25">
              <w:rPr>
                <w:sz w:val="28"/>
                <w:szCs w:val="28"/>
              </w:rPr>
              <w:lastRenderedPageBreak/>
              <w:t>(велофарингопласт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ка, комбинированная повторная урановелофарингопластика, сфинктерная фарингопластика)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Q18, Q30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расщел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на носа, лица − косая, поперечная, срединная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устранение рас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щелины, в том числе методом контурной пластики с использ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ванием трансплантационных и имплантационных материалов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по устранению обширных дефектов и деформаций мягких тканей, отдел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анатомических зон и (или) структур головы, лица и шеи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M95.1, Q87.0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субтотальный дефект и деформация ушной раковины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пластика с использованием тк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ней из прилегающих к ушной раковине участков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Q18.4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макростомия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пластическое устранение макр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стомы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Реконструктивно-пластические,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 xml:space="preserve">рохирургические и комбинированные </w:t>
            </w:r>
            <w:r w:rsidRPr="00DB7C25">
              <w:rPr>
                <w:sz w:val="28"/>
                <w:szCs w:val="28"/>
              </w:rPr>
              <w:lastRenderedPageBreak/>
              <w:t>операции при лечении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ний мягких тканей и (или) костей лицев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скелета с одн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моментным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 устранением образовавшегося ра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невого дефекта или замещением его с помощью сложного челюстно-лицевого протезирования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D11.0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доброкачественное новообразование ок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лоушной слюнной ж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лезы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новообразования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D11.9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новообразование ок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лоушной слюнной железы с распростран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нием в прилегающие области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новообразования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7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Эндокринология</w:t>
            </w:r>
          </w:p>
          <w:p w:rsidR="00B837FF" w:rsidRPr="00DB7C25" w:rsidRDefault="00B837FF" w:rsidP="007571E4">
            <w:pPr>
              <w:ind w:left="32" w:right="-107" w:firstLine="743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DB7C25">
              <w:rPr>
                <w:sz w:val="28"/>
                <w:szCs w:val="28"/>
              </w:rPr>
              <w:t>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Терапевтическое ле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чение сахарного диа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бета, включая заме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тительную инсул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новую терапию си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темами постоянной подкожной инфузии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Е10.2, Е10.7, Е11.2, Е11.7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ind w:left="5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сахарный диабет 1 и </w:t>
            </w:r>
            <w:r w:rsidRPr="00DB7C25">
              <w:rPr>
                <w:sz w:val="28"/>
                <w:szCs w:val="28"/>
              </w:rPr>
              <w:br/>
              <w:t>2 типа с поражением почек и множестве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ными осложнениями</w:t>
            </w:r>
            <w:r w:rsidRPr="00DB7C25">
              <w:rPr>
                <w:sz w:val="28"/>
                <w:szCs w:val="28"/>
              </w:rPr>
              <w:br/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мии и нормализацией показ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телей углеводного обмена с системой непрерывного введ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 инсулина (инсулиновая помпа)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561B1E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61B1E">
              <w:rPr>
                <w:sz w:val="28"/>
                <w:szCs w:val="28"/>
              </w:rPr>
              <w:lastRenderedPageBreak/>
              <w:t>154178</w:t>
            </w:r>
          </w:p>
        </w:tc>
      </w:tr>
      <w:tr w:rsidR="00B837FF" w:rsidRPr="00DB7C25" w:rsidTr="007571E4"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Е10.4, Е10.5, Е10.7, Е11.4, Е11.5, Е11.7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ind w:left="4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сахарный диабет 1 и </w:t>
            </w:r>
            <w:r w:rsidRPr="00DB7C25">
              <w:rPr>
                <w:sz w:val="28"/>
                <w:szCs w:val="28"/>
              </w:rPr>
              <w:br/>
              <w:t>2 типа с неврологич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скими нарушениями, нарушениями пер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ферического кровоо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ращения и множес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венными осложн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ниями;</w:t>
            </w:r>
          </w:p>
          <w:p w:rsidR="00B837FF" w:rsidRPr="00DB7C25" w:rsidRDefault="00B837FF" w:rsidP="007571E4">
            <w:pPr>
              <w:ind w:firstLine="4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нейропатическая фор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ма синдрома диабет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ческой стопы; </w:t>
            </w:r>
          </w:p>
          <w:p w:rsidR="00B837FF" w:rsidRDefault="00B837FF" w:rsidP="007571E4">
            <w:pPr>
              <w:ind w:firstLine="4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нейроишемическая форма синдрома ди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бетической стопы</w:t>
            </w:r>
          </w:p>
          <w:p w:rsidR="00B837FF" w:rsidRPr="00DB7C25" w:rsidRDefault="00B837FF" w:rsidP="007571E4">
            <w:pPr>
              <w:ind w:firstLine="40"/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мии и нормализацией показ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телей углеводного обмена с системой непрерывного введ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ния инсулина (инсулиновая помпа) 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23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autoSpaceDE w:val="0"/>
              <w:autoSpaceDN w:val="0"/>
              <w:adjustRightInd w:val="0"/>
              <w:ind w:left="32" w:right="-107" w:hanging="1276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autoSpaceDE w:val="0"/>
              <w:autoSpaceDN w:val="0"/>
              <w:adjustRightInd w:val="0"/>
              <w:spacing w:line="240" w:lineRule="exact"/>
              <w:ind w:left="1310" w:right="-107" w:hanging="56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  </w:t>
            </w:r>
            <w:r w:rsidRPr="00DB7C25">
              <w:rPr>
                <w:sz w:val="28"/>
                <w:szCs w:val="28"/>
              </w:rPr>
              <w:t xml:space="preserve">Перечень видов </w:t>
            </w:r>
            <w:r>
              <w:rPr>
                <w:sz w:val="28"/>
                <w:szCs w:val="28"/>
              </w:rPr>
              <w:t>ВМП</w:t>
            </w:r>
            <w:r w:rsidRPr="00DB7C25">
              <w:rPr>
                <w:sz w:val="28"/>
                <w:szCs w:val="28"/>
              </w:rPr>
              <w:t>, не включенных в базовую программу обязательного медицинского страхования,</w:t>
            </w:r>
            <w:r>
              <w:rPr>
                <w:sz w:val="28"/>
                <w:szCs w:val="28"/>
              </w:rPr>
              <w:t xml:space="preserve"> оказываемых на территории Ставропольского края,</w:t>
            </w:r>
            <w:r w:rsidRPr="00DB7C25">
              <w:rPr>
                <w:sz w:val="28"/>
                <w:szCs w:val="28"/>
              </w:rPr>
              <w:t xml:space="preserve"> финансовое обеспечение которых осуществляется за счет за счет средств, предо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ного медицинского страхования на очередной финансовый год и на плановый период</w:t>
            </w:r>
          </w:p>
          <w:p w:rsidR="00B837FF" w:rsidRPr="00DB7C25" w:rsidRDefault="00B837FF" w:rsidP="007571E4">
            <w:pPr>
              <w:spacing w:line="240" w:lineRule="exact"/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Абдоминальная хирургия</w:t>
            </w:r>
          </w:p>
          <w:p w:rsidR="00B837FF" w:rsidRPr="00DB7C25" w:rsidRDefault="00B837FF" w:rsidP="007571E4">
            <w:pPr>
              <w:autoSpaceDE w:val="0"/>
              <w:autoSpaceDN w:val="0"/>
              <w:adjustRightInd w:val="0"/>
              <w:ind w:left="32" w:right="-107" w:hanging="1276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2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DB7C25">
              <w:rPr>
                <w:sz w:val="28"/>
                <w:szCs w:val="28"/>
              </w:rPr>
              <w:t>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кие, расширенные, комбинированные и реконструк</w:t>
            </w:r>
            <w:r>
              <w:rPr>
                <w:sz w:val="28"/>
                <w:szCs w:val="28"/>
              </w:rPr>
              <w:t>тивно-</w:t>
            </w:r>
            <w:r>
              <w:rPr>
                <w:sz w:val="28"/>
                <w:szCs w:val="28"/>
              </w:rPr>
              <w:lastRenderedPageBreak/>
              <w:t>пласти</w:t>
            </w:r>
            <w:r w:rsidRPr="00DB7C25">
              <w:rPr>
                <w:sz w:val="28"/>
                <w:szCs w:val="28"/>
              </w:rPr>
              <w:t>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поджелудо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железе, в том числе лапароскоп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 ассистирова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ные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K86.0 − K86.8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заболевания поджел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дочной железы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панкреатодуоденальная резе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ция; субтотальная резекция 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ловки поджелудочной железы; </w:t>
            </w:r>
            <w:r w:rsidRPr="00DB7C25">
              <w:rPr>
                <w:sz w:val="28"/>
                <w:szCs w:val="28"/>
              </w:rPr>
              <w:lastRenderedPageBreak/>
              <w:t>тотальная панкреатодуоденэ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томия; продольная панкре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тоеюностомия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163700</w:t>
            </w: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и реконструк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тивно-пластические операции на печени, желчных протоках и сосудах печени, в том числе эндовас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кулярные операции на сосудах печени и реконструктивные операции на сосудах системы воротной вены, стентирование внутри- и внепеч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ночных желчных протоков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D18.0, D13.4, </w:t>
            </w:r>
          </w:p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D13.5, B67.0, K76.6, K76.8, Q26.5, I85.0 </w:t>
            </w:r>
          </w:p>
        </w:tc>
        <w:tc>
          <w:tcPr>
            <w:tcW w:w="945" w:type="pct"/>
            <w:vMerge w:val="restar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заболевания, врожден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аномалии печени, 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желчных протоков, воротной вены;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внутрипеченочных желчных протоков;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вн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печеночных желчных протоков;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новообразования желчного пузыря;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инвазия печени,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званная эхинококком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гемигепатэктомия; резекция двух и более сегментов печени; 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реконструктивная гепатикое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ностомия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07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41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Реконструктивно-пластические, в том числе лапароскоп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 ассистирова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ные операции на тонкой,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толстой кишке и промежн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сти</w:t>
            </w:r>
          </w:p>
        </w:tc>
        <w:tc>
          <w:tcPr>
            <w:tcW w:w="406" w:type="pct"/>
            <w:vMerge w:val="restar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D12.6, L05.9, K60.4, K62.3, N81.6, K62.8, N82.2, N82.3, N82.4, K57.2, K59.3, Q43.1, Q43.2, Q43.3, K59.0, Z93.2, Z93.3, K55.2, K51, K50.0, K50.1, K50.8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семейный аденоматоз толстой кишки, 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тальное поражение всех отделов толстой кишки полипами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субтотальная резекция ободо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кишки с брюшно-анальной резекцией прямой кишки и низведением правых отделов ободочной кишки в анальный канал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600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свищ прямой кишки 3−4 степени сложн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3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иссечение свища, пластика свищевого отверстия полносло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ным лоскутом стенки прямой кишки – сегментарная прокт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пластика, пластика анальных сфинктеров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6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дивертикулярная болезнь ободочной ки</w:t>
            </w:r>
            <w:r w:rsidRPr="00DB7C25">
              <w:rPr>
                <w:sz w:val="28"/>
                <w:szCs w:val="28"/>
              </w:rPr>
              <w:t>ш</w:t>
            </w:r>
            <w:r w:rsidRPr="00DB7C25">
              <w:rPr>
                <w:sz w:val="28"/>
                <w:szCs w:val="28"/>
              </w:rPr>
              <w:t>ки, осложненное теч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ободочной кишки, в том числе с ликвидакцией св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ща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216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колостома, илеостома, еюностома, состояние после обструктивной резекции ободочной кишки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реконструктивно-восстанови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тельная операция по восст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новлению непрерывности к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шечника с ликвидацией стомы, формированием анастомоза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04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ангиоди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плазия толстой кишки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пораженных отделов ободочной и (или) прямой кишки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316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язвенный колит, 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тальное поражение, хроническое непр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рывное течение, тяж</w:t>
            </w:r>
            <w:r w:rsidRPr="00DB7C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лая </w:t>
            </w:r>
            <w:r w:rsidRPr="00DB7C25">
              <w:rPr>
                <w:sz w:val="28"/>
                <w:szCs w:val="28"/>
              </w:rPr>
              <w:t>гормонозависимая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или гормонорезстен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ная форма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колпроктэктомия с формиров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резервуарного анастом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за, илеостомия; колэктомия с брюшно-анальной резекцией прямой кишки, илеостомия; ре</w:t>
            </w:r>
            <w:r>
              <w:rPr>
                <w:sz w:val="28"/>
                <w:szCs w:val="28"/>
              </w:rPr>
              <w:t>-</w:t>
            </w:r>
          </w:p>
          <w:p w:rsidR="00B837FF" w:rsidRPr="00DB7C25" w:rsidRDefault="00B837FF" w:rsidP="007571E4">
            <w:pPr>
              <w:ind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зекция оставшихся отделов ободочной и прямой кишки, илеостомия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316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болезнь Крона тонкой, толстой кишки и в форме илеоколита, 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ложненное течение,</w:t>
            </w:r>
            <w:r>
              <w:rPr>
                <w:sz w:val="28"/>
                <w:szCs w:val="28"/>
              </w:rPr>
              <w:t xml:space="preserve"> т</w:t>
            </w:r>
            <w:r w:rsidRPr="00DB7C25">
              <w:rPr>
                <w:sz w:val="28"/>
                <w:szCs w:val="28"/>
              </w:rPr>
              <w:t>яжелая гормонозав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симая или гормонор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зистентная форма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колпроктэктомия с формиров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резервуарного анастом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за, илеостомия; резекция пор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женного участка тонкой и (или) толстой кишки, в том числе с формированием анастомоза, илеостомия (колостомия)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пищеводе, желудке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K22.5, K22.2, K22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приобретенный диве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тикул пищевода, ах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лазия кардиальной части пищевода, рубцовые стриктуры 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щевода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иссечение дивертикула пищ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вода; пластика пищевода; эозофагокардиомиотомия; экстирпация пищевода с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кой, в том числе лапароскоп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ческая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35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</w:t>
            </w:r>
            <w:r w:rsidRPr="00DB7C25">
              <w:rPr>
                <w:sz w:val="28"/>
                <w:szCs w:val="28"/>
              </w:rPr>
              <w:t xml:space="preserve">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ний </w:t>
            </w:r>
            <w:r w:rsidRPr="00DB7C25">
              <w:rPr>
                <w:sz w:val="28"/>
                <w:szCs w:val="28"/>
              </w:rPr>
              <w:lastRenderedPageBreak/>
              <w:t>надпочечников и забрюшинного прост-ранства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E27.5, D35.0, D48.3, </w:t>
            </w:r>
            <w:r w:rsidRPr="00DB7C25">
              <w:rPr>
                <w:sz w:val="28"/>
                <w:szCs w:val="28"/>
              </w:rPr>
              <w:lastRenderedPageBreak/>
              <w:t xml:space="preserve">E26.0, E24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заболевания надп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чечников; новообраз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вания </w:t>
            </w:r>
            <w:r w:rsidRPr="00DB7C25">
              <w:rPr>
                <w:sz w:val="28"/>
                <w:szCs w:val="28"/>
              </w:rPr>
              <w:lastRenderedPageBreak/>
              <w:t>надпочечников и забрюшинного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странства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эндоскопическая адреналэкт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 с опухолью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40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Акушерство и гинекология</w:t>
            </w:r>
          </w:p>
          <w:p w:rsidR="00B837FF" w:rsidRPr="00DB7C25" w:rsidRDefault="00B837FF" w:rsidP="007571E4">
            <w:pPr>
              <w:ind w:left="32" w:right="-107" w:hanging="337"/>
              <w:rPr>
                <w:sz w:val="28"/>
                <w:szCs w:val="28"/>
              </w:rPr>
            </w:pPr>
          </w:p>
        </w:tc>
      </w:tr>
      <w:tr w:rsidR="00B837FF" w:rsidRPr="00A825D2" w:rsidTr="007571E4">
        <w:tblPrEx>
          <w:tblLook w:val="0000"/>
        </w:tblPrEx>
        <w:trPr>
          <w:trHeight w:val="842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фетофетального синдрома, гемолит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ческой болезни пл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да, синдрома фето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морфуса, асцита, гидронефроза почек, гидроторакса, ги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роцефалии, клапана задней уретры у пло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да, с применением фетальной хирургии, включая лазерную коагуляцию </w:t>
            </w:r>
            <w:r>
              <w:rPr>
                <w:sz w:val="28"/>
                <w:szCs w:val="28"/>
              </w:rPr>
              <w:t>ана</w:t>
            </w:r>
            <w:r w:rsidRPr="00DB7C25">
              <w:rPr>
                <w:sz w:val="28"/>
                <w:szCs w:val="28"/>
              </w:rPr>
              <w:t>ст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мозов; внутриутро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ное переливание крови плоду и др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гие </w:t>
            </w:r>
            <w:r w:rsidRPr="00DB7C25">
              <w:rPr>
                <w:sz w:val="28"/>
                <w:szCs w:val="28"/>
              </w:rPr>
              <w:lastRenderedPageBreak/>
              <w:t>пункционные методы лечения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O36.2, O36.0, P00.2, P60, P61.8, P56.0, P56.9, P83.2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водянка плода (асцит, гидроторакс)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кордоцентез, с определением группы крови и резус-фактора плода, фетального гемоглоб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на, гематокрита, билирубина в пуповинной крови в момент проведения кордоцентеза, заг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товка отмытых эритроцитов с последующим внутриутробным переливанием крови плоду под контролем ультразвуковой ф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тометрии, доплерометрии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169300</w:t>
            </w:r>
          </w:p>
        </w:tc>
      </w:tr>
      <w:tr w:rsidR="00B837FF" w:rsidRPr="00DB7C25" w:rsidTr="007571E4">
        <w:tblPrEx>
          <w:tblLook w:val="0000"/>
        </w:tblPrEx>
        <w:trPr>
          <w:trHeight w:val="1071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орга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носохраняющее и реконструктивно-пластическое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распростране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форм гиган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ских опухолей ген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талий, смежных 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ганов малого таза и других органов брюшной полости у женщин с использ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ванием </w:t>
            </w:r>
            <w:r>
              <w:rPr>
                <w:sz w:val="28"/>
                <w:szCs w:val="28"/>
              </w:rPr>
              <w:t>лапароск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</w:t>
            </w:r>
            <w:r w:rsidRPr="00DB7C25">
              <w:rPr>
                <w:sz w:val="28"/>
                <w:szCs w:val="28"/>
              </w:rPr>
              <w:t>ческого и комб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нированного дост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пов 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D26, D27, D28, D25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доброкачественная опухоль шейки матки, а также гигантская (от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B7C25">
                <w:rPr>
                  <w:sz w:val="28"/>
                  <w:szCs w:val="28"/>
                </w:rPr>
                <w:t>8 см</w:t>
              </w:r>
            </w:smartTag>
            <w:r w:rsidRPr="00DB7C25">
              <w:rPr>
                <w:sz w:val="28"/>
                <w:szCs w:val="28"/>
              </w:rPr>
              <w:t xml:space="preserve"> и более) доброк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чественная опухоль яичника, вульвы у женщин репродукти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ного возраста;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гигантская миома матки у женщин репр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дуктивного возраста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в пределах здоровых тканей с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лапароскопического и комбинированного доступа, с иммуногистохимическим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следованием удаленных тканей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N80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наружный эндометр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оз, инфильтративная форма с вовлечением в патологический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цесс забрюшинного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пространства органов брюшной полости и малого таза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иссечение очагов инфильтр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тивного эндометриоза, в том числе с резекцией толстой кишки или мочеточника или мочевого пузыря, с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ментной пластикой пораженн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органа с использованием 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пароскопического доступа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84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ганосохраняющее лечение пороков раз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вития гениталий и мочевыделительной системы у женщин, включая лапа</w:t>
            </w:r>
            <w:r>
              <w:rPr>
                <w:sz w:val="28"/>
                <w:szCs w:val="28"/>
              </w:rPr>
              <w:t>роск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пическую сальпи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гостомато</w:t>
            </w:r>
            <w:r w:rsidRPr="00DB7C25">
              <w:rPr>
                <w:sz w:val="28"/>
                <w:szCs w:val="28"/>
              </w:rPr>
              <w:t>пластику, ретроградную гист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рорезектоскопию, операции влагали</w:t>
            </w:r>
            <w:r w:rsidRPr="00DB7C25">
              <w:rPr>
                <w:sz w:val="28"/>
                <w:szCs w:val="28"/>
              </w:rPr>
              <w:t>щ</w:t>
            </w:r>
            <w:r w:rsidRPr="00DB7C25">
              <w:rPr>
                <w:sz w:val="28"/>
                <w:szCs w:val="28"/>
              </w:rPr>
              <w:t>ным доступом с 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пароскопической ас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систенцией, реко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струкцию влагалища с использованием синтетических имплантатов, кольп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поэза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Q43.7, Q50, Q51, Q52, Q56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аномалии (пороки развития) тела и шейки матки, в том числе с удвоением тела матки и шейки ма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ки с двурогой маткой, с агенезией и аплазией шейки; с врожденным ректовагинальным и уретровагинальным свищом, урогенитал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ным синусом, с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денной аномалией клитора, с врожденны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ми аномалиями вул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вы и атопическим ра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положением половых органов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реконструктивно-пластические, органосохраняющие операции на внутренних и наружных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ловых органах эндоскопичес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ким, влагалищным и абдом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нальным доступом и их комб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нацией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23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врожденное отсутс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вие влагалища; зам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нутое рудиментарное влагалище при удво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нии матки и влагал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ща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коррекция пороков развития влагалища методом  комплек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ного кольпопоэза,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реконструктивно-пласти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ческих операций лапа</w:t>
            </w:r>
            <w:r>
              <w:rPr>
                <w:sz w:val="28"/>
                <w:szCs w:val="28"/>
              </w:rPr>
              <w:t>роск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пии</w:t>
            </w:r>
            <w:r w:rsidRPr="00DB7C25">
              <w:rPr>
                <w:sz w:val="28"/>
                <w:szCs w:val="28"/>
              </w:rPr>
              <w:t>ческим доступом, с аут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трансплантацией тканей, </w:t>
            </w:r>
            <w:r w:rsidRPr="00DB7C25">
              <w:rPr>
                <w:sz w:val="28"/>
                <w:szCs w:val="28"/>
              </w:rPr>
              <w:lastRenderedPageBreak/>
              <w:t>с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следующим индивидуальным подбором гормональной тер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198"/>
        </w:trPr>
        <w:tc>
          <w:tcPr>
            <w:tcW w:w="224" w:type="pct"/>
            <w:gridSpan w:val="2"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женский псевдогерма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фродитизм, неопред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ленность пола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удаление гонад, формирование влагалища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тодом комплексного кольпо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поэза с последующим индив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дуальным подбором горм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нальной терапии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3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" w:type="pct"/>
            <w:gridSpan w:val="2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Неинвазивное и 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лоинвазивное 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гическое органосох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раняющее лечение миомы матки, ад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номиоза (узловой формы) у женщин с применением реко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структивно-пласти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ческих операций, эм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болизации маточных артерий и ультразву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ковой абляции под ультразвуковым контролем или ма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нитно-</w:t>
            </w:r>
            <w:r w:rsidRPr="00DB7C25">
              <w:rPr>
                <w:sz w:val="28"/>
                <w:szCs w:val="28"/>
              </w:rPr>
              <w:lastRenderedPageBreak/>
              <w:t xml:space="preserve">резонансной томографией 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D25, N80.0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множественная миома матки, узловая форма аденомиоза,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требу</w:t>
            </w:r>
            <w:r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щая хирургического леч</w:t>
            </w:r>
            <w:r>
              <w:rPr>
                <w:sz w:val="28"/>
                <w:szCs w:val="28"/>
              </w:rPr>
              <w:t>ения</w:t>
            </w: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реконструктивно-пластические, органосохраняющие операции: миомэктомия с использованием </w:t>
            </w:r>
            <w:r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омбинированного эндоскоп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ческого доступа; ультразвук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вая абляции под контролем магнитно-резонансной том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графии или ультразвуковым контролем; эндоваскулярная окклюзия маточных артерий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145819</w:t>
            </w:r>
          </w:p>
        </w:tc>
      </w:tr>
      <w:tr w:rsidR="00B837FF" w:rsidRPr="00DB7C25" w:rsidTr="007571E4">
        <w:tblPrEx>
          <w:tblLook w:val="0000"/>
        </w:tblPrEx>
        <w:trPr>
          <w:trHeight w:val="1806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Экстракорпоральное оплодотворение при сочетанном беспл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дии, обусловленном и женским и му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ским факторами, а также при бесплодии неясного генеза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N46, N97, N97.9, Z21 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пациенты с </w:t>
            </w:r>
            <w:r w:rsidRPr="00DB7C25">
              <w:rPr>
                <w:sz w:val="28"/>
                <w:szCs w:val="28"/>
              </w:rPr>
              <w:br w:type="page"/>
              <w:t>сочета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ными формами бесплодия, обусловле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ными и женскими и мужскими факторами, после длительного неэффективного консе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вативного и (или) оп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ративного лечения, а также пациенты с бесплодием неясного г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неза после полного углубленного клин</w:t>
            </w:r>
            <w:r w:rsidRPr="00DB7C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ко-диагностического обследова</w:t>
            </w:r>
            <w:r w:rsidRPr="00DB7C25">
              <w:rPr>
                <w:sz w:val="28"/>
                <w:szCs w:val="28"/>
              </w:rPr>
              <w:t>ния партн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ров, включая ВИЧ-ин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фицированных пац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ентов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индивидуальный подбор протокола стимуляции суперов</w:t>
            </w:r>
            <w:r w:rsidRPr="00DB7C2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ляции, проведение</w:t>
            </w:r>
            <w:r w:rsidRPr="00DB7C25">
              <w:rPr>
                <w:sz w:val="28"/>
                <w:szCs w:val="28"/>
              </w:rPr>
              <w:t xml:space="preserve"> при необх</w:t>
            </w:r>
            <w:r w:rsidRPr="00DB7C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  <w:r w:rsidRPr="00DB7C25">
              <w:rPr>
                <w:sz w:val="28"/>
                <w:szCs w:val="28"/>
              </w:rPr>
              <w:t xml:space="preserve"> гормонального мон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торинга процесса фолликул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генеза, получение ооцитов с использованием лапароскоп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ческого доступа; работа с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ловыми клетками человека, операции у мужчины при му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ском бесплодии; проведение интрацитоплазматической ин</w:t>
            </w:r>
            <w:r w:rsidRPr="00DB7C25">
              <w:rPr>
                <w:sz w:val="28"/>
                <w:szCs w:val="28"/>
              </w:rPr>
              <w:t>ъ</w:t>
            </w:r>
            <w:r w:rsidRPr="00DB7C25">
              <w:rPr>
                <w:sz w:val="28"/>
                <w:szCs w:val="28"/>
              </w:rPr>
              <w:t xml:space="preserve">екции сперматозоида в ооцит, проведение вспомогательного хетчинга  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178630</w:t>
            </w:r>
          </w:p>
        </w:tc>
      </w:tr>
      <w:tr w:rsidR="00B837FF" w:rsidRPr="00DB7C25" w:rsidTr="007571E4">
        <w:tblPrEx>
          <w:tblLook w:val="0000"/>
        </w:tblPrEx>
        <w:trPr>
          <w:trHeight w:val="248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Детская хирургия в период новорожденности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708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1" w:type="pct"/>
            <w:gridSpan w:val="2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опера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ции на тонкой и толстой кишке у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рожденных, в том числе лапароскоп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ческие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Q41, Q42 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атрезия и стеноз тонкого кишеч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ника;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атрезия и стеноз толстого к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шечника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межкишечный анастомоз (бок-в-бок 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 конец-в-конец 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или 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конец-в-бок), в том числе с 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пароскопической ассистенцией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208807</w:t>
            </w:r>
          </w:p>
        </w:tc>
      </w:tr>
      <w:tr w:rsidR="00B837FF" w:rsidRPr="00DB7C25" w:rsidTr="007571E4">
        <w:tblPrEx>
          <w:tblLook w:val="0000"/>
        </w:tblPrEx>
        <w:trPr>
          <w:trHeight w:val="248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лече-ние</w:t>
            </w:r>
            <w:r w:rsidRPr="00DB7C25">
              <w:rPr>
                <w:sz w:val="28"/>
                <w:szCs w:val="28"/>
              </w:rPr>
              <w:t xml:space="preserve"> диафрагмальной грыжи, гастрошиз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са и омфалоцеле у новорожденных, в том числе торако- и лапароскопическое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Q79.0, Q79.2, Q79.3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диафра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мальная грыжа;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омфалоцеле;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гастрошизис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пластика диафрагмы, в том числе торакоскопическая, с применением синтетических материалов; пластика передней брюшной стенки, в том числе с применением синтетических </w:t>
            </w:r>
            <w:r>
              <w:rPr>
                <w:sz w:val="28"/>
                <w:szCs w:val="28"/>
              </w:rPr>
              <w:t>ма</w:t>
            </w:r>
            <w:r w:rsidRPr="00DB7C25">
              <w:rPr>
                <w:sz w:val="28"/>
                <w:szCs w:val="28"/>
              </w:rPr>
              <w:t>териалов, включая этапные операции; первичная радикал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ная циркулярная пластика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редней брюшной стенки, в том числе этапная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грудной клет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ке при пороках ра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вития у новорожден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ных (пороки легких, бронхов, пище</w:t>
            </w:r>
            <w:r>
              <w:rPr>
                <w:sz w:val="28"/>
                <w:szCs w:val="28"/>
              </w:rPr>
              <w:t xml:space="preserve">вода), </w:t>
            </w:r>
            <w:r>
              <w:rPr>
                <w:sz w:val="28"/>
                <w:szCs w:val="28"/>
              </w:rPr>
              <w:lastRenderedPageBreak/>
              <w:t>в том числе торак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скопи</w:t>
            </w:r>
            <w:r w:rsidRPr="00DB7C25">
              <w:rPr>
                <w:sz w:val="28"/>
                <w:szCs w:val="28"/>
              </w:rPr>
              <w:t>ческие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Q33.0, Q33.2, Q39.0, Q39.1, Q39.2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киста ле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кого;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секвестрация легкого;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атрезия пищевода;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свищ </w:t>
            </w:r>
            <w:r w:rsidRPr="00DB7C25">
              <w:rPr>
                <w:sz w:val="28"/>
                <w:szCs w:val="28"/>
              </w:rPr>
              <w:t>трахеопищевод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ный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прямой эзофаго-эзофаго ан</w:t>
            </w:r>
            <w:r w:rsidRPr="00DB7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стомоз, в том числе </w:t>
            </w:r>
            <w:r w:rsidRPr="00DB7C25">
              <w:rPr>
                <w:sz w:val="28"/>
                <w:szCs w:val="28"/>
              </w:rPr>
              <w:t>этапные операции на пищеводе и желудке; ликвидация трахеоп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щеводного свища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при опухолевид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ных образованиях различной локализ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у новорожде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ных, в том числе 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рако- и лапароско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пические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D18, D20.0, D21.5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тератома;                                               объемные образования забрюшинного прост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ранства и брюшной полости;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гемангиома и лимфа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гиома любой локал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зации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крестцово-копчико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вой тератомы, в том числе с применением лапароскопии; удаление врожденных объе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ных образований, в том числе с применением эндовидеохиру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гической техники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9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Нейрохирургия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710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вмешательства с использованием опе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рационного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скопа, стереотакс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ческой биопсии, и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траоперационной на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вигации и нейроф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зиологического 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ниторинга при вну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римозговых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 xml:space="preserve">разованиях </w:t>
            </w:r>
            <w:r w:rsidRPr="00DB7C25">
              <w:rPr>
                <w:sz w:val="28"/>
                <w:szCs w:val="28"/>
              </w:rPr>
              <w:lastRenderedPageBreak/>
              <w:t>головн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мозга и каверн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мах функционально значимых зон голо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ного мозга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C71.0, C71.1, C71.2, C71.3, C71.4, C79.3,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D33.0, D43.0, C71.8, Q85.0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внутримозговые зл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разования (первичные и вторичные) и добр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разования функци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нально значимых зон головного мозга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 функционально значимых зон головного мозга; 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интраоперационной флюоресцентной микроскопии и эндоскопии; стереотаксич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ское вмешательство с целью дренирования опухолевых кист </w:t>
            </w:r>
            <w:r w:rsidRPr="00DB7C25">
              <w:rPr>
                <w:sz w:val="28"/>
                <w:szCs w:val="28"/>
              </w:rPr>
              <w:lastRenderedPageBreak/>
              <w:t>и установки длительно сущес</w:t>
            </w:r>
            <w:r w:rsidRPr="00DB7C2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дренажных систем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251000</w:t>
            </w:r>
          </w:p>
        </w:tc>
      </w:tr>
      <w:tr w:rsidR="00B837FF" w:rsidRPr="00DB7C25" w:rsidTr="007571E4">
        <w:tblPrEx>
          <w:tblLook w:val="0000"/>
        </w:tblPrEx>
        <w:trPr>
          <w:trHeight w:val="9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C71.5, C79.3, D33.0, D43.0, Q85.0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-11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внутримозговые злок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чественные (первичные и вторичные) и добр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 xml:space="preserve">разования боковых и </w:t>
            </w:r>
            <w:r>
              <w:rPr>
                <w:sz w:val="28"/>
                <w:szCs w:val="28"/>
              </w:rPr>
              <w:br/>
            </w:r>
            <w:r w:rsidRPr="00DB7C25">
              <w:rPr>
                <w:sz w:val="28"/>
                <w:szCs w:val="28"/>
              </w:rPr>
              <w:t>III желудочков мозга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сочета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ным применением интраопер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ционной флюоресцентной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роскопии, эндоскопии или э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доскопической ассистенции; 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мониторинга; стереотаксичес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кое вмешательство с целью дренирования опухолевых кист и установки длительно сущес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вующих дренажных систем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9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C71.6, C71.7, C79.3, D33.1, D18.0, D43.1, Q85.0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-11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внутримозговые злок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чественные (первичные и вторичные) и добр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разования IV желудо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ка, стволовой и пар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стволовой локализации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мониторинга; удаление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ли с применением интраопер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ционной флюоресцентной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роскопии и эндоскопии; удал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ние опухоли с применением </w:t>
            </w:r>
            <w:r w:rsidRPr="00DB7C25">
              <w:rPr>
                <w:sz w:val="28"/>
                <w:szCs w:val="28"/>
              </w:rPr>
              <w:lastRenderedPageBreak/>
              <w:t>нейрофизиологического мон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торинга функционально знач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мых зон головного мозга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6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D18.0, Q28.3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кавернома (каверно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ная ангиома) фун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ционально значимых зон головного мозга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вмешательства при злокачестве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(первичных и вторичных) и добр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качественных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образованиях обол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чек головного мозга с вовлечением син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сов, фалькса, намета мозжечка, а также внутрижелудочк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вой локализации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C70.0, C79.3, D32.0, Q85, D42.0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(пе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вичные и вторичные) и доброкачественные новообразования об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лочек головного мозга парасаггитальной локализации с вовлеч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синусов, фаль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са, намета мозжечка, а также внутрижелудоч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ковой локализации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мониторинга; удаление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ли с применением интраопер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ционной флюоресцентной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роскопии и лазерной спектр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скопии; удаление опухоли с одномоментным пластическим закрытием хирургического дефекта при помощи сложнос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ставных ауто- или аллотран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эмболизация сос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дов опухоли при помощи адг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зивных материалов и (или) микроэмболов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0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кие, эндоскопичес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кие и </w:t>
            </w:r>
            <w:r>
              <w:rPr>
                <w:sz w:val="28"/>
                <w:szCs w:val="28"/>
              </w:rPr>
              <w:t>стереотакси-</w:t>
            </w:r>
            <w:r w:rsidRPr="00DB7C25">
              <w:rPr>
                <w:sz w:val="28"/>
                <w:szCs w:val="28"/>
              </w:rPr>
              <w:t>ческие вмешательс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ва при глиомах зр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тельных нервов и хиазмы, краниоф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рингиомах, аденомах гипофиза, неврин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мах, в том числе внутричерепных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вообразованиях при нейрофиброматозе I−II типов, врожде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(коллоидных, дермоидных, эп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дермоидных) цере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ральных кистах, зл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качественных и до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рокачественных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вообразований шиш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ковидной железы (в том числе кисто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 xml:space="preserve">ных), туберозном </w:t>
            </w:r>
            <w:r w:rsidRPr="00DB7C25">
              <w:rPr>
                <w:sz w:val="28"/>
                <w:szCs w:val="28"/>
              </w:rPr>
              <w:lastRenderedPageBreak/>
              <w:t>склерозе, гамартозе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C72.2, D33.3, Q85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доброкачественные и злокачественные новообразования зр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тельного нерва (гли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мы, невриномы и не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рофибромы, в том числе внутричерепные новообразования при нейрофиброматозе I−II типов);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туберозный склероз;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гамартоз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мониторинга; эндоскопическое удаление опухоли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91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C75.3, D35.2 − D35.4, D44.3, D44.4, D44.5, Q04.6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аденомы гипофиза, краниофарингиомы, злокачественные и доброкачественные новообразования шишковидной железы;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цере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ральные кисты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 мониторинга; эндоскопическое удаление опухоли, в том числе с одномоментным закрытием хирургического дефекта ауто- или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том; 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реотаксическое вмешательство с целью дренирования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левых кист и установки дл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тельно существующих дрена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ных систем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709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кие, 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ские, стереотаксич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ские, а также комб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нированные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тельства при различ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ных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ниях и других об</w:t>
            </w:r>
            <w:r w:rsidRPr="00DB7C25">
              <w:rPr>
                <w:sz w:val="28"/>
                <w:szCs w:val="28"/>
              </w:rPr>
              <w:t>ъ</w:t>
            </w:r>
            <w:r w:rsidRPr="00DB7C25">
              <w:rPr>
                <w:sz w:val="28"/>
                <w:szCs w:val="28"/>
              </w:rPr>
              <w:t>емных процессах ос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нования черепа и ли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цевого скелета, вра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тающих в полость черепа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С31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новообразования прид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точных пазух носа, прорастающие в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лость черепа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ментным пластическим закр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тием хирургического дефекта при помощи сложносоставных ауто- или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эндоcкопическое удаление опу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холи с одномоментным пластическим закрытием хирургического дефекта при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мощи формируемых ауто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 или алло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эмбол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зация сосудов опухоли при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мощи адгезивных м</w:t>
            </w:r>
            <w:r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териалов и (или) микроэмболов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C41.0, C43.4, C44.4, C79.4, C79.5, C49.0, D16.4, D48.0, C90.2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(пе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вичные и вторичные) и доброкачественные новообразования ко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тей черепа и лицевого скелета, прораста</w:t>
            </w:r>
            <w:r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 в полость черепа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ментным пластическим закр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тием хирургического дефекта при помощи сложносоставных ауто- или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эндоcкопическое удаление опу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холи с одномоментным пластическим закрытием </w:t>
            </w:r>
            <w:r w:rsidRPr="00DB7C25">
              <w:rPr>
                <w:sz w:val="28"/>
                <w:szCs w:val="28"/>
              </w:rPr>
              <w:lastRenderedPageBreak/>
              <w:t>хирургического дефекта при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мощи формируемых ауто- или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эмбол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зация сосудов опухоли при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мощи адгезивных материалов и (или) микроэмболов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28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М35.0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фиброзная дисплазия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эндоcкопическое удаление опу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холи с одномоментным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 закрытием 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кого дефекта при помощи 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мируемых ауто- или а</w:t>
            </w:r>
            <w:r>
              <w:rPr>
                <w:sz w:val="28"/>
                <w:szCs w:val="28"/>
              </w:rPr>
              <w:t>л</w:t>
            </w:r>
            <w:r w:rsidRPr="00DB7C25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тов; </w:t>
            </w:r>
            <w:r>
              <w:rPr>
                <w:sz w:val="28"/>
                <w:szCs w:val="28"/>
              </w:rPr>
              <w:t>микрохиру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</w:t>
            </w:r>
            <w:r w:rsidRPr="00DB7C25">
              <w:rPr>
                <w:sz w:val="28"/>
                <w:szCs w:val="28"/>
              </w:rPr>
              <w:t>ческое вмешательство с о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номоментным пластическим за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крытием хирургического дефекта при помощи сложнос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ставных ауто- или аллотран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7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D10.6, D10.9, D21.0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доброкачественные новообразования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соглотки и мягких тканей головы, лица и шеи, прорастающие в основание черепа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ментным пластическим закр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тием хирургического дефекта при помощи сложносоставных ауто- или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тов; эндоcкопическое удаление </w:t>
            </w:r>
            <w:r w:rsidRPr="00DB7C25">
              <w:rPr>
                <w:sz w:val="28"/>
                <w:szCs w:val="28"/>
              </w:rPr>
              <w:lastRenderedPageBreak/>
              <w:t>опухоли с одномоментным пластическим закрытием хирургического дефекта при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мощи формируемых ауто- или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59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кое удаление новообразований (первичных и втори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ных) и дермоидов (липом) спинного мозга и его обол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чек, корешков и спинномозговых нервов, позвоночн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столба, костей таза, крестца и ко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>чика при условии вовлечения твердой мозговой</w:t>
            </w:r>
            <w:r>
              <w:rPr>
                <w:sz w:val="28"/>
                <w:szCs w:val="28"/>
              </w:rPr>
              <w:t xml:space="preserve">  </w:t>
            </w:r>
            <w:r w:rsidRPr="00DB7C25">
              <w:rPr>
                <w:sz w:val="28"/>
                <w:szCs w:val="28"/>
              </w:rPr>
              <w:t xml:space="preserve"> оболочки, </w:t>
            </w: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корешков и спинн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мозговых нервов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41.2,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41.4,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70.1,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72.0,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72.1,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72.8,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79.4,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79.5,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90.0,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1622C7">
              <w:rPr>
                <w:sz w:val="28"/>
                <w:szCs w:val="28"/>
              </w:rPr>
              <w:t xml:space="preserve">90.2, </w:t>
            </w:r>
            <w:r w:rsidRPr="00DB7C25">
              <w:rPr>
                <w:sz w:val="28"/>
                <w:szCs w:val="28"/>
                <w:lang w:val="en-US"/>
              </w:rPr>
              <w:t>D</w:t>
            </w:r>
            <w:r w:rsidRPr="001622C7">
              <w:rPr>
                <w:sz w:val="28"/>
                <w:szCs w:val="28"/>
              </w:rPr>
              <w:t xml:space="preserve">48.0, </w:t>
            </w:r>
            <w:r w:rsidRPr="00DB7C25">
              <w:rPr>
                <w:sz w:val="28"/>
                <w:szCs w:val="28"/>
                <w:lang w:val="en-US"/>
              </w:rPr>
              <w:t>D</w:t>
            </w:r>
            <w:r w:rsidRPr="001622C7">
              <w:rPr>
                <w:sz w:val="28"/>
                <w:szCs w:val="28"/>
              </w:rPr>
              <w:t xml:space="preserve">16.6, </w:t>
            </w:r>
            <w:r w:rsidRPr="00DB7C25">
              <w:rPr>
                <w:sz w:val="28"/>
                <w:szCs w:val="28"/>
                <w:lang w:val="en-US"/>
              </w:rPr>
              <w:t>D</w:t>
            </w:r>
            <w:r w:rsidRPr="001622C7">
              <w:rPr>
                <w:sz w:val="28"/>
                <w:szCs w:val="28"/>
              </w:rPr>
              <w:t xml:space="preserve">16.8, </w:t>
            </w:r>
            <w:r w:rsidRPr="00DB7C25">
              <w:rPr>
                <w:sz w:val="28"/>
                <w:szCs w:val="28"/>
                <w:lang w:val="en-US"/>
              </w:rPr>
              <w:t>D</w:t>
            </w:r>
            <w:r w:rsidRPr="001622C7">
              <w:rPr>
                <w:sz w:val="28"/>
                <w:szCs w:val="28"/>
              </w:rPr>
              <w:t xml:space="preserve">18.0, </w:t>
            </w:r>
            <w:r w:rsidRPr="00DB7C25">
              <w:rPr>
                <w:sz w:val="28"/>
                <w:szCs w:val="28"/>
                <w:lang w:val="en-US"/>
              </w:rPr>
              <w:t>D</w:t>
            </w:r>
            <w:r w:rsidRPr="001622C7">
              <w:rPr>
                <w:sz w:val="28"/>
                <w:szCs w:val="28"/>
              </w:rPr>
              <w:t xml:space="preserve">32.1, </w:t>
            </w:r>
          </w:p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D33.4, D33.7, D36.1, D43.4, Q06.8, M85.5, D42.1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(пе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вичные и вторичные) и доброкачественные новообразования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звоночного столба, костей таза, крестца и копчика, в том числе с вовлечением твердой мозговой оболочки, корешков и спинн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мозговых нервов, де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моиды (липомы) спин-ного мозга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нейрофизиологического мониторинга; удаление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ли с применением систем, 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билизирующих позвоночник; удаление опухоли с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ментным применением ауто- или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эндоскопическое удаление оп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холи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9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и 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вмешательства при поражениях межпозвоночных дисков шейных и грудных отделов с миелопатией, рад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куло- и нейропатией, спондилолистезах и спинальных стен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зах. Имплантация временных электр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дов для нейростим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ляции спинного мо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га и периферических нервов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M43.1, M48.0, T91.1, Q76.4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спондилолистез (все уровни позвоночника);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спинальный стеноз (все уровни позвоно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 xml:space="preserve">ника);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поражения межпозв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ночных дисков ше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ных и грудных отд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лов с миелопатией, радикуло- и нейроп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тией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декомпрессия спинного мозга, корешков и спинномозговых нервов с имплантацией разли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ных стабилизирующих систем; удаление межпозвонкового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ди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ка с имплантацией системы, ста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билизирующей позвоночник или протезирование межпозвонков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диска; удаление 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ское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кая васкулярная декомпрессия коре</w:t>
            </w:r>
            <w:r w:rsidRPr="00DB7C25">
              <w:rPr>
                <w:sz w:val="28"/>
                <w:szCs w:val="28"/>
              </w:rPr>
              <w:t>ш</w:t>
            </w:r>
            <w:r w:rsidRPr="00DB7C25">
              <w:rPr>
                <w:sz w:val="28"/>
                <w:szCs w:val="28"/>
              </w:rPr>
              <w:t>ков черепных нервов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G50 − G53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невралгии и нейроп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тии черепных нервов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-100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интракраниальная микрохиру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гическая васкулярная деко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прессия черепных нервов, в том числе с эндоскопической асс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стенцией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00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кие, эндоваскуля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ные и стереотакс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ческие вмешательс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ва c применением адгезивных клеевых композиций,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эмболов, микросп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ралей (менее 5 ко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лов), стентов при патологии сосудов головного и спинн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мозга, богатокр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воснабжаемых оп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холях головы и 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ловного мозга и внутримозговых и внутрижелудочк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вых гематомах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I60,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I61,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артериальная аневриз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ма в условиях разрыва или артериовенозная мальформация голо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ного мозга в условиях острого и подострого периода субарахно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дального или внутр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мозгового кровои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лияния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микрохирургическое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тельство с применением нейрофизиологического монит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ринга; эндоваскулярное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тельство с применением адг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зивных клеевых композиций, микроэмболов, микроспиралей и стентов; пункционная асп</w:t>
            </w:r>
            <w:r w:rsidRPr="00DB7C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рация внутримозговых и</w:t>
            </w:r>
            <w:r w:rsidRPr="00DB7C25">
              <w:rPr>
                <w:sz w:val="28"/>
                <w:szCs w:val="28"/>
              </w:rPr>
              <w:t xml:space="preserve"> вну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рижелу</w:t>
            </w:r>
            <w:r>
              <w:rPr>
                <w:sz w:val="28"/>
                <w:szCs w:val="28"/>
              </w:rPr>
              <w:t>доч</w:t>
            </w:r>
            <w:r w:rsidRPr="00DB7C25">
              <w:rPr>
                <w:sz w:val="28"/>
                <w:szCs w:val="28"/>
              </w:rPr>
              <w:t>ковых гематом с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пользованием нейронавигации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351663</w:t>
            </w:r>
          </w:p>
        </w:tc>
      </w:tr>
      <w:tr w:rsidR="00B837FF" w:rsidRPr="00DB7C25" w:rsidTr="007571E4">
        <w:tblPrEx>
          <w:tblLook w:val="0000"/>
        </w:tblPrEx>
        <w:trPr>
          <w:trHeight w:val="97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I67.1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артериальная аневриз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ма головного мозга вне стадии разрыва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микрохирургическое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тельство с применением интраоперационного ультразв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кового контроля кровотока в церебральных артериях;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васкулярное вме</w:t>
            </w:r>
            <w:r>
              <w:rPr>
                <w:sz w:val="28"/>
                <w:szCs w:val="28"/>
              </w:rPr>
              <w:t xml:space="preserve">шательство с применением </w:t>
            </w:r>
            <w:r w:rsidRPr="00DB7C25">
              <w:rPr>
                <w:sz w:val="28"/>
                <w:szCs w:val="28"/>
              </w:rPr>
              <w:t>адгезивных кле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вых композиций, микроэмб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лов, микроспиралей и стентов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Q28.2, Q28.8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артериовенозная маль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формация головного мозга и спинного мо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га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микрохирургическое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тельство с применением нейрофизиологического монит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ринга; эндоваскулярное </w:t>
            </w:r>
            <w:r w:rsidRPr="00DB7C25">
              <w:rPr>
                <w:sz w:val="28"/>
                <w:szCs w:val="28"/>
              </w:rPr>
              <w:lastRenderedPageBreak/>
              <w:t>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тельство с применением адг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зивной клеевой композиции, микроэмболов и (или)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спиралей (менее 5 койлов)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9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I67.8, I72.0, I77.0, I78.0 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дуральные артериов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нозные фистулы 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ловного и спинного мозга, в том числе к</w:t>
            </w:r>
            <w:r w:rsidRPr="00DB7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ротидно-кавер</w:t>
            </w:r>
            <w:r w:rsidRPr="00DB7C25">
              <w:rPr>
                <w:sz w:val="28"/>
                <w:szCs w:val="28"/>
              </w:rPr>
              <w:t>нозные;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ложные аневризмы внутренней сонной артерии;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наследственная гемор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рагическая телеанг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эктазия (болезнь Ре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дю-Ослера-Вебера)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эндоваскулярное вмешательс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во с применением адгезивных клеевых композиций и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эмболов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C83.9, C85.1, D10.6, D10.9, D18.0 − D18.1,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D21.0, D35.5 −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D35.7, D36.0, Q85.8, Q28.8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артериовенозные мальформации, ангио-мы, гемангиомы, геммангиобластомы, 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гиофибромы, парага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лиомы и лимфомы го</w:t>
            </w:r>
            <w:r>
              <w:rPr>
                <w:sz w:val="28"/>
                <w:szCs w:val="28"/>
              </w:rPr>
              <w:t>-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ловы, шеи и головного </w:t>
            </w:r>
            <w:r w:rsidRPr="00DB7C25">
              <w:rPr>
                <w:sz w:val="28"/>
                <w:szCs w:val="28"/>
              </w:rPr>
              <w:lastRenderedPageBreak/>
              <w:t>(спинного) мозга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эндоваскулярное вмешательс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во с применением адгезивных клеевых композиций микроэ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болов и (или) микроспиралей (менее 5 койлов); эндоваск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лярное вмешательство с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рывом гематоэнцефалического </w:t>
            </w:r>
            <w:r w:rsidRPr="00DB7C25">
              <w:rPr>
                <w:sz w:val="28"/>
                <w:szCs w:val="28"/>
              </w:rPr>
              <w:lastRenderedPageBreak/>
              <w:t>барьера для проведения интр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артериальной химиотерапии; микрохирургические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тельства с интраоперационным нейрофизиологическим мон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торингом; микрохирургические вмешательства с интраопер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ционной реинфузией крови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66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Реконструктивные вмешательства при сложных и гигантс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ких дефектах и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формациях свода и основания черепа, орбиты и прилега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щих отделов лицев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скелета врожде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и приобрете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генеза с использованием ресу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соемких имплан</w:t>
            </w:r>
            <w:r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</w:t>
            </w:r>
          </w:p>
        </w:tc>
        <w:tc>
          <w:tcPr>
            <w:tcW w:w="406" w:type="pct"/>
          </w:tcPr>
          <w:p w:rsidR="00B837FF" w:rsidRPr="00F332A7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M84.8, M85.0, M85.5, Q01, Q67.2 − Q67.3, Q75.0 − Q75.2, Q75.8, Q87.0, S02.1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DB7C25">
              <w:rPr>
                <w:sz w:val="28"/>
                <w:szCs w:val="28"/>
                <w:lang w:val="en-US"/>
              </w:rPr>
              <w:t xml:space="preserve">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S02.2, S02.7 − S02.9, T90.2, T88.8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сложные и гигантские дефекты и деформ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свода и основания черепа, орбиты и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легающих отделов лицевого скелета врожденного и приобр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тенного генеза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микрохирургическая 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рукция при врожденных и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обретенных сложных и гиган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ских дефектах и деформациях свода, лицевого скелета и 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нования черепа с компьюте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ным и стереолитографическим моделированием с применен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биосовместимых пластич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 материалов и ресурсое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ких имплан</w:t>
            </w:r>
            <w:r>
              <w:rPr>
                <w:sz w:val="28"/>
                <w:szCs w:val="28"/>
              </w:rPr>
              <w:t>тан</w:t>
            </w:r>
            <w:r w:rsidRPr="00DB7C25">
              <w:rPr>
                <w:sz w:val="28"/>
                <w:szCs w:val="28"/>
              </w:rPr>
              <w:t>тов; эндоскоп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ческая реконструкция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денных и преобретенных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фектов и деформации лицевого скелета и </w:t>
            </w:r>
            <w:r w:rsidRPr="00DB7C25">
              <w:rPr>
                <w:sz w:val="28"/>
                <w:szCs w:val="28"/>
              </w:rPr>
              <w:lastRenderedPageBreak/>
              <w:t>основания черепа с применением ауто- и (или) а</w:t>
            </w:r>
            <w:r w:rsidRPr="00DB7C25">
              <w:rPr>
                <w:sz w:val="28"/>
                <w:szCs w:val="28"/>
              </w:rPr>
              <w:t>л</w:t>
            </w:r>
            <w:r w:rsidRPr="00DB7C25">
              <w:rPr>
                <w:sz w:val="28"/>
                <w:szCs w:val="28"/>
              </w:rPr>
              <w:t>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174141</w:t>
            </w:r>
          </w:p>
        </w:tc>
      </w:tr>
      <w:tr w:rsidR="00B837FF" w:rsidRPr="00DB7C25" w:rsidTr="007571E4">
        <w:tblPrEx>
          <w:tblLook w:val="0000"/>
        </w:tblPrEx>
        <w:trPr>
          <w:trHeight w:val="148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вмешательства на периферических нервах и сплетен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ях с одномоментной пластикой нервных стволов аутотран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тами;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плантация време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электродов для нейростимуляции спинного мозга и периферических нервов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G54.0 - G54.4, G54.6, G54.8 − G54.9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невролиз и трансплантация нерва под интраоперационным нейрофизиологическим и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скопическим контролем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8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G56, G57, T14.4,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последствия травм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тических и других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ражений периферич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 нервов и сплет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ний с туннельными и компрессионно-ише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мическими невроп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тиями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микрохирургические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тельства под интраоперацио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ным нейрофизиологическим и эндоскопическим контролем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93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C47, D36.1, D48.2, D48.7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и доброкачественные опухоли периферич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 нервов и сплет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ний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микрохирургические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тельства на периферических нервах и сплетениях с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ментной пластикой нервных стволов аутотранспланта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тами под интраоперационным не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 xml:space="preserve">рофизиологическим </w:t>
            </w:r>
            <w:r w:rsidRPr="00DB7C25">
              <w:rPr>
                <w:sz w:val="28"/>
                <w:szCs w:val="28"/>
              </w:rPr>
              <w:lastRenderedPageBreak/>
              <w:t>контролем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Эндоскопические и стереотаксические вмеша</w:t>
            </w:r>
            <w:r>
              <w:rPr>
                <w:sz w:val="28"/>
                <w:szCs w:val="28"/>
              </w:rPr>
              <w:t>тельства при врожденной или при</w:t>
            </w:r>
            <w:r w:rsidRPr="00DB7C25">
              <w:rPr>
                <w:sz w:val="28"/>
                <w:szCs w:val="28"/>
              </w:rPr>
              <w:t>обретенной гидроцефалии оккл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зионного характера и приобретенных церебральных ки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тах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G91, G93.0, Q03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или приобретенная гидроц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фалия окклюзионного характера;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приобретенные цере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ральные кисты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эндоскопическая вентрикул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стомия дна III желудочка; э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доскопическая фенестрация стенок кист; эндоскопическая кистовентрикулоциестерн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мия; стереотаксическая уст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новка внутрижелудочковых стентов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кие, эндоваскуля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ные и стереотакс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ческие вмешател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ства c применением неадгезивной кле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вой композиции, мик</w:t>
            </w:r>
            <w:r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оспиралей (пять и более ко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 xml:space="preserve">лов) или потоковых стентов </w:t>
            </w:r>
            <w:r w:rsidRPr="00DB7C25">
              <w:rPr>
                <w:sz w:val="28"/>
                <w:szCs w:val="28"/>
              </w:rPr>
              <w:lastRenderedPageBreak/>
              <w:t>при патол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гии сосудов голо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ного и спинного мозга, богатокров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снабжа</w:t>
            </w:r>
            <w:r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мых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лях головы и голо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ного мозга</w:t>
            </w:r>
          </w:p>
        </w:tc>
        <w:tc>
          <w:tcPr>
            <w:tcW w:w="406" w:type="pct"/>
          </w:tcPr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I60,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I61,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артериальная аневриз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ма в условиях разрыва или артериовенозная мальформация голо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ного мозга в условиях острого и подострого периода субарахно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дального или внутр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мозгового кровоизлия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ния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ресурсоемкое эндоваскулярное вмешательство с применением адгезивной и неадгезивной клеевой композиции,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спиралей, стентов, в том числе потоковых; ресурсоемкое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васкулярное вмешательство с комбинированным применен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адгезивной и неадгезивной клеевой композиции,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спиралей и стентов; ресурсое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 xml:space="preserve">кое </w:t>
            </w:r>
            <w:r w:rsidRPr="00DB7C25">
              <w:rPr>
                <w:sz w:val="28"/>
                <w:szCs w:val="28"/>
              </w:rPr>
              <w:lastRenderedPageBreak/>
              <w:t>комбинированное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хирургическое и эндоваскуля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ное вмешательство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945575</w:t>
            </w:r>
          </w:p>
        </w:tc>
      </w:tr>
      <w:tr w:rsidR="00B837FF" w:rsidRPr="00DB7C25" w:rsidTr="007571E4">
        <w:tblPrEx>
          <w:tblLook w:val="0000"/>
        </w:tblPrEx>
        <w:trPr>
          <w:trHeight w:val="105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I67.1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артериальная аневриз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ма головного мозга вне стадии разрыва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ресурсоемкое эндоваскулярное вмешательство с применением адгезивной и неадгезивной клеевой композиции,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спиралей (5 и более койлов) и стентов; ресурсоемкое комб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нированное микрохирургич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ское и эндоваскулярное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тельство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8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Q28.2, Q28.8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артериовенозная маль-формация головного мозга и спинного мо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га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ресурсоемкое эндоваскулярное вмешательство с применением адгезивной и неадгезивной клеевой композиции,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спиралей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0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I67.8, I72.0, I77.0, I78.0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дуральные артериов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нозные фистулы 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ловного и спинного мозга, в том числе 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ротиднокавернозны</w:t>
            </w:r>
            <w:r w:rsidRPr="00DB7C25">
              <w:rPr>
                <w:sz w:val="28"/>
                <w:szCs w:val="28"/>
              </w:rPr>
              <w:lastRenderedPageBreak/>
              <w:t>е;</w:t>
            </w:r>
            <w:r w:rsidRPr="00DB7C25">
              <w:rPr>
                <w:sz w:val="28"/>
                <w:szCs w:val="28"/>
              </w:rPr>
              <w:br/>
              <w:t>ложные аневризмы внутренней сонной ар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терии;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наследственная гемор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рагическая телеанг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эктазия (болезнь Ре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дю-Ослера-Вебера)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ресурсоемкое эндоваскулярное вмешательство с применением адгезивной и неадгезивной клеевой композиции,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спиралей, стентов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3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D18.0 − D18.1, D21.0, D36.0, D35.6, I67.8, Q28.8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артериовенозные мальформации, ангио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мы, гемангиомы, геманг</w:t>
            </w:r>
            <w:r>
              <w:rPr>
                <w:sz w:val="28"/>
                <w:szCs w:val="28"/>
              </w:rPr>
              <w:t>иоб</w:t>
            </w:r>
            <w:r w:rsidRPr="00DB7C25">
              <w:rPr>
                <w:sz w:val="28"/>
                <w:szCs w:val="28"/>
              </w:rPr>
              <w:t>ластомы, ангиофибромы и пар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ганглиомы головы, шеи и головного и спинного мозга;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варикозное расшир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вен орбиты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ресурсоемкое эндоваскулярное вмешательство с 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ванным применением адгези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ной и неадгезивной клеевой композиции, микроспиралей и стентов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81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I66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окклюзии, стенозы, эмболии и тромбозы интракраниальных о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делов церебральных артерий;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ишемия головного </w:t>
            </w:r>
            <w:r w:rsidRPr="00DB7C25">
              <w:rPr>
                <w:sz w:val="28"/>
                <w:szCs w:val="28"/>
              </w:rPr>
              <w:lastRenderedPageBreak/>
              <w:t>мозга как последствие цереброваскулярных болезней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эндоваскулярная ангиопласт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 и стентирование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3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Имплантация, в том числе стереотакс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ческая, внутримозго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вых, эпидуральных и периферийных эле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тродов, включая тестовые, нейростим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ляторов и помп на постоянных исто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никах тока и их замена для нейрост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муляции головного и спинного мозга, перифериче</w:t>
            </w:r>
            <w:r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ких не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вов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E75.2, G09, G24, G35 − G37, G80, G81.1, G82.1, G82.4, G95.0 − G95.1, G95.8, I69.0 − I69.8, M53.3, M54, M96, T88.8, T90.5, T91.3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спастические, болевые синдромы, двигател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ные и тазовые нар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шения как проявления энцефалопатий и и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лопатий различного генеза (онкологичес-кие процессы, после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ствия черепно-мозго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вой и позвоночно-спинно-мозговой трав-мы, нарушения мозг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вого кровообращения по ишемическому или геморрагическому типу, демиелинизиру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 болезни, инфе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ционные болезни,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следствия медици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ских </w:t>
            </w:r>
            <w:r w:rsidRPr="00DB7C25">
              <w:rPr>
                <w:sz w:val="28"/>
                <w:szCs w:val="28"/>
              </w:rPr>
              <w:lastRenderedPageBreak/>
              <w:t>вмешательств и процедур)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имплантация, в том числе стереотаксическая, внутримозг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вых и эпидуральных электр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дов и постоянных нейростим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ляторов на постоянных исто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никах тока и их замена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1249720</w:t>
            </w:r>
          </w:p>
        </w:tc>
      </w:tr>
      <w:tr w:rsidR="00B837FF" w:rsidRPr="00DB7C25" w:rsidTr="007571E4">
        <w:tblPrEx>
          <w:tblLook w:val="0000"/>
        </w:tblPrEx>
        <w:trPr>
          <w:trHeight w:val="302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7"/>
              <w:jc w:val="center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Онкология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29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Видеоэндоскопичес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внутриполос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ные и видеоэндоск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пические внутрипро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светные 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вмешательства, интервенционные радиологические вмешательства, малоинвазивные 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носохранные вмеш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тельства при злок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чественных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 xml:space="preserve">разованиях 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C11.3, C11.8, C11.9, C12, C12.9, C13.0, C13.1, C13.2, C13.8, C13.9, C14.0, C14.1, C14.2, C15.0, C30.0, C31.0, C31.1, C31.2, C31.3, C31.8, C31.9, C32, C43, C44, </w:t>
            </w:r>
            <w:r w:rsidRPr="00DB7C25">
              <w:rPr>
                <w:sz w:val="28"/>
                <w:szCs w:val="28"/>
              </w:rPr>
              <w:lastRenderedPageBreak/>
              <w:t xml:space="preserve">C69, C73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злокачественные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 головы и шеи I−III стадии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эндоларингеальная резекция видеоэндоскопическая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191000</w:t>
            </w:r>
          </w:p>
        </w:tc>
      </w:tr>
      <w:tr w:rsidR="00B837FF" w:rsidRPr="00DB7C25" w:rsidTr="007571E4">
        <w:tblPrEx>
          <w:tblLook w:val="0000"/>
        </w:tblPrEx>
        <w:trPr>
          <w:trHeight w:val="929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C15</w:t>
            </w:r>
            <w:r w:rsidRPr="00DB7C25">
              <w:rPr>
                <w:sz w:val="28"/>
                <w:szCs w:val="28"/>
              </w:rPr>
              <w:t xml:space="preserve">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локализованные и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стнораспространенные формы злокачестве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ные новообразования пищевода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видеоассистированная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ментная резекция и пластика пищевода с лимфаденэктомией 2S, </w:t>
            </w:r>
            <w:smartTag w:uri="urn:schemas-microsoft-com:office:smarttags" w:element="metricconverter">
              <w:smartTagPr>
                <w:attr w:name="ProductID" w:val="2F"/>
              </w:smartTagPr>
              <w:r w:rsidRPr="00DB7C25">
                <w:rPr>
                  <w:sz w:val="28"/>
                  <w:szCs w:val="28"/>
                </w:rPr>
                <w:t>2F</w:t>
              </w:r>
            </w:smartTag>
            <w:r w:rsidRPr="00DB7C25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F"/>
              </w:smartTagPr>
              <w:r w:rsidRPr="00DB7C25">
                <w:rPr>
                  <w:sz w:val="28"/>
                  <w:szCs w:val="28"/>
                </w:rPr>
                <w:t>3F</w:t>
              </w:r>
            </w:smartTag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C18.1, C18.2, C18.3, C18.4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локализованные 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мы рака правой пол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вины ободочной ки</w:t>
            </w:r>
            <w:r w:rsidRPr="00DB7C25">
              <w:rPr>
                <w:sz w:val="28"/>
                <w:szCs w:val="28"/>
              </w:rPr>
              <w:t>ш</w:t>
            </w:r>
            <w:r w:rsidRPr="00DB7C25">
              <w:rPr>
                <w:sz w:val="28"/>
                <w:szCs w:val="28"/>
              </w:rPr>
              <w:t>ки; карциноидные</w:t>
            </w:r>
            <w:r>
              <w:rPr>
                <w:sz w:val="28"/>
                <w:szCs w:val="28"/>
              </w:rPr>
              <w:t xml:space="preserve"> о</w:t>
            </w:r>
            <w:r w:rsidRPr="00DB7C25">
              <w:rPr>
                <w:sz w:val="28"/>
                <w:szCs w:val="28"/>
              </w:rPr>
              <w:t>пухоли червеобра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ного отростка</w:t>
            </w:r>
            <w:r w:rsidRPr="00DB7C25">
              <w:rPr>
                <w:sz w:val="28"/>
                <w:szCs w:val="28"/>
              </w:rPr>
              <w:br w:type="page"/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лапароскопически-ассистиро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ванная правосторонняя гем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колэктомия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C18.5, C18.6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локализованные 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мы рака левой полови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 ободочной кишки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лапароскопически-ассистиро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ванная левосторонняя гемик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809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C18.7, C19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локализованные 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мы рака сигмовидной кишки и ректосигм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идного отдела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лапароскопически-ассистиро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ванная резекция сигмовидной кишки; лапароскопически-ас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систированная резекция сигм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видной кишки с расширенной лимфаденэктомией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C20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локализованные формы рака прямой ки</w:t>
            </w:r>
            <w:r w:rsidRPr="00DB7C25">
              <w:rPr>
                <w:sz w:val="28"/>
                <w:szCs w:val="28"/>
              </w:rPr>
              <w:t>ш</w:t>
            </w:r>
            <w:r w:rsidRPr="00DB7C25">
              <w:rPr>
                <w:sz w:val="28"/>
                <w:szCs w:val="28"/>
              </w:rPr>
              <w:t>ки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лапароскопически-ассистиро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ванная резекция прямой кишки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C34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ранние формы злок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чественных опухолей легкого I−II стадии 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видеоторакоскопическая 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бэктомия, билобэктомия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C37, C38.1, C38.2, C38.3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вилочковой железы I−II стадии;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переднего, заднего средостения начальные формы;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метастатическое пора-жение средостения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видеоэндоскопическое удал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опухоли средостения; 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деоэндоскопическое удаление опухоли средостения с меди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стинальной лимфаденэктомией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локализованный рак предстательной жел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зы</w:t>
            </w:r>
            <w:r w:rsidRPr="00DB7C25">
              <w:rPr>
                <w:i/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I cтадии (T1a-T2cNxMo)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простатэ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рак почки I−III cтадии, </w:t>
            </w:r>
            <w:r w:rsidRPr="00DB7C25">
              <w:rPr>
                <w:sz w:val="28"/>
                <w:szCs w:val="28"/>
              </w:rPr>
              <w:lastRenderedPageBreak/>
              <w:t>нефробластома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</w:t>
            </w:r>
            <w:r>
              <w:rPr>
                <w:sz w:val="28"/>
                <w:szCs w:val="28"/>
              </w:rPr>
              <w:lastRenderedPageBreak/>
              <w:t>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лапароскопическая резекция </w:t>
            </w:r>
            <w:r w:rsidRPr="00DB7C25">
              <w:rPr>
                <w:sz w:val="28"/>
                <w:szCs w:val="28"/>
              </w:rPr>
              <w:lastRenderedPageBreak/>
              <w:t>почки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локализованный рак почки I−IV cтадии, нефробластома, в </w:t>
            </w:r>
            <w:r w:rsidRPr="00DB7C25">
              <w:rPr>
                <w:color w:val="FFFFFF"/>
                <w:sz w:val="28"/>
                <w:szCs w:val="28"/>
              </w:rPr>
              <w:t>.</w:t>
            </w:r>
            <w:r w:rsidRPr="00DB7C25">
              <w:rPr>
                <w:sz w:val="28"/>
                <w:szCs w:val="28"/>
              </w:rPr>
              <w:t>том  числе двусторонняя</w:t>
            </w:r>
            <w:r w:rsidRPr="00DB7C25">
              <w:rPr>
                <w:color w:val="FFFFFF"/>
                <w:sz w:val="28"/>
                <w:szCs w:val="28"/>
              </w:rPr>
              <w:t>.</w:t>
            </w:r>
            <w:r w:rsidRPr="00DB7C25"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br/>
              <w:t>(T1а-T2NxMo-M1)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нефрадр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налэктомия, парааортальная лимфаденэктомия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С66,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35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мочеточника,</w:t>
            </w:r>
            <w:r>
              <w:rPr>
                <w:sz w:val="28"/>
                <w:szCs w:val="28"/>
              </w:rPr>
              <w:t xml:space="preserve">    </w:t>
            </w:r>
            <w:r w:rsidRPr="00DB7C25">
              <w:rPr>
                <w:sz w:val="28"/>
                <w:szCs w:val="28"/>
              </w:rPr>
              <w:t xml:space="preserve">почечной лоханки </w:t>
            </w:r>
            <w:r>
              <w:rPr>
                <w:sz w:val="28"/>
                <w:szCs w:val="28"/>
              </w:rPr>
              <w:br/>
            </w:r>
            <w:r w:rsidRPr="00DB7C25">
              <w:rPr>
                <w:sz w:val="28"/>
                <w:szCs w:val="28"/>
              </w:rPr>
              <w:t>I−II cтадии (T1а-T2NxMo)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нефрурет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С67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локализованный рак, саркома мочевого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зыря </w:t>
            </w:r>
            <w:r w:rsidRPr="00DB7C25">
              <w:rPr>
                <w:sz w:val="28"/>
                <w:szCs w:val="28"/>
                <w:lang w:val="en-US"/>
              </w:rPr>
              <w:t>I</w:t>
            </w:r>
            <w:r w:rsidRPr="00DB7C25">
              <w:rPr>
                <w:sz w:val="28"/>
                <w:szCs w:val="28"/>
              </w:rPr>
              <w:t>–</w:t>
            </w:r>
            <w:r w:rsidRPr="00DB7C25">
              <w:rPr>
                <w:sz w:val="28"/>
                <w:szCs w:val="28"/>
                <w:lang w:val="en-US"/>
              </w:rPr>
              <w:t>II</w:t>
            </w:r>
            <w:r w:rsidRPr="00DB7C25"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DB7C25">
              <w:rPr>
                <w:sz w:val="28"/>
                <w:szCs w:val="28"/>
              </w:rPr>
              <w:t xml:space="preserve">тадии </w:t>
            </w:r>
            <w:r w:rsidRPr="00DB7C25">
              <w:rPr>
                <w:sz w:val="28"/>
                <w:szCs w:val="28"/>
              </w:rPr>
              <w:br/>
              <w:t>(</w:t>
            </w:r>
            <w:r w:rsidRPr="00DB7C25">
              <w:rPr>
                <w:sz w:val="28"/>
                <w:szCs w:val="28"/>
                <w:lang w:val="en-US"/>
              </w:rPr>
              <w:t>T</w:t>
            </w:r>
            <w:r w:rsidRPr="00DB7C25">
              <w:rPr>
                <w:sz w:val="28"/>
                <w:szCs w:val="28"/>
              </w:rPr>
              <w:t>1-</w:t>
            </w:r>
            <w:r w:rsidRPr="00DB7C25">
              <w:rPr>
                <w:sz w:val="28"/>
                <w:szCs w:val="28"/>
                <w:lang w:val="en-US"/>
              </w:rPr>
              <w:t>T</w:t>
            </w:r>
            <w:r w:rsidRPr="00DB7C25">
              <w:rPr>
                <w:sz w:val="28"/>
                <w:szCs w:val="28"/>
              </w:rPr>
              <w:t>2</w:t>
            </w:r>
            <w:r w:rsidRPr="00DB7C25">
              <w:rPr>
                <w:sz w:val="28"/>
                <w:szCs w:val="28"/>
                <w:lang w:val="en-US"/>
              </w:rPr>
              <w:t>bNxMo</w:t>
            </w:r>
            <w:r w:rsidRPr="00DB7C25">
              <w:rPr>
                <w:sz w:val="28"/>
                <w:szCs w:val="28"/>
              </w:rPr>
              <w:t>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резекция мочевого пузыря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С67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рак мочевого пузыря </w:t>
            </w:r>
            <w:r w:rsidRPr="00DB7C25">
              <w:rPr>
                <w:sz w:val="28"/>
                <w:szCs w:val="28"/>
              </w:rPr>
              <w:br/>
              <w:t>I стадии (T1NxMo)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трансуретральная резекция мочевого пузыря с внутрипузы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ной химиотерапией, фотодин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мической диагностикой и тер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новообразования надп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чечника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адреналэ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8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1" w:type="pct"/>
            <w:gridSpan w:val="2"/>
            <w:vMerge w:val="restart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Реконструктивно-пластические,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рохирургические, обширные цитор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дуктивные, расш</w:t>
            </w:r>
            <w:r w:rsidRPr="00DB7C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ренно-</w:t>
            </w:r>
            <w:r w:rsidRPr="00DB7C25">
              <w:rPr>
                <w:sz w:val="28"/>
                <w:szCs w:val="28"/>
              </w:rPr>
              <w:t>комбинир</w:t>
            </w:r>
            <w:r>
              <w:rPr>
                <w:sz w:val="28"/>
                <w:szCs w:val="28"/>
              </w:rPr>
              <w:t>о-</w:t>
            </w:r>
            <w:r w:rsidRPr="00DB7C25">
              <w:rPr>
                <w:sz w:val="28"/>
                <w:szCs w:val="28"/>
              </w:rPr>
              <w:t>ванные 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вмешательства, в том числе с прим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нением физически</w:t>
            </w:r>
            <w:r>
              <w:rPr>
                <w:sz w:val="28"/>
                <w:szCs w:val="28"/>
              </w:rPr>
              <w:t>х</w:t>
            </w: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факторов при злока</w:t>
            </w:r>
            <w:r>
              <w:rPr>
                <w:sz w:val="28"/>
                <w:szCs w:val="28"/>
              </w:rPr>
              <w:t>-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чественных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разованиях</w:t>
            </w:r>
          </w:p>
          <w:p w:rsidR="00B837FF" w:rsidRPr="00DB7C25" w:rsidRDefault="00B837FF" w:rsidP="007571E4">
            <w:pPr>
              <w:tabs>
                <w:tab w:val="left" w:pos="3637"/>
              </w:tabs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  <w:r w:rsidRPr="00DB7C25">
              <w:rPr>
                <w:sz w:val="28"/>
                <w:szCs w:val="28"/>
              </w:rPr>
              <w:tab/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C00.0, C00.1, C00.2, C00.3, C00.4, C00.5, C00.6, C00.8, C00.9, C01.0, </w:t>
            </w:r>
          </w:p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C01.9, </w:t>
            </w:r>
          </w:p>
          <w:p w:rsidR="00B837FF" w:rsidRPr="00DB7C25" w:rsidRDefault="00B837FF" w:rsidP="007571E4">
            <w:pPr>
              <w:ind w:left="176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C02, C03.1, C03.9, C04.0, C04.1, C04.8, C04.9, C05, C06.0,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C06.1, C06.2, C06.8, C06.9, C07.0, C07.9, C08.0, C08.1, C08.8, </w:t>
            </w:r>
            <w:r w:rsidRPr="00DB7C25">
              <w:rPr>
                <w:sz w:val="28"/>
                <w:szCs w:val="28"/>
              </w:rPr>
              <w:lastRenderedPageBreak/>
              <w:t>C08.9, C09.0, C09.1, C09.8, C09.9, C10.0, C10.1, C10.2, C10.3, C10.4, C10.8, C10.9, C11.0, C11.1, C11.2, C11.3,</w:t>
            </w:r>
          </w:p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C11.8, C11.9, C12.0, C12.9, C13.0, C13.1, C13.2, C13.8, C13.9, C14.0, C14.1, C14.2, C14.8, </w:t>
            </w:r>
            <w:r w:rsidRPr="00DB7C25">
              <w:rPr>
                <w:sz w:val="28"/>
                <w:szCs w:val="28"/>
              </w:rPr>
              <w:lastRenderedPageBreak/>
              <w:t xml:space="preserve">C15.0, C30.0, С30.1, C31.0, C31.1, C31.2, C31.3, C31.8, C31.9, C32.0, C32.1, C32.2, C32.3, C32.8, C32.9, C33.0, C43.0 − C43.9, C44.0 − C44.9, C49.0, C69, C73.0, C73.1, C73.2, C73.3, C73.8, C73.9 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опухоли головы и шеи, первичные и рецидивные, метастат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ческие опухоли це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тральной нервной си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темы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верхней или нижней челюсти с реконструктивно-пластическим компонентом; резекция губы с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тивно-пластическим компоне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том; реконструкция и пластика трахеостомы и фарингостомы с отсроченным трахеопищево</w:t>
            </w:r>
            <w:r w:rsidRPr="00DB7C2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ным шунтированием и</w:t>
            </w:r>
            <w:r w:rsidRPr="00DB7C25">
              <w:rPr>
                <w:sz w:val="28"/>
                <w:szCs w:val="28"/>
              </w:rPr>
              <w:t xml:space="preserve"> голос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вым протезированием; ларин</w:t>
            </w:r>
            <w:r>
              <w:rPr>
                <w:sz w:val="28"/>
                <w:szCs w:val="28"/>
              </w:rPr>
              <w:t>г-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гэктомия с пластическим оформлением трахеостомы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212000</w:t>
            </w: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С17</w:t>
            </w:r>
          </w:p>
        </w:tc>
        <w:tc>
          <w:tcPr>
            <w:tcW w:w="945" w:type="pct"/>
          </w:tcPr>
          <w:p w:rsidR="00B837FF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местно распространен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>ные и метастатические формы первичных и рецидивных злокачест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>венные новообразов</w:t>
            </w:r>
            <w:r w:rsidRPr="00E427E9">
              <w:rPr>
                <w:sz w:val="28"/>
                <w:szCs w:val="28"/>
              </w:rPr>
              <w:t>а</w:t>
            </w:r>
            <w:r w:rsidRPr="00E427E9">
              <w:rPr>
                <w:sz w:val="28"/>
                <w:szCs w:val="28"/>
              </w:rPr>
              <w:t>ния ободочной, сигм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видной, прямой кишки и</w:t>
            </w:r>
            <w:r>
              <w:rPr>
                <w:sz w:val="28"/>
                <w:szCs w:val="28"/>
              </w:rPr>
              <w:t xml:space="preserve"> </w:t>
            </w:r>
            <w:r w:rsidRPr="00E427E9">
              <w:rPr>
                <w:sz w:val="28"/>
                <w:szCs w:val="28"/>
              </w:rPr>
              <w:t>ректосигмоидного соединения II−IV ст</w:t>
            </w:r>
            <w:r w:rsidRPr="00E427E9">
              <w:rPr>
                <w:sz w:val="28"/>
                <w:szCs w:val="28"/>
              </w:rPr>
              <w:t>а</w:t>
            </w:r>
            <w:r w:rsidRPr="00E427E9">
              <w:rPr>
                <w:sz w:val="28"/>
                <w:szCs w:val="28"/>
              </w:rPr>
              <w:t>дии</w:t>
            </w:r>
          </w:p>
          <w:p w:rsidR="00B837FF" w:rsidRPr="00E427E9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расширенно-комбинированная брюшно-промежностная эк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тирпация прямой кишки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01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vMerge w:val="restar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С20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локализованные оп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холи средне- и нижн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ампулярного отдела прямой кишки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сфинктеросохраняющие низкие внутрибрюшные резекции пр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мой кишки с реконструкцией сфинктерного аппарата и (или) формированием толстокише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ных резервуаров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2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vMerge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7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vMerge w:val="restar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С25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резектабельные опухо-ли поджелудочной же-лезы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кое лечени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панкреатодуоденальная резе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gridAfter w:val="6"/>
          <w:wAfter w:w="3738" w:type="pct"/>
          <w:trHeight w:val="32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vMerge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С33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трахеи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расширенная, комбинирова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 циркулярная резекция 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хеи с </w:t>
            </w:r>
            <w:r w:rsidRPr="00DB7C25">
              <w:rPr>
                <w:sz w:val="28"/>
                <w:szCs w:val="28"/>
              </w:rPr>
              <w:lastRenderedPageBreak/>
              <w:t>формированием межтр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хеального или трахеогортанн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анастомозов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С34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опухоли легкого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I−III стадии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изолированная (циркулярная) резекция бронха (формиров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 межбронхиального анаст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моза); комбинированная пне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монэктомия с циркулярной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зекцией бифуркации трахеи (формирование трахеобронх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ального анастомоза); комбин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рованная лобэктомия (било-бэктомия, пнемонэктомия) с резекцией, пластикой (алло-, аутотраспланта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том, перем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щенным, биоинженерным ло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кутом) грудной стенки; расш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ренные лоб-, билобэктомии, пневмонэктомия, включая 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латерал</w:t>
            </w:r>
            <w:r>
              <w:rPr>
                <w:sz w:val="28"/>
                <w:szCs w:val="28"/>
              </w:rPr>
              <w:t>ьную медиастинальную лимфаденэк</w:t>
            </w:r>
            <w:r w:rsidRPr="00DB7C25">
              <w:rPr>
                <w:sz w:val="28"/>
                <w:szCs w:val="28"/>
              </w:rPr>
              <w:t>томию; лоб-, билоб-, пневмонэктомия с меди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стинальной лимфаденэктомией и </w:t>
            </w:r>
            <w:r w:rsidRPr="00DB7C25">
              <w:rPr>
                <w:sz w:val="28"/>
                <w:szCs w:val="28"/>
              </w:rPr>
              <w:lastRenderedPageBreak/>
              <w:t>интраоперационной фотод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намической терапией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C37, C08.1, C38.2, C38.3, C78.1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вилочковой железы III стадии;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передн</w:t>
            </w:r>
            <w:r>
              <w:rPr>
                <w:sz w:val="28"/>
                <w:szCs w:val="28"/>
              </w:rPr>
              <w:t>его, заднего средостения местнораспространен-</w:t>
            </w:r>
            <w:r w:rsidRPr="00DB7C25">
              <w:rPr>
                <w:sz w:val="28"/>
                <w:szCs w:val="28"/>
              </w:rPr>
              <w:t>ные формы, метаст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тическое поражение средостения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средостения с интраоперационной фотод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намической терапией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C39.8, C41.3, C49.3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опухоли грудной стен-ки (мягких тканей, ребер, грудины, ключ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цы)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опухоли грудной стенки с экзартикуляцией ребер, ключицы и пластикой дефекта грудной стенки местн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ми тканями; удаление опухоли грудной стенки с экзартикул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цией ребер, ключицы и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кой обширного дефекта мягких тканей, каркаса грудной стенки ауто-, алломатериалами, пер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мещенными, биоинженерными лоскутами</w:t>
            </w:r>
          </w:p>
          <w:p w:rsidR="00B837FF" w:rsidRPr="00DB7C25" w:rsidRDefault="00B837FF" w:rsidP="007571E4">
            <w:pPr>
              <w:ind w:left="32" w:right="34"/>
              <w:jc w:val="both"/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C40.0, </w:t>
            </w:r>
            <w:r w:rsidRPr="00DB7C25">
              <w:rPr>
                <w:sz w:val="28"/>
                <w:szCs w:val="28"/>
              </w:rPr>
              <w:lastRenderedPageBreak/>
              <w:t xml:space="preserve">C40.1, C40.2, C40.3, C40.8, C40.9, C41.2, C41.3, C41.4, C41.8, C41.9, C79.5, C43.5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первичные </w:t>
            </w:r>
            <w:r w:rsidRPr="00DB7C25">
              <w:rPr>
                <w:sz w:val="28"/>
                <w:szCs w:val="28"/>
              </w:rPr>
              <w:lastRenderedPageBreak/>
              <w:t>злокачес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венные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ния костей и суста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 xml:space="preserve">ных хрящей туловища и конечностей </w:t>
            </w:r>
            <w:r w:rsidRPr="00DB7C25">
              <w:rPr>
                <w:sz w:val="28"/>
                <w:szCs w:val="28"/>
                <w:lang w:val="en-US"/>
              </w:rPr>
              <w:t>Ia</w:t>
            </w:r>
            <w:r w:rsidRPr="00DB7C25">
              <w:rPr>
                <w:sz w:val="28"/>
                <w:szCs w:val="28"/>
              </w:rPr>
              <w:t>−</w:t>
            </w:r>
            <w:r w:rsidRPr="00DB7C25">
              <w:rPr>
                <w:sz w:val="28"/>
                <w:szCs w:val="28"/>
                <w:lang w:val="en-US"/>
              </w:rPr>
              <w:t>b</w:t>
            </w:r>
            <w:r w:rsidRPr="00DB7C25">
              <w:rPr>
                <w:sz w:val="28"/>
                <w:szCs w:val="28"/>
              </w:rPr>
              <w:t xml:space="preserve">, </w:t>
            </w:r>
            <w:r w:rsidRPr="00DB7C25">
              <w:rPr>
                <w:sz w:val="28"/>
                <w:szCs w:val="28"/>
                <w:lang w:val="en-US"/>
              </w:rPr>
              <w:t>IIa</w:t>
            </w:r>
            <w:r w:rsidRPr="00DB7C25">
              <w:rPr>
                <w:sz w:val="28"/>
                <w:szCs w:val="28"/>
              </w:rPr>
              <w:t>−</w:t>
            </w:r>
            <w:r w:rsidRPr="00DB7C25">
              <w:rPr>
                <w:sz w:val="28"/>
                <w:szCs w:val="28"/>
                <w:lang w:val="en-US"/>
              </w:rPr>
              <w:t>b</w:t>
            </w:r>
            <w:r w:rsidRPr="00DB7C25">
              <w:rPr>
                <w:sz w:val="28"/>
                <w:szCs w:val="28"/>
              </w:rPr>
              <w:t xml:space="preserve">, </w:t>
            </w:r>
            <w:r w:rsidRPr="00DB7C25">
              <w:rPr>
                <w:sz w:val="28"/>
                <w:szCs w:val="28"/>
                <w:lang w:val="en-US"/>
              </w:rPr>
              <w:t>Iva</w:t>
            </w:r>
            <w:r w:rsidRPr="00DB7C25">
              <w:rPr>
                <w:sz w:val="28"/>
                <w:szCs w:val="28"/>
              </w:rPr>
              <w:t>−</w:t>
            </w:r>
            <w:r w:rsidRPr="00DB7C25">
              <w:rPr>
                <w:sz w:val="28"/>
                <w:szCs w:val="28"/>
                <w:lang w:val="en-US"/>
              </w:rPr>
              <w:t>b</w:t>
            </w:r>
            <w:r w:rsidRPr="00DB7C25">
              <w:rPr>
                <w:sz w:val="28"/>
                <w:szCs w:val="28"/>
              </w:rPr>
              <w:t xml:space="preserve"> стадии;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метастатические 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вообразования костей, суставных хрящей т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ловища и конечностей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</w:t>
            </w:r>
            <w:r>
              <w:rPr>
                <w:sz w:val="28"/>
                <w:szCs w:val="28"/>
              </w:rPr>
              <w:lastRenderedPageBreak/>
              <w:t>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резекция лопатки с </w:t>
            </w:r>
            <w:r w:rsidRPr="00DB7C25">
              <w:rPr>
                <w:sz w:val="28"/>
                <w:szCs w:val="28"/>
              </w:rPr>
              <w:lastRenderedPageBreak/>
              <w:t>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руктивно-пластическим комп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нентом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C50, C50.1,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C50.2, C50.3, C50.4, C50.5, C50.6, C50.8, C50.9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ново-образования молочной железы 0−IV стадии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радикальная мастэктомия по Маддену, Пейти-Дайсену, Хо</w:t>
            </w:r>
            <w:r w:rsidRPr="00DB7C25">
              <w:rPr>
                <w:sz w:val="28"/>
                <w:szCs w:val="28"/>
              </w:rPr>
              <w:t>л</w:t>
            </w:r>
            <w:r w:rsidRPr="00DB7C25">
              <w:rPr>
                <w:sz w:val="28"/>
                <w:szCs w:val="28"/>
              </w:rPr>
              <w:t>стеду-Майеру с</w:t>
            </w:r>
            <w:r>
              <w:rPr>
                <w:sz w:val="28"/>
                <w:szCs w:val="28"/>
              </w:rPr>
              <w:t xml:space="preserve"> пластикой под-мышечно-подключич</w:t>
            </w:r>
            <w:r w:rsidRPr="00DB7C25">
              <w:rPr>
                <w:sz w:val="28"/>
                <w:szCs w:val="28"/>
              </w:rPr>
              <w:t>но-подло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паточной области компози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ным мышечным трансплант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том; радикальная мастэктомия по Маддену, Пейти-Дайсену, Холстеду-Майеру с пластикой TRAM-лоскутом и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микрохирургической те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 xml:space="preserve">ники; подкожная мастэктомия (или субтотальная радикальная </w:t>
            </w:r>
            <w:r w:rsidRPr="00DB7C25">
              <w:rPr>
                <w:sz w:val="28"/>
                <w:szCs w:val="28"/>
              </w:rPr>
              <w:lastRenderedPageBreak/>
              <w:t>резекция молочной железы) с одномоментной маммопласт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кой широчайшей мышцей сп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ны или широчайшей мышцей спины в комбинации с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протезом; подкожная мастэ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томия (или субтотальная рад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кальная резекция молочной же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лезы) с одномоментной маммо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пластикой широчайшей мы</w:t>
            </w:r>
            <w:r w:rsidRPr="00DB7C25">
              <w:rPr>
                <w:sz w:val="28"/>
                <w:szCs w:val="28"/>
              </w:rPr>
              <w:t>ш</w:t>
            </w:r>
            <w:r w:rsidRPr="00DB7C25">
              <w:rPr>
                <w:sz w:val="28"/>
                <w:szCs w:val="28"/>
              </w:rPr>
              <w:t>цей спины и (или) большой грудной мышцей в комбинации с эндопротезом; подкожная мастэктомия (или субтотальная радикальная резекция моло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железы) с одномоментной маммопластикой TRAM-лоску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том или TRAM-лоскутом в комбинации с эндопротезом, в том числе с применением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рохирургической техники; по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кожная радикальная мастэкт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 с одномоментной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кой эндопротезом и сетчатым имплан</w:t>
            </w:r>
            <w:r>
              <w:rPr>
                <w:sz w:val="28"/>
                <w:szCs w:val="28"/>
              </w:rPr>
              <w:t>тан</w:t>
            </w:r>
            <w:r w:rsidRPr="00DB7C25">
              <w:rPr>
                <w:sz w:val="28"/>
                <w:szCs w:val="28"/>
              </w:rPr>
              <w:t>том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предстательной же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lastRenderedPageBreak/>
              <w:t>лезы II стадии (T1с-2bN0M0), уровень ПСА менее 10 нг/мл, сумма баллов по Глисону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нее 7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</w:t>
            </w:r>
            <w:r>
              <w:rPr>
                <w:sz w:val="28"/>
                <w:szCs w:val="28"/>
              </w:rPr>
              <w:lastRenderedPageBreak/>
              <w:t>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радикальная простатэктомия </w:t>
            </w:r>
            <w:r w:rsidRPr="00DB7C25">
              <w:rPr>
                <w:sz w:val="28"/>
                <w:szCs w:val="28"/>
              </w:rPr>
              <w:lastRenderedPageBreak/>
              <w:t xml:space="preserve">промежностным доступом 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единственной поч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 с инвазией в лоха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ку почки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почечной лоханки с пиелопластикой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образования почки III−IV стадии 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радикальная нефрэктомия с расширенной забрюшинной лимфаденэктомией; радикал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ная нефрэктомия с резекцией соседних органов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рак почки </w:t>
            </w:r>
            <w:r w:rsidRPr="00DB7C25">
              <w:rPr>
                <w:sz w:val="28"/>
                <w:szCs w:val="28"/>
                <w:lang w:val="en-US"/>
              </w:rPr>
              <w:t>I</w:t>
            </w:r>
            <w:r w:rsidRPr="00DB7C25">
              <w:rPr>
                <w:sz w:val="28"/>
                <w:szCs w:val="28"/>
              </w:rPr>
              <w:t>−</w:t>
            </w:r>
            <w:r w:rsidRPr="00DB7C25">
              <w:rPr>
                <w:sz w:val="28"/>
                <w:szCs w:val="28"/>
                <w:lang w:val="en-US"/>
              </w:rPr>
              <w:t>III</w:t>
            </w:r>
            <w:r w:rsidRPr="00DB7C25">
              <w:rPr>
                <w:sz w:val="28"/>
                <w:szCs w:val="28"/>
              </w:rPr>
              <w:t xml:space="preserve"> стадии </w:t>
            </w:r>
            <w:r w:rsidRPr="00DB7C25">
              <w:rPr>
                <w:sz w:val="28"/>
                <w:szCs w:val="28"/>
                <w:lang w:val="en-US"/>
              </w:rPr>
              <w:t>T</w:t>
            </w:r>
            <w:r w:rsidRPr="00DB7C25">
              <w:rPr>
                <w:sz w:val="28"/>
                <w:szCs w:val="28"/>
              </w:rPr>
              <w:t>1</w:t>
            </w:r>
            <w:r w:rsidRPr="00DB7C25">
              <w:rPr>
                <w:sz w:val="28"/>
                <w:szCs w:val="28"/>
                <w:lang w:val="en-US"/>
              </w:rPr>
              <w:t>a</w:t>
            </w:r>
            <w:r w:rsidRPr="00DB7C25"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  <w:lang w:val="en-US"/>
              </w:rPr>
              <w:t>T</w:t>
            </w:r>
            <w:r w:rsidRPr="00DB7C25">
              <w:rPr>
                <w:sz w:val="28"/>
                <w:szCs w:val="28"/>
              </w:rPr>
              <w:t>3</w:t>
            </w:r>
            <w:r w:rsidRPr="00DB7C25">
              <w:rPr>
                <w:sz w:val="28"/>
                <w:szCs w:val="28"/>
                <w:lang w:val="en-US"/>
              </w:rPr>
              <w:t>aNxMo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рецидивной опухоли почки с расширенной лимф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денэктомией; удаление рец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дивной опухоли почки с резе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цией соседних органов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С67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мочевого пузыря I–IV стадии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цистпростатвезикулэктомия с пластикой мочевого резервуара сегментом тонкой кишки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С74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надпочечника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7C25">
              <w:rPr>
                <w:sz w:val="28"/>
                <w:szCs w:val="28"/>
              </w:rPr>
              <w:t>I−III стадии (T1a-T3aNxMo)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рецидивной опухоли надпочечника с резекцией 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седних органов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рак надпочечника III−IV стадии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лапароскопическая расшире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 адреналэктомия 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 адре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налэктомия с резекцией сосе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них органов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00"/>
        </w:trPr>
        <w:tc>
          <w:tcPr>
            <w:tcW w:w="224" w:type="pct"/>
            <w:gridSpan w:val="2"/>
          </w:tcPr>
          <w:p w:rsidR="00B837FF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27" w:type="pct"/>
          </w:tcPr>
          <w:p w:rsidR="00B837FF" w:rsidRPr="00E427E9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22</w:t>
            </w:r>
          </w:p>
          <w:p w:rsidR="00B837FF" w:rsidRPr="00E427E9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E427E9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Комплексная и высо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>кодозная химиот</w:t>
            </w:r>
            <w:r w:rsidRPr="00E427E9">
              <w:rPr>
                <w:sz w:val="28"/>
                <w:szCs w:val="28"/>
              </w:rPr>
              <w:t>е</w:t>
            </w:r>
            <w:r w:rsidRPr="00E427E9">
              <w:rPr>
                <w:sz w:val="28"/>
                <w:szCs w:val="28"/>
              </w:rPr>
              <w:t>рапия (включая эп</w:t>
            </w:r>
            <w:r w:rsidRPr="00E427E9">
              <w:rPr>
                <w:sz w:val="28"/>
                <w:szCs w:val="28"/>
              </w:rPr>
              <w:t>и</w:t>
            </w:r>
            <w:r w:rsidRPr="00E427E9">
              <w:rPr>
                <w:sz w:val="28"/>
                <w:szCs w:val="28"/>
              </w:rPr>
              <w:t>геномную терапию) острых лейкозов, высокозлокачес</w:t>
            </w:r>
            <w:r>
              <w:rPr>
                <w:sz w:val="28"/>
                <w:szCs w:val="28"/>
              </w:rPr>
              <w:t>т</w:t>
            </w:r>
            <w:r w:rsidRPr="00E427E9">
              <w:rPr>
                <w:sz w:val="28"/>
                <w:szCs w:val="28"/>
              </w:rPr>
              <w:t>вен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>ных лимфом, рец</w:t>
            </w:r>
            <w:r w:rsidRPr="00E427E9">
              <w:rPr>
                <w:sz w:val="28"/>
                <w:szCs w:val="28"/>
              </w:rPr>
              <w:t>и</w:t>
            </w:r>
            <w:r w:rsidRPr="00E427E9">
              <w:rPr>
                <w:sz w:val="28"/>
                <w:szCs w:val="28"/>
              </w:rPr>
              <w:t>дивов и рефракте</w:t>
            </w:r>
            <w:r w:rsidRPr="00E427E9">
              <w:rPr>
                <w:sz w:val="28"/>
                <w:szCs w:val="28"/>
              </w:rPr>
              <w:t>р</w:t>
            </w:r>
            <w:r w:rsidRPr="00E427E9">
              <w:rPr>
                <w:sz w:val="28"/>
                <w:szCs w:val="28"/>
              </w:rPr>
              <w:t>ных форм лимф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пролиферативных и миелопролифератив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 xml:space="preserve">ных заболеваний. </w:t>
            </w:r>
          </w:p>
          <w:p w:rsidR="00B837FF" w:rsidRPr="00E427E9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Комплексная, выс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коинтенсивная и в</w:t>
            </w:r>
            <w:r w:rsidRPr="00E427E9">
              <w:rPr>
                <w:sz w:val="28"/>
                <w:szCs w:val="28"/>
              </w:rPr>
              <w:t>ы</w:t>
            </w:r>
            <w:r w:rsidRPr="00E427E9">
              <w:rPr>
                <w:sz w:val="28"/>
                <w:szCs w:val="28"/>
              </w:rPr>
              <w:t xml:space="preserve">сокодозная </w:t>
            </w:r>
            <w:r w:rsidRPr="00E427E9">
              <w:rPr>
                <w:sz w:val="28"/>
                <w:szCs w:val="28"/>
              </w:rPr>
              <w:lastRenderedPageBreak/>
              <w:t>химиот</w:t>
            </w:r>
            <w:r w:rsidRPr="00E427E9">
              <w:rPr>
                <w:sz w:val="28"/>
                <w:szCs w:val="28"/>
              </w:rPr>
              <w:t>е</w:t>
            </w:r>
            <w:r w:rsidRPr="00E427E9">
              <w:rPr>
                <w:sz w:val="28"/>
                <w:szCs w:val="28"/>
              </w:rPr>
              <w:t>рапия (включая л</w:t>
            </w:r>
            <w:r w:rsidRPr="00E427E9">
              <w:rPr>
                <w:sz w:val="28"/>
                <w:szCs w:val="28"/>
              </w:rPr>
              <w:t>е</w:t>
            </w:r>
            <w:r w:rsidRPr="00E427E9">
              <w:rPr>
                <w:sz w:val="28"/>
                <w:szCs w:val="28"/>
              </w:rPr>
              <w:t>чение таргетными лекарственными препаратами) соли</w:t>
            </w:r>
            <w:r w:rsidRPr="00E427E9">
              <w:rPr>
                <w:sz w:val="28"/>
                <w:szCs w:val="28"/>
              </w:rPr>
              <w:t>д</w:t>
            </w:r>
            <w:r w:rsidRPr="00E427E9">
              <w:rPr>
                <w:sz w:val="28"/>
                <w:szCs w:val="28"/>
              </w:rPr>
              <w:t>ных опухолей, рец</w:t>
            </w:r>
            <w:r w:rsidRPr="00E427E9">
              <w:rPr>
                <w:sz w:val="28"/>
                <w:szCs w:val="28"/>
              </w:rPr>
              <w:t>и</w:t>
            </w:r>
            <w:r w:rsidRPr="00E427E9">
              <w:rPr>
                <w:sz w:val="28"/>
                <w:szCs w:val="28"/>
              </w:rPr>
              <w:t>дивов и рефракте</w:t>
            </w:r>
            <w:r w:rsidRPr="00E427E9">
              <w:rPr>
                <w:sz w:val="28"/>
                <w:szCs w:val="28"/>
              </w:rPr>
              <w:t>р</w:t>
            </w:r>
            <w:r w:rsidRPr="00E427E9">
              <w:rPr>
                <w:sz w:val="28"/>
                <w:szCs w:val="28"/>
              </w:rPr>
              <w:t>ных форм солидных опухолей у детей</w:t>
            </w:r>
          </w:p>
        </w:tc>
        <w:tc>
          <w:tcPr>
            <w:tcW w:w="406" w:type="pct"/>
          </w:tcPr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lastRenderedPageBreak/>
              <w:t xml:space="preserve">C81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C90, C91.0, C91.5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C91.9, C92, C93, C94.0, C94.2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94.7, C95, C96.9, C00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C14, C15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C21, C22, C23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</w:t>
            </w:r>
            <w:r w:rsidRPr="00E427E9">
              <w:rPr>
                <w:sz w:val="28"/>
                <w:szCs w:val="28"/>
              </w:rPr>
              <w:lastRenderedPageBreak/>
              <w:t xml:space="preserve">C26, C30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C32, C34, C37, C38, C39, C40, C41, C45, C46, C47, C48, C49, C51 </w:t>
            </w:r>
            <w:r w:rsidRPr="006D647F">
              <w:rPr>
                <w:sz w:val="28"/>
                <w:szCs w:val="28"/>
              </w:rPr>
              <w:t>−</w:t>
            </w:r>
            <w:r w:rsidRPr="00E427E9">
              <w:rPr>
                <w:sz w:val="28"/>
                <w:szCs w:val="28"/>
              </w:rPr>
              <w:t xml:space="preserve"> C58, C60, C61, C62, C63, C64, C65, C66, C67, C68, C69, C71, C72, C73, </w:t>
            </w:r>
            <w:r w:rsidRPr="00E427E9">
              <w:rPr>
                <w:sz w:val="28"/>
                <w:szCs w:val="28"/>
              </w:rPr>
              <w:lastRenderedPageBreak/>
              <w:t xml:space="preserve">C74, C75, C76, C77, </w:t>
            </w:r>
          </w:p>
          <w:p w:rsidR="00B837FF" w:rsidRPr="00E427E9" w:rsidRDefault="00B837FF" w:rsidP="007571E4">
            <w:pPr>
              <w:pStyle w:val="Default"/>
              <w:ind w:left="176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 xml:space="preserve">C78, C79 </w:t>
            </w:r>
          </w:p>
        </w:tc>
        <w:tc>
          <w:tcPr>
            <w:tcW w:w="945" w:type="pct"/>
          </w:tcPr>
          <w:p w:rsidR="00B837FF" w:rsidRPr="00E427E9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lastRenderedPageBreak/>
              <w:t>острые лейкозы, выс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козлокачественные лимфомы, рецидивы и резистентные формы других лимфопролиф</w:t>
            </w:r>
            <w:r w:rsidRPr="00E427E9">
              <w:rPr>
                <w:sz w:val="28"/>
                <w:szCs w:val="28"/>
              </w:rPr>
              <w:t>е</w:t>
            </w:r>
            <w:r w:rsidRPr="00E427E9">
              <w:rPr>
                <w:sz w:val="28"/>
                <w:szCs w:val="28"/>
              </w:rPr>
              <w:t>ративных заболеваний, хронический миелолей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>коз в фазах акселер</w:t>
            </w:r>
            <w:r w:rsidRPr="00E427E9">
              <w:rPr>
                <w:sz w:val="28"/>
                <w:szCs w:val="28"/>
              </w:rPr>
              <w:t>а</w:t>
            </w:r>
            <w:r w:rsidRPr="00E427E9">
              <w:rPr>
                <w:sz w:val="28"/>
                <w:szCs w:val="28"/>
              </w:rPr>
              <w:t>ции и бластного криза;</w:t>
            </w:r>
          </w:p>
          <w:p w:rsidR="00B837FF" w:rsidRPr="00E427E9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солидные опухоли у детей высокого риска: опухоли центральной нервной системы, рети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>нобластома, нейроблас</w:t>
            </w:r>
            <w:r>
              <w:rPr>
                <w:sz w:val="28"/>
                <w:szCs w:val="28"/>
              </w:rPr>
              <w:t>-</w:t>
            </w:r>
            <w:r w:rsidRPr="00E427E9">
              <w:rPr>
                <w:sz w:val="28"/>
                <w:szCs w:val="28"/>
              </w:rPr>
              <w:t>тома и др</w:t>
            </w:r>
            <w:r>
              <w:rPr>
                <w:sz w:val="28"/>
                <w:szCs w:val="28"/>
              </w:rPr>
              <w:t>угие</w:t>
            </w:r>
            <w:r w:rsidRPr="00E427E9">
              <w:rPr>
                <w:sz w:val="28"/>
                <w:szCs w:val="28"/>
              </w:rPr>
              <w:t xml:space="preserve"> опухоли периферической </w:t>
            </w:r>
            <w:r w:rsidRPr="00E427E9">
              <w:rPr>
                <w:sz w:val="28"/>
                <w:szCs w:val="28"/>
              </w:rPr>
              <w:lastRenderedPageBreak/>
              <w:t>нер</w:t>
            </w:r>
            <w:r w:rsidRPr="00E427E9">
              <w:rPr>
                <w:sz w:val="28"/>
                <w:szCs w:val="28"/>
              </w:rPr>
              <w:t>в</w:t>
            </w:r>
            <w:r w:rsidRPr="00E427E9">
              <w:rPr>
                <w:sz w:val="28"/>
                <w:szCs w:val="28"/>
              </w:rPr>
              <w:t>ной системы, опухоли почки, опухоли печени, опухоли костей, сарк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мы мягких тканей, ге</w:t>
            </w:r>
            <w:r w:rsidRPr="00E427E9">
              <w:rPr>
                <w:sz w:val="28"/>
                <w:szCs w:val="28"/>
              </w:rPr>
              <w:t>р</w:t>
            </w:r>
            <w:r w:rsidRPr="00E427E9">
              <w:rPr>
                <w:sz w:val="28"/>
                <w:szCs w:val="28"/>
              </w:rPr>
              <w:t>миноге</w:t>
            </w:r>
            <w:r>
              <w:rPr>
                <w:sz w:val="28"/>
                <w:szCs w:val="28"/>
              </w:rPr>
              <w:t>н</w:t>
            </w:r>
            <w:r w:rsidRPr="00E427E9">
              <w:rPr>
                <w:sz w:val="28"/>
                <w:szCs w:val="28"/>
              </w:rPr>
              <w:t>ные опухоли;</w:t>
            </w:r>
          </w:p>
          <w:p w:rsidR="00B837FF" w:rsidRPr="00E427E9" w:rsidRDefault="00B837FF" w:rsidP="007571E4">
            <w:pPr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рак носоглотки;</w:t>
            </w:r>
          </w:p>
          <w:p w:rsidR="00B837FF" w:rsidRPr="00E427E9" w:rsidRDefault="00B837FF" w:rsidP="007571E4">
            <w:pPr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опухоли головы и шеи у детей: остеосаркома, опухоли семейства саркомы Юинга, хондросаркома, злокач</w:t>
            </w:r>
            <w:r w:rsidRPr="00E427E9">
              <w:rPr>
                <w:sz w:val="28"/>
                <w:szCs w:val="28"/>
              </w:rPr>
              <w:t>е</w:t>
            </w:r>
            <w:r w:rsidRPr="00E427E9">
              <w:rPr>
                <w:sz w:val="28"/>
                <w:szCs w:val="28"/>
              </w:rPr>
              <w:t>ственная фиброзная гистиоцитома, сарк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мы мягких тканей, ретинобластома, опух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ли параменингеальной области;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высокий риск</w:t>
            </w:r>
          </w:p>
        </w:tc>
        <w:tc>
          <w:tcPr>
            <w:tcW w:w="541" w:type="pct"/>
          </w:tcPr>
          <w:p w:rsidR="00B837FF" w:rsidRPr="00E427E9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lastRenderedPageBreak/>
              <w:t>терапевт</w:t>
            </w:r>
            <w:r w:rsidRPr="00E427E9">
              <w:rPr>
                <w:sz w:val="28"/>
                <w:szCs w:val="28"/>
              </w:rPr>
              <w:t>и</w:t>
            </w:r>
            <w:r w:rsidRPr="00E427E9">
              <w:rPr>
                <w:sz w:val="28"/>
                <w:szCs w:val="28"/>
              </w:rPr>
              <w:t>ческое леч</w:t>
            </w:r>
            <w:r w:rsidRPr="00E427E9">
              <w:rPr>
                <w:sz w:val="28"/>
                <w:szCs w:val="28"/>
              </w:rPr>
              <w:t>е</w:t>
            </w:r>
            <w:r w:rsidRPr="00E427E9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Pr="00E427E9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E427E9">
              <w:rPr>
                <w:sz w:val="28"/>
                <w:szCs w:val="28"/>
              </w:rPr>
              <w:t>интенсивная высокотоксичная химиотерапия, требующая массивного и длительного сопр</w:t>
            </w:r>
            <w:r w:rsidRPr="00E427E9">
              <w:rPr>
                <w:sz w:val="28"/>
                <w:szCs w:val="28"/>
              </w:rPr>
              <w:t>о</w:t>
            </w:r>
            <w:r w:rsidRPr="00E427E9">
              <w:rPr>
                <w:sz w:val="28"/>
                <w:szCs w:val="28"/>
              </w:rPr>
              <w:t>водительного лечения с поддержкой ростовыми фактор</w:t>
            </w:r>
            <w:r w:rsidRPr="00E427E9">
              <w:rPr>
                <w:sz w:val="28"/>
                <w:szCs w:val="28"/>
              </w:rPr>
              <w:t>а</w:t>
            </w:r>
            <w:r w:rsidRPr="00E427E9">
              <w:rPr>
                <w:sz w:val="28"/>
                <w:szCs w:val="28"/>
              </w:rPr>
              <w:t>ми, использованием антибакт</w:t>
            </w:r>
            <w:r w:rsidRPr="00E427E9">
              <w:rPr>
                <w:sz w:val="28"/>
                <w:szCs w:val="28"/>
              </w:rPr>
              <w:t>е</w:t>
            </w:r>
            <w:r w:rsidRPr="00E427E9">
              <w:rPr>
                <w:sz w:val="28"/>
                <w:szCs w:val="28"/>
              </w:rPr>
              <w:t>риальных, противогрибковых, противовирусных лекарстве</w:t>
            </w:r>
            <w:r w:rsidRPr="00E427E9">
              <w:rPr>
                <w:sz w:val="28"/>
                <w:szCs w:val="28"/>
              </w:rPr>
              <w:t>н</w:t>
            </w:r>
            <w:r w:rsidRPr="00E427E9">
              <w:rPr>
                <w:sz w:val="28"/>
                <w:szCs w:val="28"/>
              </w:rPr>
              <w:t>ных препаратов и методов а</w:t>
            </w:r>
            <w:r w:rsidRPr="00E427E9">
              <w:rPr>
                <w:sz w:val="28"/>
                <w:szCs w:val="28"/>
              </w:rPr>
              <w:t>ф</w:t>
            </w:r>
            <w:r w:rsidRPr="00E427E9">
              <w:rPr>
                <w:sz w:val="28"/>
                <w:szCs w:val="28"/>
              </w:rPr>
              <w:t>ферентной терапии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t>293700</w:t>
            </w:r>
          </w:p>
        </w:tc>
      </w:tr>
      <w:tr w:rsidR="00B837FF" w:rsidRPr="00DB7C25" w:rsidTr="007571E4">
        <w:tblPrEx>
          <w:tblLook w:val="0000"/>
        </w:tblPrEx>
        <w:trPr>
          <w:trHeight w:val="38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Оториноларингология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752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Реконструктивные операции на звук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проводящем аппар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 среднего уха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H66.1, H66.2, Q16, H80.0, H80.1, H80.9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хронический туботим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пальный гнойный средний отит;</w:t>
            </w:r>
          </w:p>
          <w:p w:rsidR="00B837FF" w:rsidRPr="00DB7C25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хронический эпитимпа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но-антральный гно</w:t>
            </w:r>
            <w:r w:rsidRPr="00DB7C25">
              <w:rPr>
                <w:sz w:val="28"/>
                <w:szCs w:val="28"/>
              </w:rPr>
              <w:t>й</w:t>
            </w:r>
            <w:r w:rsidRPr="00DB7C25">
              <w:rPr>
                <w:sz w:val="28"/>
                <w:szCs w:val="28"/>
              </w:rPr>
              <w:t>ный средний отит;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другие приобретенные дефекты слуховых косточек;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аномалии (пороки развития) уха, вызывающие наруш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слуха;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отосклероз, вовлекаю-щий овальное окно, необлитерирующий;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отосклероз неуточнен-ный;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кондуктивная и нейро-сенсорная потеря сл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отосклероз, вовлекаю-щий овальное окно, облитерирующий</w:t>
            </w:r>
          </w:p>
          <w:p w:rsidR="00B837FF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тимпанопластика, одном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но с санирующим вмешател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ством, в том числе при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денных аномалиях развития, приобретенной атрезии всле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ствие хронического гнойного среднего отита, с применением микрохирургической техники, аллогенных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в том числе металлических; стапедопластика при патологич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ском процессе, врожденном или приобретенном, с вовлеч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окна преддверия, с применением аутотканей и алл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генных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в том числе металлических; слух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улучшающие операции с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менением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та </w:t>
            </w:r>
            <w:r w:rsidRPr="00DB7C25">
              <w:rPr>
                <w:sz w:val="28"/>
                <w:szCs w:val="28"/>
              </w:rPr>
              <w:lastRenderedPageBreak/>
              <w:t>средн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го уха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76395</w:t>
            </w:r>
          </w:p>
        </w:tc>
      </w:tr>
      <w:tr w:rsidR="00B837FF" w:rsidRPr="00DB7C25" w:rsidTr="007571E4">
        <w:tblPrEx>
          <w:tblLook w:val="0000"/>
        </w:tblPrEx>
        <w:trPr>
          <w:trHeight w:val="322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Реконструктивно-пластическое восстановление фун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ции гортани и 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хеи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J38.6, D14.1, D14.2, J38.0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стеноз гортани, добро-качественное новоо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разование гортани, доброкачественное но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вообразование трахеи, паралич голосовых складок и гортани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  <w:vMerge w:val="restar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ларинготрахеопластика при доброкачественных новообр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зованиях гортани, параличе 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лосовых складок и гортани, стенозе гортани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2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71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Офтальмология</w:t>
            </w:r>
          </w:p>
          <w:p w:rsidR="00B837FF" w:rsidRPr="00DB7C25" w:rsidRDefault="00B837FF" w:rsidP="007571E4">
            <w:pPr>
              <w:ind w:left="32" w:right="34" w:firstLine="743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705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>хиру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гическое лечение</w:t>
            </w:r>
            <w:r w:rsidRPr="00DB7C25">
              <w:rPr>
                <w:sz w:val="28"/>
                <w:szCs w:val="28"/>
              </w:rPr>
              <w:t xml:space="preserve"> глаукомы, включая микроинвазивную энергетическую оптикореконструктивную и лазерную хирургию, имплант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цию различных 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дов дренажей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H26.0 − H26.4, H40.1 − H40.8, Q15.0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глаукома взрослых с повышенным или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соким внутриглазным давлением развитой, далеко зашедшей стадии, в том числе с 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ложнениями;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глаукома, глаукома вторичная у детей вследствие во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палительных и других заболеваний </w:t>
            </w:r>
            <w:r w:rsidRPr="00DB7C25">
              <w:rPr>
                <w:sz w:val="28"/>
                <w:szCs w:val="28"/>
              </w:rPr>
              <w:lastRenderedPageBreak/>
              <w:t>глаза, в том числе с осложн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ниями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антиглаукомато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ного дренажа; модифицир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ванная синустрабекулэктомия с имплантацией антиглауком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тозного дренажа; антиглаук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матозная операция с ультразв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ковой факоэмульсификацией осложненной катаракты с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плантацией эластичной интра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окулярной линзы, в том числе с лазерной хирургией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58927</w:t>
            </w:r>
          </w:p>
        </w:tc>
      </w:tr>
      <w:tr w:rsidR="00B837FF" w:rsidRPr="00DB7C25" w:rsidTr="007571E4">
        <w:tblPrEx>
          <w:tblLook w:val="0000"/>
        </w:tblPrEx>
        <w:trPr>
          <w:trHeight w:val="2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и (или) лучевое лечение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ний глаза, его пр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даточного аппарата и орбиты, внутрио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битальных доброк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чественных опух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лей, врожденных по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роков развития орбиты,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тивно-пластическая хирургия при их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следствиях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val="en-US"/>
              </w:rPr>
              <w:t>C</w:t>
            </w:r>
            <w:r w:rsidRPr="00DB7C25">
              <w:rPr>
                <w:sz w:val="28"/>
                <w:szCs w:val="28"/>
              </w:rPr>
              <w:t xml:space="preserve">43.1,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DB7C25">
              <w:rPr>
                <w:sz w:val="28"/>
                <w:szCs w:val="28"/>
              </w:rPr>
              <w:t xml:space="preserve">44.1,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DB7C25">
              <w:rPr>
                <w:sz w:val="28"/>
                <w:szCs w:val="28"/>
              </w:rPr>
              <w:t xml:space="preserve">69.0 −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DB7C25">
              <w:rPr>
                <w:sz w:val="28"/>
                <w:szCs w:val="28"/>
              </w:rPr>
              <w:t xml:space="preserve">69.9, </w:t>
            </w:r>
            <w:r w:rsidRPr="00DB7C25">
              <w:rPr>
                <w:sz w:val="28"/>
                <w:szCs w:val="28"/>
                <w:lang w:val="en-US"/>
              </w:rPr>
              <w:t>C</w:t>
            </w:r>
            <w:r w:rsidRPr="00DB7C25">
              <w:rPr>
                <w:sz w:val="28"/>
                <w:szCs w:val="28"/>
              </w:rPr>
              <w:t xml:space="preserve">72.3, </w:t>
            </w:r>
            <w:r w:rsidRPr="00DB7C25">
              <w:rPr>
                <w:sz w:val="28"/>
                <w:szCs w:val="28"/>
                <w:lang w:val="en-US"/>
              </w:rPr>
              <w:t>D</w:t>
            </w:r>
            <w:r w:rsidRPr="00DB7C25">
              <w:rPr>
                <w:sz w:val="28"/>
                <w:szCs w:val="28"/>
              </w:rPr>
              <w:t xml:space="preserve">31.5, </w:t>
            </w:r>
            <w:r w:rsidRPr="00DB7C25">
              <w:rPr>
                <w:sz w:val="28"/>
                <w:szCs w:val="28"/>
                <w:lang w:val="en-US"/>
              </w:rPr>
              <w:t>D</w:t>
            </w:r>
            <w:r w:rsidRPr="00DB7C25">
              <w:rPr>
                <w:sz w:val="28"/>
                <w:szCs w:val="28"/>
              </w:rPr>
              <w:t xml:space="preserve">31.6, </w:t>
            </w:r>
            <w:r w:rsidRPr="00DB7C25">
              <w:rPr>
                <w:sz w:val="28"/>
                <w:szCs w:val="28"/>
                <w:lang w:val="en-US"/>
              </w:rPr>
              <w:t>Q</w:t>
            </w:r>
            <w:r w:rsidRPr="00DB7C25">
              <w:rPr>
                <w:sz w:val="28"/>
                <w:szCs w:val="28"/>
              </w:rPr>
              <w:t xml:space="preserve">10.7, </w:t>
            </w:r>
            <w:r w:rsidRPr="00DB7C25">
              <w:rPr>
                <w:sz w:val="28"/>
                <w:szCs w:val="28"/>
                <w:lang w:val="en-US"/>
              </w:rPr>
              <w:t>Q</w:t>
            </w:r>
            <w:r w:rsidRPr="00DB7C25">
              <w:rPr>
                <w:sz w:val="28"/>
                <w:szCs w:val="28"/>
              </w:rPr>
              <w:t xml:space="preserve">11.0 − </w:t>
            </w:r>
            <w:r w:rsidRPr="00DB7C25">
              <w:rPr>
                <w:sz w:val="28"/>
                <w:szCs w:val="28"/>
                <w:lang w:val="en-US"/>
              </w:rPr>
              <w:t>Q</w:t>
            </w:r>
            <w:r w:rsidRPr="00DB7C25">
              <w:rPr>
                <w:sz w:val="28"/>
                <w:szCs w:val="28"/>
              </w:rPr>
              <w:t xml:space="preserve">11.2,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злокачественные ново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образования глаза, его придаточного аппар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та, орбиты у взрослых и детей (стадия T1−T3N0M0), добр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качественные опухоли орбиты, врожденные пороки развития орб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ты, без осложнений или осложненные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роговицы, хрусталика, стекл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видного тела, зрител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ного нерва, глазодв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гательных мышц, о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тальмог</w:t>
            </w:r>
            <w:r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пертензией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орбитотомия различными до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тупами; иридэктомия, в том числе с иридопластикой, при новообразованиях глаза; ир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дэктомия с иридопластикой с экстракцией катаракты с имплантацией искусственной оптической линзы при новообр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зованиях глаза; иридоциклос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лерэктомия, в том числе с ир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допластикой, при новообраз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ваниях глаза; иридоциклоскл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рэктомия с иридопластикой, экстракапсулярной экстракц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ей катаракты, имплантацией искусственной оптической лин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зы при новообразованиях глаза; иридоциклохориосклерэкт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мия, в том числе с иридопл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стикой, при новообразованиях глаза; реконструктивно-пласти-ческие операции переднего и заднего отделов глаза и его придаточного аппарата </w:t>
            </w:r>
            <w:r w:rsidRPr="00DB7C25">
              <w:rPr>
                <w:sz w:val="28"/>
                <w:szCs w:val="28"/>
              </w:rPr>
              <w:lastRenderedPageBreak/>
              <w:t>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пальпебральная орбитотомия; орбитотомия с энуклеацией и пластикой культи; поднадкос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ничная орбитотомия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8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и о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>тико-реконструктив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ные операции при травмах (открытых, закрытых) глаза, его придаточного апп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рата, орбиты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H02.0 − H02.5, H04.0 − H04.6, H05.0 − H05.5, H11.2, H21.5, H27.0, H27.1, H26.0 − H26.9, H31.3, H40.3, S00.1, S00.2, S02.30, S02.31, S02.80, S02.81, S04.0 − S04.5, S05.0 −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S05.9, T26.0 − T26.9, H44.0 − H44.8, T85.2, T85.3, T90.4, T95.0, T95.8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</w:tc>
        <w:tc>
          <w:tcPr>
            <w:tcW w:w="945" w:type="pct"/>
            <w:vMerge w:val="restar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травма глаза и глазн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цы, термические и х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мические ожоги, огр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ниченные областью глаза и его придато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ного аппарата при ост-рой или стабильной фазе, при любой 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дии, у взрослых и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тей с осложнениями: патология хрусталика, стекловидного тела, офтальмогипертензия, перелом дна орбиты, открытая рана века и окологлазничной 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ласти, вторичная гла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кома, энтропион и трихиаз века, эктр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пион века, лагофальм, птоз века, </w:t>
            </w:r>
            <w:r w:rsidRPr="00DB7C25">
              <w:rPr>
                <w:sz w:val="28"/>
                <w:szCs w:val="28"/>
              </w:rPr>
              <w:lastRenderedPageBreak/>
              <w:t>стеноз и недостаточность сле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ных протоков, дефо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мация орбиты, эно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тальм, не удаленное инородное тело орб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ты вследствие прон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кающего ранения, руб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цы конъюнктивы, руб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цы и помутнение 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говицы, слипчивая лейкома, гнойный эндофтальмит, дегенер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тивные состояния глазного яблока, 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удаленное магнитное инородное тело, 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удаленное немагни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ное инородное тело, осложнения механ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ческого происхожд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ния, связанные с имплан</w:t>
            </w:r>
            <w:r>
              <w:rPr>
                <w:sz w:val="28"/>
                <w:szCs w:val="28"/>
              </w:rPr>
              <w:t>тан</w:t>
            </w:r>
            <w:r w:rsidRPr="00DB7C25">
              <w:rPr>
                <w:sz w:val="28"/>
                <w:szCs w:val="28"/>
              </w:rPr>
              <w:t>тами и 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тан</w:t>
            </w:r>
            <w:r w:rsidRPr="00DB7C25">
              <w:rPr>
                <w:sz w:val="28"/>
                <w:szCs w:val="28"/>
              </w:rPr>
              <w:t xml:space="preserve">тами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аллолимбальная трансплант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ция; дисклеральное удаление инородного тела с локальной склеропластикой; пластика культи с орбитальным импла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татом и реконструкцией, в том числе с кровавой тарзорафией; реконструктивно-пластические операции на веках, в том числе с кровавой тарзорафией; реко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струкция слезоотводящих путей; энуклеация или эвисцер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 глаза с пластикой культи орбитальным имплантатом; устранение посттравматическ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птоза верхнего века; дакри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цисториностомия наружным доступом; удаление подвыви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нутого хрусталика с имплант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цией различных моделей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кусственной </w:t>
            </w:r>
            <w:r w:rsidRPr="00DB7C25">
              <w:rPr>
                <w:sz w:val="28"/>
                <w:szCs w:val="28"/>
              </w:rPr>
              <w:lastRenderedPageBreak/>
              <w:t>оптической линзы; герметизация раны роговицы (склеры) с реконструкцией передней камеры с иридопласт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кой, склеропластикой; гермет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зация раны роговицы (склеры) с реконструкцией передней камеры с иридопластикой, с уд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лением инородного тела из переднего сегмента глаза; расс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 симблефарона с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кой конъюнктивальной полости (с пересадкой тканей); реко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структивная блефаропластика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73621</w:t>
            </w:r>
          </w:p>
        </w:tc>
      </w:tr>
      <w:tr w:rsidR="00B837FF" w:rsidRPr="00DB7C25" w:rsidTr="007571E4">
        <w:tblPrEx>
          <w:tblLook w:val="0000"/>
        </w:tblPrEx>
        <w:trPr>
          <w:trHeight w:val="273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27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болезней рог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вицы, включая опт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кореконструктивную и лазерную хиру</w:t>
            </w:r>
            <w:r w:rsidRPr="00DB7C2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гию, ин</w:t>
            </w:r>
            <w:r w:rsidRPr="00DB7C25">
              <w:rPr>
                <w:sz w:val="28"/>
                <w:szCs w:val="28"/>
              </w:rPr>
              <w:t>тенсивное консервативное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 язвы роговицы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H16.0, H17.0 - H17.9, H18.0 - H18.9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язва роговицы острая, стромальная или пе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форирующая у взрослых и детей, осло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ненная гипопионом, эндофтальмитом,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хрусталика;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рубцы и помутнения роговицы, другие болезни роговицы (бу</w:t>
            </w:r>
            <w:r w:rsidRPr="00DB7C25">
              <w:rPr>
                <w:sz w:val="28"/>
                <w:szCs w:val="28"/>
              </w:rPr>
              <w:t>л</w:t>
            </w:r>
            <w:r w:rsidRPr="00DB7C25">
              <w:rPr>
                <w:sz w:val="28"/>
                <w:szCs w:val="28"/>
              </w:rPr>
              <w:t>лезная кератопатия, дегенерация, насле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ственные дистрофии роговицы, кераток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нус) у взрослых и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тей вне зависимости от осложнений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ванное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сквозная реконструктивная кератопластика; сквозная керат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пластика; послойная глубокая передняя кератопластика; кер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топластика послойная ротац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онная или обменная; керат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пластика послойная инвертная; интенсивное консервативное лечение язвы роговицы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68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Транспупиллярная, микроинвазивная энергетическая оптикореконструктивная, эндовитреал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 xml:space="preserve">ная 23-27 гейджевая </w:t>
            </w:r>
            <w:r w:rsidRPr="00DB7C25">
              <w:rPr>
                <w:sz w:val="28"/>
                <w:szCs w:val="28"/>
              </w:rPr>
              <w:lastRenderedPageBreak/>
              <w:t>хирургия при витр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оретинальной пат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логии различного генеза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E10.3, E11.3, H25.0 - H25.9, H26.0 - H26.4, H27.0, </w:t>
            </w:r>
            <w:r w:rsidRPr="00DB7C25">
              <w:rPr>
                <w:sz w:val="28"/>
                <w:szCs w:val="28"/>
              </w:rPr>
              <w:lastRenderedPageBreak/>
              <w:t xml:space="preserve">H28, H30.0 - H30.9, H31.3, H32.8, H33.0 - H33.5, H34.8, H35.2 - H35.4, H36.0, H36.8, H43.1, H43.3, H44.0, H44.1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сочетанная патология глаза у взрослых и детей: хориоретинал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ные воспаления, 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риоретинальные нару-шения при </w:t>
            </w:r>
            <w:r w:rsidRPr="00DB7C25">
              <w:rPr>
                <w:sz w:val="28"/>
                <w:szCs w:val="28"/>
              </w:rPr>
              <w:lastRenderedPageBreak/>
              <w:t>болезнях, классифицированных в других рубриках, ретиношизис и рет</w:t>
            </w:r>
            <w:r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нальные кисты, рет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нальные сосудистые окклюзии, пролифер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тивная ретинопатия, д</w:t>
            </w:r>
            <w:r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генерация макулы и заднего полюса; кровоизлияние в стекл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видное тело, осло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ненные патологией роговицы, хрусталика, стекловидного тела;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диабетическая рет</w:t>
            </w:r>
            <w:r>
              <w:rPr>
                <w:sz w:val="28"/>
                <w:szCs w:val="28"/>
              </w:rPr>
              <w:t>и-</w:t>
            </w:r>
            <w:r w:rsidRPr="00DB7C25">
              <w:rPr>
                <w:sz w:val="28"/>
                <w:szCs w:val="28"/>
              </w:rPr>
              <w:t>нопатия взрослых, пролиферативная стадия, в том числе с осложнениями или с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хрусталика, стекловидного тела, вторичной глаукомой, макулярным отеком;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различные формы отслойки и разрывы </w:t>
            </w:r>
            <w:r w:rsidRPr="00DB7C25">
              <w:rPr>
                <w:sz w:val="28"/>
                <w:szCs w:val="28"/>
              </w:rPr>
              <w:lastRenderedPageBreak/>
              <w:t>се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чатки, у взрослых и детей, в том числе осложненные патолог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ей роговицы, хруст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лика, стекловидного тела;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катаракта у взрослых и детей, осложненная сублюксацией хруст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лика, глаукомой,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стеклови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ного тела, сетчатки, сосудистой оболочки;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осложнения, возни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шие в результате пред-шествующих оптик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реконструктивных, эн-довитреальных вм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шательств у взрослых и детей;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возрастная макулярная дегенерация, влажная форма, в том числе с осложнениями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реконструкция передней камеры с ультразвуковой фак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эмульсификацией осложненной катаракты с имплантацией эл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стичной искусственной опт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ческой линзы; интравитреал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 xml:space="preserve">ное </w:t>
            </w:r>
            <w:r w:rsidRPr="00DB7C25">
              <w:rPr>
                <w:sz w:val="28"/>
                <w:szCs w:val="28"/>
              </w:rPr>
              <w:lastRenderedPageBreak/>
              <w:t>введение ингибитора 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гиогенеза </w:t>
            </w:r>
          </w:p>
        </w:tc>
        <w:tc>
          <w:tcPr>
            <w:tcW w:w="538" w:type="pct"/>
          </w:tcPr>
          <w:p w:rsidR="00B837FF" w:rsidRPr="00A825D2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825D2">
              <w:rPr>
                <w:sz w:val="28"/>
                <w:szCs w:val="28"/>
              </w:rPr>
              <w:lastRenderedPageBreak/>
              <w:t>88000</w:t>
            </w:r>
          </w:p>
        </w:tc>
      </w:tr>
      <w:tr w:rsidR="00B837FF" w:rsidRPr="00DB7C25" w:rsidTr="007571E4">
        <w:tblPrEx>
          <w:tblLook w:val="0000"/>
        </w:tblPrEx>
        <w:trPr>
          <w:trHeight w:val="35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Реконструктивное, восстановительное, </w:t>
            </w:r>
            <w:r w:rsidRPr="00DB7C25">
              <w:rPr>
                <w:sz w:val="28"/>
                <w:szCs w:val="28"/>
              </w:rPr>
              <w:lastRenderedPageBreak/>
              <w:t>реконструктивно-пластическое 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гическое и лазерное лечение при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денных аномалиях (пороках развития) века, слезного апп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рата, глазницы,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реднего и заднего сегментов глаза, хрусталика, в том числе с применен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комплексного оф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тальмологического обследования под общей анестезией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H26.0, H26.1, </w:t>
            </w:r>
            <w:r w:rsidRPr="00DB7C25">
              <w:rPr>
                <w:sz w:val="28"/>
                <w:szCs w:val="28"/>
              </w:rPr>
              <w:lastRenderedPageBreak/>
              <w:t xml:space="preserve">H26.2, H26.4, H27.0, H33.0, H33.2 − 33.5, H35.1, H40.3, H40.4, H40.5, H43.1, H43.3, H49.9, Q10.0, Q10.1, Q10.4 − Q10.7, Q11.1, Q12.0, Q12.1, Q12.3, Q12.4, Q12.8, Q13.0, Q13.3, Q13.4, Q13.8, Q14.0, Q14.1, </w:t>
            </w:r>
            <w:r w:rsidRPr="00DB7C25">
              <w:rPr>
                <w:sz w:val="28"/>
                <w:szCs w:val="28"/>
              </w:rPr>
              <w:lastRenderedPageBreak/>
              <w:t xml:space="preserve">Q14.3, Q15.0, H02.0 - H02.5, H04.5, H05.3, H11.2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врожденные аномалии хрусталика, переднего </w:t>
            </w:r>
            <w:r w:rsidRPr="00DB7C25">
              <w:rPr>
                <w:sz w:val="28"/>
                <w:szCs w:val="28"/>
              </w:rPr>
              <w:lastRenderedPageBreak/>
              <w:t>сегмента глаза,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денная, осложненная и вторичная катаракта, кератоконус, кисты радужной оболочки, цилиарного тела и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редней камеры глаза, колобома радужки, врожденное помутн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роговицы, другие пороки развития рог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вицы без осложнений или осложненные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роговицы, стекловидного тела, частичной атрофией зрительного нерва;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аномалии заднего сегмента глаза: сетчатки, стекл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видного тела, сосуд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стой оболочки, без 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ложнений или осло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 xml:space="preserve">ненные патологией стекловидного тела, частичной атрофией </w:t>
            </w:r>
            <w:r w:rsidRPr="00DB7C25">
              <w:rPr>
                <w:sz w:val="28"/>
                <w:szCs w:val="28"/>
              </w:rPr>
              <w:lastRenderedPageBreak/>
              <w:t>зрительного нерва;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аномалии (пороки развития) век, слезного аппарата, глазницы, врожде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ный птоз, отсутствие или агенезия слезного аппарата, другие пороки развития слезн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аппарата без осложнений или осло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ненные патологией роговицы;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болезни мышц глаза, наруш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содружественного движения глаз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эписклеральное круговое и (или) локальное </w:t>
            </w:r>
            <w:r w:rsidRPr="00DB7C25">
              <w:rPr>
                <w:sz w:val="28"/>
                <w:szCs w:val="28"/>
              </w:rPr>
              <w:lastRenderedPageBreak/>
              <w:t>пломбиров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ние, в том числе с транскл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ральной лазерной коагуляцией сетчатки; сквозная кератопл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стика, в том числе с 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рукцией передней камеры, в том числе имплантацией эл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стичной искусственной опт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ческой линзы; послойная кер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топластика; факоаспирация (факоэмульсификация) вро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денной катаракты с имплант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цией эластичной искусстве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ной оптической линзы; мод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фицированная синустрабек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лэктомия, в том числе с задней трепанацей склеры; имплант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 эластичной искусственной оптической линзы в афакичный глаз с реконструкцией задней камеры, в том числе с витрэ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томией; пластика культи орбитальным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том с реконструкцией; удаление вторичной катаракты с 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рукцией задней камеры, в том числе с имплантацией искусс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 xml:space="preserve">венной оптической </w:t>
            </w:r>
            <w:r w:rsidRPr="00DB7C25">
              <w:rPr>
                <w:sz w:val="28"/>
                <w:szCs w:val="28"/>
              </w:rPr>
              <w:lastRenderedPageBreak/>
              <w:t>линзы; 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стика конъюнктивальных св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дов; ленсвитрэктомия подв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вихнутого хрусталика, в том числе с имплантацией искусс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венной оптической линзы; 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зерная корепраксия (создание искусственного зрачка); 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стика конъюнктивальных св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дов; ленсвитрэктомия подв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вихнутого хрусталика, в том числе с имплантацией искусс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венной оптической линзы; 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зерная иридокореопластика; лазерная витреошвартотомия; лазерные комбинированные операции на структурах угла передней камеры; лазерная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струкция зрачковой мембраны, в том числе с коагуляцией 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судов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44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Педиатрия</w:t>
            </w:r>
          </w:p>
          <w:p w:rsidR="00B837FF" w:rsidRPr="00DB7C25" w:rsidRDefault="00B837FF" w:rsidP="007571E4">
            <w:pPr>
              <w:ind w:left="32" w:right="-107" w:hanging="33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0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color w:val="000000"/>
                <w:sz w:val="28"/>
                <w:szCs w:val="28"/>
              </w:rPr>
            </w:pPr>
            <w:hyperlink r:id="rId6" w:anchor="RANGE!_edn14#RANGE!_edn14" w:history="1"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Поликомпонентное лечение кардиоми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о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 xml:space="preserve">патий, 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lastRenderedPageBreak/>
                <w:t>миокардитов, перикардитов, энд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о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кардитов с недост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а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точностью кровоо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б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ращения II-IV фун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к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ционального класса (New York Heart Association), рез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и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стентных нарушений сердечного ритма и проводимости сер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д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ца с аритмогенной дисфункцией ми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о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карда с применением кардиотропных, х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и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миотерапевтических и генно-инженерных биологических лекарственных преп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а</w:t>
              </w:r>
              <w:r w:rsidRPr="00DB7C25">
                <w:rPr>
                  <w:rStyle w:val="a6"/>
                  <w:color w:val="000000"/>
                  <w:sz w:val="28"/>
                  <w:szCs w:val="28"/>
                  <w:u w:val="none"/>
                </w:rPr>
                <w:t>ратов</w:t>
              </w:r>
            </w:hyperlink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I27.0, I27.8, I30.0,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I30.9, I31.0, I31.1, I33.0, I33.9, I34.0, I34.2, I35.1, I35.2, I36.0, I36.1, I36.2, I42, I42.2, I42.5, I42.8, I42.9, I44.2, I45.6, I45.8, I47.0, I47.1, I47.2, I47.9, I48, I49.0, I49.3, I49.5, I49.8,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I51.4, Q21.1, Q23.0, Q23.1, Q23.2, Q23.3, Q24.5, Q25.1, Q25.3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кардиомиопатии: дилатационная карди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миопатия, </w:t>
            </w:r>
            <w:r w:rsidRPr="00DB7C25">
              <w:rPr>
                <w:sz w:val="28"/>
                <w:szCs w:val="28"/>
              </w:rPr>
              <w:lastRenderedPageBreak/>
              <w:t>другая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стриктивная карди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миопатия, другие кар-диомиопатии, карди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миопатия неуточне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миокардит неуточне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ный, фиброз миока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да;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неревматическое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ражение митрального, аортального и трику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пидального клапанов: митральная (клапа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ная) недостаточность, неревматический стеноз митрального кл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пана, аортальная (клапанная) недостато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ность, аортальный (кл</w:t>
            </w:r>
            <w:r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панный) стеноз с недостаточностью, не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ревматический стеноз трехстворчатого кл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пана, неревматическая </w:t>
            </w:r>
            <w:r w:rsidRPr="00DB7C25">
              <w:rPr>
                <w:sz w:val="28"/>
                <w:szCs w:val="28"/>
              </w:rPr>
              <w:lastRenderedPageBreak/>
              <w:t>недостаточность трех-створчатого клапана, неревматический 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ноз трехстворчатого клапана с недостато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ностью;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врожденные аномалии (пороки развития) сис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темы кровообращ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ния: дефект предсер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ножелудочковой пер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городки, врожденный стеноз аортального клапана;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недост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точность аортального клапана, врожденный митральный стеноз, врожденная митрал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ная недостаточноcть, коарктация аорты, сте-ноз аорты, аномалия развития коронарных сосудов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поликомпонентное лечение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таболических нарушений в миокарде и нарушений </w:t>
            </w:r>
            <w:r w:rsidRPr="00DB7C25">
              <w:rPr>
                <w:sz w:val="28"/>
                <w:szCs w:val="28"/>
              </w:rPr>
              <w:lastRenderedPageBreak/>
              <w:t>нейр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вегетативной регуляции с применением блокаторов нейр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гормонов, диуретиков, карди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тоников, антиаритмиков, ка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диопротекторов, антибиотиков, противовоспалительных нест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роидных, гормональных и 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тостатических лекарственных препаратов, внутривенных иммуноглобулинов под контр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лем уровня иммунобиохимич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 маркеров повреждения миокарда, хронической серде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ной недостаточности (pro-BNP), состояния энергетич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ского обмена методом цитох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мического анализа, суточного мониторирования показателей внутрисердечной гемодинам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ки, с использованием компле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са визуализирующих методов диагностики (ультразвуковое с доплеро</w:t>
            </w:r>
            <w:r>
              <w:rPr>
                <w:sz w:val="28"/>
                <w:szCs w:val="28"/>
              </w:rPr>
              <w:t>графией, магнитно-ре-зо</w:t>
            </w:r>
            <w:r w:rsidRPr="00DB7C25">
              <w:rPr>
                <w:sz w:val="28"/>
                <w:szCs w:val="28"/>
              </w:rPr>
              <w:t>нансная томография, мульти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lastRenderedPageBreak/>
              <w:t>спиральной компьютерной 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мографии, вентрикулографии, коронарографии), генетических исследований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C7FD6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C7FD6">
              <w:rPr>
                <w:sz w:val="28"/>
                <w:szCs w:val="28"/>
              </w:rPr>
              <w:lastRenderedPageBreak/>
              <w:t>72000</w:t>
            </w:r>
          </w:p>
        </w:tc>
      </w:tr>
      <w:tr w:rsidR="00B837FF" w:rsidRPr="00DB7C25" w:rsidTr="007571E4">
        <w:tblPrEx>
          <w:tblLook w:val="0000"/>
        </w:tblPrEx>
        <w:trPr>
          <w:trHeight w:val="60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Поликомпонентное лечение ювенильн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ревматоидного артрита, юношеск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анкилозирующего спондилита, систе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ной красной волча</w:t>
            </w:r>
            <w:r w:rsidRPr="00DB7C2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ки, систем</w:t>
            </w:r>
            <w:r w:rsidRPr="00DB7C25">
              <w:rPr>
                <w:sz w:val="28"/>
                <w:szCs w:val="28"/>
              </w:rPr>
              <w:t>ного скл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роза, юношеского дерматополимиоз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та, ювенильного узелкового полиар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рита с применением химиотерапевтич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ских, генно-инже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нерных биологич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 лекарственных препаратов, проте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но-ортопедической коррекции и экстр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корпоральных </w:t>
            </w:r>
            <w:r w:rsidRPr="00DB7C25">
              <w:rPr>
                <w:sz w:val="28"/>
                <w:szCs w:val="28"/>
              </w:rPr>
              <w:lastRenderedPageBreak/>
              <w:t>мет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дов очищения крови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М08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ювенильный артрит с высокой степенью а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тивности воспалитель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ного процесса и (или) резистентностью к проводимому лекарс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венному лечению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поликомпонентная иммуном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дулирующая терапия с прим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нением генно-инженерных био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логических лекарственных пре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паратов, пульс-терапии мегад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зами глюкокортикоидов и цитотоксических иммунодепре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сантов под контролем лабор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торных и инструментальных методов, включая иммунолог</w:t>
            </w:r>
            <w:r w:rsidRPr="00DB7C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ческие, молекулярно-гене</w:t>
            </w:r>
            <w:r w:rsidRPr="00DB7C25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ческие методы, а также энд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скопические, рентгенологичес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кие (компьютерная томогр</w:t>
            </w:r>
            <w:r w:rsidRPr="00DB7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фия, магнитно-резо</w:t>
            </w:r>
            <w:r w:rsidRPr="00DB7C25">
              <w:rPr>
                <w:sz w:val="28"/>
                <w:szCs w:val="28"/>
              </w:rPr>
              <w:t>нансная томография), ультразвуковые методы и радиоизотопное скан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рование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62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 w:hanging="33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Сердечно-сосудистая хирургия</w:t>
            </w:r>
          </w:p>
          <w:p w:rsidR="00B837FF" w:rsidRPr="00DB7C25" w:rsidRDefault="00B837FF" w:rsidP="007571E4">
            <w:pPr>
              <w:ind w:left="32" w:right="-107" w:hanging="33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05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Коронарная ревас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куляризация миокар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да с применением аортокоронарного шунтирования при ишемической боле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ни и различных фо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мах сочетанной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тологии</w:t>
            </w:r>
          </w:p>
        </w:tc>
        <w:tc>
          <w:tcPr>
            <w:tcW w:w="406" w:type="pct"/>
          </w:tcPr>
          <w:p w:rsidR="00B837FF" w:rsidRPr="000F5B7D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I20, </w:t>
            </w:r>
          </w:p>
          <w:p w:rsidR="00B837FF" w:rsidRPr="00BD2BF4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I21,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I22, I24.0, I25, I44.1, I44.2, I45.2, I45.3, I45.6, I46.0, I49.5, Q21.0, Q24.6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ишемическая болезнь сердца со значител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ным проксимальным стенозированием глав-ного ствола левой коронарной артерии, 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личии 3 и более стен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зов коронарных арт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рий в сочетании с п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тологией одного или двух клапанов сердца, аневризмой, дефектом межжелудочковой перегородки, наруш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ниями ритма и пров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димости, другими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лостными операциями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аорто-коронарное шунтиров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 у больных с ишемической болезнью сердца; аорто-коро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нарное шунтирование у бол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с ишемической болезнью сердца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C7FD6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C7FD6">
              <w:rPr>
                <w:sz w:val="28"/>
                <w:szCs w:val="28"/>
              </w:rPr>
              <w:t>283070</w:t>
            </w:r>
          </w:p>
        </w:tc>
      </w:tr>
      <w:tr w:rsidR="00B837FF" w:rsidRPr="00DB7C25" w:rsidTr="007571E4">
        <w:tblPrEx>
          <w:tblLook w:val="0000"/>
        </w:tblPrEx>
        <w:trPr>
          <w:trHeight w:val="993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16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Эндоваскулярная, хирургическая ко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рекция нарушений ритма сердца без имплантации ка</w:t>
            </w:r>
            <w:r w:rsidRPr="00DB7C2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диовертера-</w:t>
            </w:r>
            <w:r w:rsidRPr="00DB7C25">
              <w:rPr>
                <w:sz w:val="28"/>
                <w:szCs w:val="28"/>
              </w:rPr>
              <w:t>дефиб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риллятора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1622C7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I44.1, I44.2, I45.2, I45.3, I45.6, I46.0, I47.0, I47.1, I47.2, I47.9, I48, I49.0, </w:t>
            </w:r>
          </w:p>
          <w:p w:rsidR="00B837FF" w:rsidRPr="001622C7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I49.5, Q22.5, Q24.6 </w:t>
            </w:r>
          </w:p>
          <w:p w:rsidR="00B837FF" w:rsidRPr="00433F2F" w:rsidRDefault="00B837FF" w:rsidP="007571E4">
            <w:pPr>
              <w:pStyle w:val="Default"/>
              <w:ind w:left="176" w:right="-107"/>
              <w:rPr>
                <w:lang w:val="en-US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пароксизмальные нарушения ритма и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водимости различного генеза, сопровожда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щиеся сердечной 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достаточностью, гемо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динамическими расстройствами и отсу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ствием эффекта от 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чения лекарственными препаратами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эндоваскулярная деструкция дополнительных проводящих путей и аритмогенных зон сердца; имплантация частотно-адаптированного трехкамерн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кардиостимулятора; торак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скопическая деструкция ари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могенных зон сердца; импла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тация частотно-адаптированно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го двухкамерного кардиост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мулятора; хирургическая и (или) криодеструкция дополни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42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тельных проводящих путей и аритмогенных зон сердца</w:t>
            </w:r>
          </w:p>
        </w:tc>
        <w:tc>
          <w:tcPr>
            <w:tcW w:w="538" w:type="pct"/>
          </w:tcPr>
          <w:p w:rsidR="00B837FF" w:rsidRPr="00817BA5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17BA5">
              <w:rPr>
                <w:sz w:val="28"/>
                <w:szCs w:val="28"/>
              </w:rPr>
              <w:t>216000</w:t>
            </w:r>
          </w:p>
        </w:tc>
      </w:tr>
      <w:tr w:rsidR="00B837FF" w:rsidRPr="00DB7C25" w:rsidTr="007571E4">
        <w:tblPrEx>
          <w:tblLook w:val="0000"/>
        </w:tblPrEx>
        <w:trPr>
          <w:trHeight w:val="99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Хирургическая и эндоваскулярная коррекция заболев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ний магистральных артерий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I20, I25, I26, I65, I70.0, I70.1, I70.8, I71, I72.0, I72.2, I72.3, I72.8, I73.1,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I77.6, I98, Q26.0, Q27.3 </w:t>
            </w:r>
          </w:p>
          <w:p w:rsidR="00B837FF" w:rsidRPr="00433F2F" w:rsidRDefault="00B837FF" w:rsidP="007571E4">
            <w:pPr>
              <w:ind w:left="176" w:right="-107"/>
              <w:rPr>
                <w:lang w:val="en-US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врожденные и прио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ретенные заболевания аорты и магистральных артерий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tabs>
                <w:tab w:val="left" w:pos="3858"/>
              </w:tabs>
              <w:ind w:left="32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эндоваскулярные, 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и гибридные операции на аорте и магистральных сосудах (кроме артерий конечностей), в том числе эндопротезирование аорты</w:t>
            </w:r>
          </w:p>
        </w:tc>
        <w:tc>
          <w:tcPr>
            <w:tcW w:w="538" w:type="pct"/>
          </w:tcPr>
          <w:p w:rsidR="00B837FF" w:rsidRPr="00817BA5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17BA5">
              <w:rPr>
                <w:sz w:val="28"/>
                <w:szCs w:val="28"/>
              </w:rPr>
              <w:t>250000</w:t>
            </w:r>
          </w:p>
        </w:tc>
      </w:tr>
      <w:tr w:rsidR="00B837FF" w:rsidRPr="00DB7C25" w:rsidTr="007571E4">
        <w:tblPrEx>
          <w:tblLook w:val="0000"/>
        </w:tblPrEx>
        <w:trPr>
          <w:trHeight w:val="552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Эндоваскулярная, хирургическая ко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рекция нарушений ритма сердца с имплантацией карди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вертерадефибрилл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тора</w:t>
            </w:r>
          </w:p>
        </w:tc>
        <w:tc>
          <w:tcPr>
            <w:tcW w:w="406" w:type="pct"/>
          </w:tcPr>
          <w:p w:rsidR="00B837FF" w:rsidRPr="001622C7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I44.1, I44.2, I45.2, I45.3, I45.6, I46.0, I47.0, </w:t>
            </w:r>
          </w:p>
          <w:p w:rsidR="00B837FF" w:rsidRPr="001622C7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I47.1, I47.2, I47.9, I48, I49.0, I49.5, Q22.5, Q24.6 </w:t>
            </w:r>
          </w:p>
        </w:tc>
        <w:tc>
          <w:tcPr>
            <w:tcW w:w="945" w:type="pct"/>
          </w:tcPr>
          <w:p w:rsidR="00B837FF" w:rsidRDefault="00B837FF" w:rsidP="007571E4">
            <w:pPr>
              <w:ind w:right="-107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пароксизмальные нарушения ритма и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водимости различного генеза, сопровожда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</w:t>
            </w:r>
            <w:r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ся гемодинамичес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кими расстройствами </w:t>
            </w:r>
            <w:r>
              <w:rPr>
                <w:sz w:val="28"/>
                <w:szCs w:val="28"/>
              </w:rPr>
              <w:br/>
            </w:r>
            <w:r w:rsidRPr="00DB7C25">
              <w:rPr>
                <w:sz w:val="28"/>
                <w:szCs w:val="28"/>
              </w:rPr>
              <w:t>и отсутствием</w:t>
            </w:r>
            <w:r>
              <w:rPr>
                <w:sz w:val="28"/>
                <w:szCs w:val="28"/>
              </w:rPr>
              <w:t xml:space="preserve"> </w:t>
            </w:r>
            <w:r w:rsidRPr="00DB7C25">
              <w:rPr>
                <w:sz w:val="28"/>
                <w:szCs w:val="28"/>
              </w:rPr>
              <w:t xml:space="preserve"> эффекта 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от лечения лекарс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венными препаратами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однокамерного кардиовертера-дефибрил</w:t>
            </w:r>
            <w:r>
              <w:rPr>
                <w:sz w:val="28"/>
                <w:szCs w:val="28"/>
              </w:rPr>
              <w:t>л</w:t>
            </w:r>
            <w:r w:rsidRPr="00DB7C25">
              <w:rPr>
                <w:sz w:val="28"/>
                <w:szCs w:val="28"/>
              </w:rPr>
              <w:t>ято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ра; имплантация двухкамерного кар</w:t>
            </w:r>
            <w:r>
              <w:rPr>
                <w:sz w:val="28"/>
                <w:szCs w:val="28"/>
              </w:rPr>
              <w:t>диовертера-дефибриллято-ра; имплантация трех</w:t>
            </w:r>
            <w:r w:rsidRPr="00DB7C25">
              <w:rPr>
                <w:sz w:val="28"/>
                <w:szCs w:val="28"/>
              </w:rPr>
              <w:t>камерного кардиовертера-дефибрил</w:t>
            </w:r>
            <w:r>
              <w:rPr>
                <w:sz w:val="28"/>
                <w:szCs w:val="28"/>
              </w:rPr>
              <w:t>л</w:t>
            </w:r>
            <w:r w:rsidRPr="00DB7C25">
              <w:rPr>
                <w:sz w:val="28"/>
                <w:szCs w:val="28"/>
              </w:rPr>
              <w:t>ятора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17BA5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17BA5">
              <w:rPr>
                <w:sz w:val="28"/>
                <w:szCs w:val="28"/>
              </w:rPr>
              <w:t>819614</w:t>
            </w:r>
          </w:p>
        </w:tc>
      </w:tr>
      <w:tr w:rsidR="00B837FF" w:rsidRPr="00DB7C25" w:rsidTr="007571E4">
        <w:tblPrEx>
          <w:tblLook w:val="0000"/>
        </w:tblPrEx>
        <w:trPr>
          <w:trHeight w:val="315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6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Торакальная хирургия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грудной стен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ке и диафрагме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А15,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А16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туберкулез органов дыхания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торакопластика; торакомиопл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стика; перемещение и пластика диафрагмы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817BA5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17BA5">
              <w:rPr>
                <w:sz w:val="28"/>
                <w:szCs w:val="28"/>
              </w:rPr>
              <w:t>155986</w:t>
            </w:r>
          </w:p>
        </w:tc>
      </w:tr>
      <w:tr w:rsidR="00B837FF" w:rsidRPr="00DB7C25" w:rsidTr="007571E4">
        <w:tblPrEx>
          <w:tblLook w:val="0000"/>
        </w:tblPrEx>
        <w:trPr>
          <w:trHeight w:val="111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М86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гнойно-некротические заболевания грудной стенки (остеомиелит ребер, грудины), луч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вые язвы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2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val="en-US"/>
              </w:rPr>
              <w:t>Q79.0</w:t>
            </w:r>
            <w:r w:rsidRPr="00DB7C25">
              <w:rPr>
                <w:sz w:val="28"/>
                <w:szCs w:val="28"/>
              </w:rPr>
              <w:t>, Т91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диафра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мальная грыжа, пост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травматические диа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фрагмальные грыжи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  <w:vMerge w:val="restar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пластика диафрагмы синтет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ческими материалами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2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17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Эндоск</w:t>
            </w:r>
            <w:r>
              <w:rPr>
                <w:sz w:val="28"/>
                <w:szCs w:val="28"/>
              </w:rPr>
              <w:t>опические и эндоваскулярные опе</w:t>
            </w:r>
            <w:r w:rsidRPr="00DB7C25">
              <w:rPr>
                <w:sz w:val="28"/>
                <w:szCs w:val="28"/>
              </w:rPr>
              <w:t>рации на органах грудной полости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J86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гнойные и некротич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состояния ни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них дыхательных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тей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установка эндобронхиальных клапанов с целью лечения эмпиемы плевры с бронхопле</w:t>
            </w:r>
            <w:r w:rsidRPr="00DB7C25"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ральным свищом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4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ческие операции на органах грудной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лости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  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J47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бронхоэктазии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видеоторакоскопические ан</w:t>
            </w:r>
            <w:r w:rsidRPr="00DB7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томические резекции легких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31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J43.1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панлобулярная эмф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зема легкого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видеоторакоскопическая х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рургическая редукция объема легких при диффузной эмф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земе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68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D38.3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  <w:p w:rsidR="00B837FF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D38.4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D15.0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неуточненные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 средост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ния;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неуточненные </w:t>
            </w:r>
            <w:r w:rsidRPr="00DB7C25">
              <w:rPr>
                <w:sz w:val="28"/>
                <w:szCs w:val="28"/>
              </w:rPr>
              <w:lastRenderedPageBreak/>
              <w:t>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 вилочк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вой железы; </w:t>
            </w:r>
          </w:p>
          <w:p w:rsidR="00B837FF" w:rsidRPr="00794B0C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доброкачественные новообразования 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лочковой железы;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  <w:vMerge w:val="restar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видеоторакоскопическое удаление новообразования сред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стения, вилочковой железы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D15.2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доброкачественные новообразования ср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достения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2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I32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перикардит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видеоторакоскопическая пер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кардэктомия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2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Q</w:t>
            </w:r>
            <w:r w:rsidRPr="00DB7C25">
              <w:rPr>
                <w:sz w:val="28"/>
                <w:szCs w:val="28"/>
              </w:rPr>
              <w:t xml:space="preserve">79.0. </w:t>
            </w:r>
            <w:r w:rsidRPr="00DB7C25">
              <w:rPr>
                <w:sz w:val="28"/>
                <w:szCs w:val="28"/>
                <w:lang w:val="en-US"/>
              </w:rPr>
              <w:t>T91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диафра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мальная грыжа, пост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травматические диа-фрагмальные грыжи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видеоторакоскопическая пластика диафрагмы синтетич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скими материалами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2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Расширенные и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конструктивно-плас-тические операции на органах грудной полости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A</w:t>
            </w:r>
            <w:r w:rsidRPr="00DB7C25">
              <w:rPr>
                <w:sz w:val="28"/>
                <w:szCs w:val="28"/>
              </w:rPr>
              <w:t xml:space="preserve">15. </w:t>
            </w:r>
            <w:r w:rsidRPr="00DB7C25">
              <w:rPr>
                <w:sz w:val="28"/>
                <w:szCs w:val="28"/>
                <w:lang w:val="en-US"/>
              </w:rPr>
              <w:t>A16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туберкулез органов дыхания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плеврэктомия с декортикацией легкого при эмпиеме плевры туберкулезной этиологии; пневмонэктомия и плевропнев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монэктомия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79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J95.5. T98.3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рубцовый стеноз 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хеи, трахео- и бронх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пищеводные свищи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разобщение респираторно-пи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щеводных свищей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3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D38.1, D38.2, D38.3, D38.4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новообразование органов дыхания и гру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ной клетки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плевропневмонэктомия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81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  <w:lang w:val="en-US"/>
              </w:rPr>
              <w:t>J85</w:t>
            </w:r>
            <w:r w:rsidRPr="00DB7C25">
              <w:rPr>
                <w:sz w:val="28"/>
                <w:szCs w:val="28"/>
              </w:rPr>
              <w:t>,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J86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гнойные и некротич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ские состояния ни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них дыхательных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тей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лоб-, билобэктомия с плеврэ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томией и декортикацией легк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го; плевропневмонэктомия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731" w:type="pct"/>
            <w:gridSpan w:val="4"/>
          </w:tcPr>
          <w:p w:rsidR="00B837FF" w:rsidRPr="00DB7C25" w:rsidRDefault="00B837FF" w:rsidP="007571E4">
            <w:pPr>
              <w:spacing w:line="240" w:lineRule="exact"/>
              <w:ind w:left="32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269" w:type="pct"/>
            <w:gridSpan w:val="7"/>
          </w:tcPr>
          <w:p w:rsidR="00B837FF" w:rsidRPr="00DB7C25" w:rsidRDefault="00B837FF" w:rsidP="007571E4">
            <w:pPr>
              <w:spacing w:line="240" w:lineRule="exact"/>
              <w:ind w:left="32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  </w:t>
            </w:r>
          </w:p>
          <w:p w:rsidR="00B837FF" w:rsidRPr="00DB7C25" w:rsidRDefault="00B837FF" w:rsidP="007571E4">
            <w:pPr>
              <w:ind w:left="32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Подраздел </w:t>
            </w:r>
            <w:r w:rsidRPr="00DB7C25">
              <w:rPr>
                <w:sz w:val="28"/>
                <w:szCs w:val="28"/>
              </w:rPr>
              <w:t xml:space="preserve">  Травматология и ортопедия</w:t>
            </w:r>
          </w:p>
          <w:p w:rsidR="00B837FF" w:rsidRPr="00DB7C25" w:rsidRDefault="00B837FF" w:rsidP="007571E4">
            <w:pPr>
              <w:spacing w:line="240" w:lineRule="exact"/>
              <w:ind w:left="32" w:right="-107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084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при комбинир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ванных дефектах и деформациях ди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тальных отделов конечностей с испол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зованием чрескос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ных аппаратов и прецизионной техники, а также зам</w:t>
            </w:r>
            <w:r w:rsidRPr="00DB7C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щением </w:t>
            </w:r>
            <w:r>
              <w:rPr>
                <w:sz w:val="28"/>
                <w:szCs w:val="28"/>
              </w:rPr>
              <w:lastRenderedPageBreak/>
              <w:t>мягко</w:t>
            </w:r>
            <w:r w:rsidRPr="00DB7C25">
              <w:rPr>
                <w:sz w:val="28"/>
                <w:szCs w:val="28"/>
              </w:rPr>
              <w:t>ткан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ных и костных хр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щевых дефектов синтетическими и биологическими 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териалами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M24.6, Z98.1, G80.1, G80.2, M21.0, M21.2, M21.4, M21.5, M21.9, Q68.1, Q72.5, Q72.6, Q72.8, Q72.9, </w:t>
            </w:r>
            <w:r w:rsidRPr="00DB7C25">
              <w:rPr>
                <w:sz w:val="28"/>
                <w:szCs w:val="28"/>
              </w:rPr>
              <w:lastRenderedPageBreak/>
              <w:t xml:space="preserve">Q74.2, Q74.3, Q74.8, Q77.7, Q87.3, G11.4, G12.1, G80.9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врожденные и прио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ретенные дефекты и деформации стопы и кисти различной эти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логии у взрослых;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любой этиологии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формации стопы и кисти у детей, сопр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вождающиеся дефе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тами тканей, наруш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ниями соотношений в суставах и костными </w:t>
            </w:r>
            <w:r w:rsidRPr="00DB7C25">
              <w:rPr>
                <w:sz w:val="28"/>
                <w:szCs w:val="28"/>
              </w:rPr>
              <w:lastRenderedPageBreak/>
              <w:t>нарушениями анат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мии и функционал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возможностей сегмента (кисти, ст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пы)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устранение дефектов и дефо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маций методом корригиру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щих остеотомий, кожной и с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хожильномышечной пластики, костной ауто- и аллопластики с использованием наружных и внутренних фиксаторов; реко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структивно-пластическое х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рургическое вмешательство на костях стопы, кисти, с испол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зованием ауто- и аллотран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 xml:space="preserve">плантатов, </w:t>
            </w:r>
            <w:r w:rsidRPr="00DB7C25">
              <w:rPr>
                <w:sz w:val="28"/>
                <w:szCs w:val="28"/>
              </w:rPr>
              <w:lastRenderedPageBreak/>
              <w:t>имплантатов, осте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замещающих материалов, 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таллоконструкций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A929C5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A929C5">
              <w:rPr>
                <w:sz w:val="28"/>
                <w:szCs w:val="28"/>
              </w:rPr>
              <w:lastRenderedPageBreak/>
              <w:t>164112</w:t>
            </w:r>
          </w:p>
        </w:tc>
      </w:tr>
      <w:tr w:rsidR="00B837FF" w:rsidRPr="00DB7C25" w:rsidTr="007571E4">
        <w:tblPrEx>
          <w:tblLook w:val="0000"/>
        </w:tblPrEx>
        <w:trPr>
          <w:trHeight w:val="634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костях таза, верхних и нижних конечностей с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пользованием по</w:t>
            </w:r>
            <w:r>
              <w:rPr>
                <w:sz w:val="28"/>
                <w:szCs w:val="28"/>
              </w:rPr>
              <w:t>г-</w:t>
            </w:r>
            <w:r w:rsidRPr="00DB7C25">
              <w:rPr>
                <w:sz w:val="28"/>
                <w:szCs w:val="28"/>
              </w:rPr>
              <w:t>ружных или нару</w:t>
            </w:r>
            <w:r w:rsidRPr="00DB7C25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 фиксирующих уст</w:t>
            </w:r>
            <w:r w:rsidRPr="00DB7C25">
              <w:rPr>
                <w:sz w:val="28"/>
                <w:szCs w:val="28"/>
              </w:rPr>
              <w:t>ройств, синтет</w:t>
            </w:r>
            <w:r w:rsidRPr="00DB7C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</w:t>
            </w:r>
            <w:r w:rsidRPr="00DB7C25">
              <w:rPr>
                <w:sz w:val="28"/>
                <w:szCs w:val="28"/>
              </w:rPr>
              <w:t>ких и биологич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ских остеозамещаю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щих материалов, компьютерной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T94.1, M95.8, M96, M21, M85, M21.7, M25.6, M84.1, M84.2, M95.8, Q65,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Q68 − Q74, Q77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любой этиологии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формации таза, костей верхних и нижних 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нечностей (угловая де-формация не менее </w:t>
            </w:r>
            <w:r w:rsidRPr="00DB7C25">
              <w:rPr>
                <w:sz w:val="28"/>
                <w:szCs w:val="28"/>
              </w:rPr>
              <w:br/>
              <w:t xml:space="preserve">20 градусов, смещение по периферии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B7C25">
                <w:rPr>
                  <w:sz w:val="28"/>
                  <w:szCs w:val="28"/>
                </w:rPr>
                <w:t>20 мм</w:t>
              </w:r>
            </w:smartTag>
            <w:r w:rsidRPr="00DB7C25">
              <w:rPr>
                <w:sz w:val="28"/>
                <w:szCs w:val="28"/>
              </w:rPr>
              <w:t>) любой локализации, в том чи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ле мно</w:t>
            </w:r>
            <w:r>
              <w:rPr>
                <w:sz w:val="28"/>
                <w:szCs w:val="28"/>
              </w:rPr>
              <w:t xml:space="preserve">гоуровневые и сопровождающиеся </w:t>
            </w:r>
            <w:r w:rsidRPr="00DB7C25">
              <w:rPr>
                <w:sz w:val="28"/>
                <w:szCs w:val="28"/>
              </w:rPr>
              <w:t>укорочением конечн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сти (не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B7C25">
                <w:rPr>
                  <w:sz w:val="28"/>
                  <w:szCs w:val="28"/>
                </w:rPr>
                <w:t>30 мм</w:t>
              </w:r>
            </w:smartTag>
            <w:r w:rsidRPr="00DB7C25">
              <w:rPr>
                <w:sz w:val="28"/>
                <w:szCs w:val="28"/>
              </w:rPr>
              <w:t>), стойкими контракт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рами суставов;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любой этиологии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фекты костей таза;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деформации костей </w:t>
            </w:r>
            <w:r w:rsidRPr="00DB7C25">
              <w:rPr>
                <w:sz w:val="28"/>
                <w:szCs w:val="28"/>
              </w:rPr>
              <w:lastRenderedPageBreak/>
              <w:t>таза, бедренной кости у детей со спастич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ским синдромом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8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M25.3, M91, M95.8, Q65.0, Q65.1, Q65.3, Q65.4, Q65.8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дисплазии, аномалии развития, последствия травм крупных суст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вов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реконструкция длинных тру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чатых костей с использованием остеотомии, костной аутопл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стики или костных заменителей с остеосинтезом;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 вертлужной впадины при застарелых переломах и пер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ломовывихах, требующих ко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ригирующей остеотомии, кос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ной аутопластики  или  испол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зования костных заменителей с остеосинтезом погружными имплантами; создание опт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мальных взаимоотношений в суставе путем выполнения ра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личных вариантов остеотомий бедренной и большеберцовой костей с изменением их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странственного положения и фиксацией имплантатами или аппаратами внешней фиксации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Микрохирургиче</w:t>
            </w:r>
            <w:r>
              <w:rPr>
                <w:sz w:val="28"/>
                <w:szCs w:val="28"/>
              </w:rPr>
              <w:t>с-</w:t>
            </w:r>
            <w:r w:rsidRPr="00DB7C25">
              <w:rPr>
                <w:sz w:val="28"/>
                <w:szCs w:val="28"/>
              </w:rPr>
              <w:t>кая пересадка ко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плексов тканей с восстановлением их кровоснабжения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T92, T93, T95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глубокий дефект тканей любой локализ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сегментарный дефект длинных трубчатых костей конечностей;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культя первого луча кисти;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короткие культи тре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фаланговых пальцев кисти;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дефект пястных ко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тей и суставов пальцев кисти;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хронический осте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миелит с рубцовыми изменениями кожи в зоне поражения;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утрата активной функ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ции мышц верхней конечности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свободная пересадка кров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снабжаемого комплекса тканей с использованием операцио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микроскопа и прецес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сионной техники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Пластика крупных суставов конечнос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тей с восстановлен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целостности вну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трисуставных обра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lastRenderedPageBreak/>
              <w:t>зований, замещен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костно-хрящевых дефектов синтетич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скими и биологич</w:t>
            </w:r>
            <w:r w:rsidRPr="00DB7C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кими материалами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M15, M17, M19, M24.1, M87, S83.3, </w:t>
            </w:r>
            <w:r w:rsidRPr="00DB7C25">
              <w:rPr>
                <w:sz w:val="28"/>
                <w:szCs w:val="28"/>
              </w:rPr>
              <w:lastRenderedPageBreak/>
              <w:t xml:space="preserve">S83.7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умеренное нарушение анатомии и функции крупного сустава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замещение хрящевых, кост</w:t>
            </w:r>
            <w:r>
              <w:rPr>
                <w:sz w:val="28"/>
                <w:szCs w:val="28"/>
              </w:rPr>
              <w:t>но-хряще</w:t>
            </w:r>
            <w:r w:rsidRPr="00DB7C25">
              <w:rPr>
                <w:sz w:val="28"/>
                <w:szCs w:val="28"/>
              </w:rPr>
              <w:t>вых и связочных дефе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тов суставных поверхностей крупных суставов биологич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скими и синтетическими мат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риалами</w:t>
            </w:r>
          </w:p>
        </w:tc>
        <w:tc>
          <w:tcPr>
            <w:tcW w:w="538" w:type="pct"/>
          </w:tcPr>
          <w:p w:rsidR="00B837FF" w:rsidRPr="00841C3C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841C3C">
              <w:rPr>
                <w:sz w:val="28"/>
                <w:szCs w:val="28"/>
              </w:rPr>
              <w:t>130000</w:t>
            </w:r>
          </w:p>
        </w:tc>
      </w:tr>
      <w:tr w:rsidR="00B837FF" w:rsidRPr="00DB7C25" w:rsidTr="007571E4">
        <w:tblPrEx>
          <w:tblLook w:val="0000"/>
        </w:tblPrEx>
        <w:trPr>
          <w:trHeight w:val="1059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Эндопротезирование суставов конечнос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тей при выраженных деформациях, ди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плазии, анкилозах, неправильно сро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шихся и несросши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ся переломах обла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ти сустава, пост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травматических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вихах и подвывихах, остеопорозе, в том числе с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компьютерной навигации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M10, M15, M16, M17, M19, M95.9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деформирующий ар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 xml:space="preserve">роз в сочетании с </w:t>
            </w:r>
            <w:r>
              <w:rPr>
                <w:sz w:val="28"/>
                <w:szCs w:val="28"/>
              </w:rPr>
              <w:br/>
            </w:r>
            <w:r w:rsidRPr="00DB7C25">
              <w:rPr>
                <w:sz w:val="28"/>
                <w:szCs w:val="28"/>
              </w:rPr>
              <w:t>посттравматическими и послеоперационн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ми деформациями конечности на разли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ном уровне и в ра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личных плоскостях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эндопротеза, в том числе под кон</w:t>
            </w:r>
            <w:r>
              <w:rPr>
                <w:sz w:val="28"/>
                <w:szCs w:val="28"/>
              </w:rPr>
              <w:t>тролем копьютерной навигации, с</w:t>
            </w:r>
            <w:r w:rsidRPr="00DB7C25">
              <w:rPr>
                <w:sz w:val="28"/>
                <w:szCs w:val="28"/>
              </w:rPr>
              <w:t xml:space="preserve"> о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новременной реконструкцией биологической оси конечности; устранение сложных мног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плоскостных деформаций за счет использования чрескос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ных аппаратов со свойствами пассивной компьютерной нав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гации; имплантация эндопрот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за, в том числе под контролем компьютерной навигации, с предварительным удалением аппаратов внешней фиксации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536E5B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36E5B">
              <w:rPr>
                <w:sz w:val="28"/>
                <w:szCs w:val="28"/>
              </w:rPr>
              <w:t>171000</w:t>
            </w: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M16.2, M16.3, M17, M19, </w:t>
            </w:r>
            <w:r w:rsidRPr="00DB7C25">
              <w:rPr>
                <w:sz w:val="28"/>
                <w:szCs w:val="28"/>
              </w:rPr>
              <w:lastRenderedPageBreak/>
              <w:t>M87, M88.8, M91.1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деформирующий ар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роз в сочетании с ди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плазией сустава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специальных дис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пластических компонентов эндопротеза с костной аутопл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стикой крыши </w:t>
            </w:r>
            <w:r w:rsidRPr="00DB7C25">
              <w:rPr>
                <w:sz w:val="28"/>
                <w:szCs w:val="28"/>
              </w:rPr>
              <w:lastRenderedPageBreak/>
              <w:t>вертлужной впадины или замещением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фекта крыши опорными блок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ми из трабекуллярного металла 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218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M80, M10, M24.7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деформирующий артроз в сочетании с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раженным системным или локальным осте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порозом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эндопротеза сустава в сочетании с костной а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топластикой структурным или </w:t>
            </w:r>
          </w:p>
          <w:p w:rsidR="00B837FF" w:rsidRPr="00DB7C25" w:rsidRDefault="00B837FF" w:rsidP="007571E4">
            <w:pPr>
              <w:ind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губчатым трансплантатом и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пользованием дополнительных средств фиксации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286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M16.4, M16.5, M17.3, M19.8, M19.9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посттравматический деформирующий ар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роз сустава с вывихом или подвывихом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эндопротеза, в том числе с использованием компьютерной навигации, и за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мещением дефекта костным аутотранспланта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том или опо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ными блоками из трабекуля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ного мета</w:t>
            </w:r>
            <w:r>
              <w:rPr>
                <w:sz w:val="28"/>
                <w:szCs w:val="28"/>
              </w:rPr>
              <w:t>лла; артролиз и управляемое вос</w:t>
            </w:r>
            <w:r w:rsidRPr="00DB7C25">
              <w:rPr>
                <w:sz w:val="28"/>
                <w:szCs w:val="28"/>
              </w:rPr>
              <w:t>становление длины конечности посредством применения аппаратов вне</w:t>
            </w:r>
            <w:r w:rsidRPr="00DB7C25">
              <w:rPr>
                <w:sz w:val="28"/>
                <w:szCs w:val="28"/>
              </w:rPr>
              <w:t>ш</w:t>
            </w:r>
            <w:r w:rsidRPr="00DB7C25">
              <w:rPr>
                <w:sz w:val="28"/>
                <w:szCs w:val="28"/>
              </w:rPr>
              <w:t>ней фиксации; имплантация эн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допротеза с замещением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фекта костным аутотранспла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том или </w:t>
            </w:r>
            <w:r w:rsidRPr="00DB7C25">
              <w:rPr>
                <w:sz w:val="28"/>
                <w:szCs w:val="28"/>
              </w:rPr>
              <w:lastRenderedPageBreak/>
              <w:t>опорными блоками из трабекулярного металла с предварительным удалением аппарата внешней фиксации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62"/>
        </w:trPr>
        <w:tc>
          <w:tcPr>
            <w:tcW w:w="224" w:type="pct"/>
            <w:gridSpan w:val="2"/>
            <w:vMerge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M24.6, Z98.1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анкилоз крупного сустава в порочном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ложении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эндопротеза, в том числе под контролем ко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пьютерной навигации, и стаб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лизация сустава за счет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ки мягких тканей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8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Эндопротезирование коленных, плечевых, локтевых и голен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стопных суставов конечностей при выраженных деформ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циях, дисплазии, ан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килозах, неправил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 сросшихся и несросшихся перел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мах области сустава, посттравматических вывихах и подвыв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хах, </w:t>
            </w:r>
            <w:r w:rsidRPr="00DB7C25">
              <w:rPr>
                <w:sz w:val="28"/>
                <w:szCs w:val="28"/>
              </w:rPr>
              <w:lastRenderedPageBreak/>
              <w:t>остеопорозе, в том числе с испол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зованием компь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терной навигации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M17, M19, M95.9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деформирующий артроз в сочетании с 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сттравматическими и послеоперационными деформациями коне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ности на различном уровне и в различных плоскостях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эндопротеза с о</w:t>
            </w:r>
            <w:r w:rsidRPr="00DB7C25">
              <w:rPr>
                <w:sz w:val="28"/>
                <w:szCs w:val="28"/>
              </w:rPr>
              <w:t>д</w:t>
            </w:r>
            <w:r w:rsidRPr="00DB7C25">
              <w:rPr>
                <w:sz w:val="28"/>
                <w:szCs w:val="28"/>
              </w:rPr>
              <w:t>новременной реконструкцией биологической оси конечности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80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Эндопротезирование суставов конечнос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тей у больных системными заболев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ниями соединител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ной ткани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M05, M06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дегенеративно-дистро-фические изменения в суставе на фоне си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темного заболевания соединительной ткани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имплантация эндопротеза сустава в сочетании с костной а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топластикой структурным или губчатым трансплантатом и использованием дополнител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средств фиксации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4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Реэндопротезиров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 суставов коне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ностей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Z96.6, M96.6, D61, D66, D67, D68, M87.0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нестабильность ко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понентов эндопротеза сустава конечности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нестабильных комп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нентов эндопротеза и костного цемента и имплантация рев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зионных эндопротезных систем с замещением костных дефе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тов аллотрансплантатами или биокомпозитными материал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 и применением дополн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тельных средств фиксации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536E5B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36E5B">
              <w:rPr>
                <w:sz w:val="28"/>
                <w:szCs w:val="28"/>
              </w:rPr>
              <w:t>230495</w:t>
            </w:r>
          </w:p>
        </w:tc>
      </w:tr>
      <w:tr w:rsidR="00B837FF" w:rsidRPr="00DB7C25" w:rsidTr="007571E4">
        <w:tblPrEx>
          <w:tblLook w:val="0000"/>
        </w:tblPrEx>
        <w:trPr>
          <w:trHeight w:val="145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износ или разрушение компонентов эндопр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теза суставов коне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ностей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хорошо фиксирова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компонентов эндопротеза и костного цемента с использ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ванием ревизионного набора инструментов и имплантация новых компонентов с примен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дополнительных средств фиксации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68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перипротезные пер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ломы с нарушением (без нарушения) стабильности компоне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тов эндопротеза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ревизия эндопротеза и разли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ные варианты остеосинтеза п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релома с реконструкцией поврежденного сегмента с пом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щью пластики аллокостью или биокомпозитных материалов; ревизия эндопротеза с удален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нестабильных компонентов эндопротеза и костного цеме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 и имплантация ревизионных компонентов с одновременным остеосинтезом перелома ра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личными методами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4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глубокая инфекция в области эндопротеза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ревизия эндопротеза с заменой полиэтиленовых компонентов </w:t>
            </w:r>
            <w:r w:rsidRPr="00DB7C25">
              <w:rPr>
                <w:sz w:val="28"/>
                <w:szCs w:val="28"/>
              </w:rPr>
              <w:lastRenderedPageBreak/>
              <w:t>после ультразвуковой обрабо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 xml:space="preserve">ки раны и замещением костных дефектов биокомпозитными </w:t>
            </w:r>
            <w:r>
              <w:rPr>
                <w:sz w:val="28"/>
                <w:szCs w:val="28"/>
              </w:rPr>
              <w:t>ма</w:t>
            </w:r>
            <w:r w:rsidRPr="00DB7C25">
              <w:rPr>
                <w:sz w:val="28"/>
                <w:szCs w:val="28"/>
              </w:rPr>
              <w:t>териалами; удаление хорошо фиксированных компонентов эндопротеза и костного цеме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 с использованием ревизио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набора инструментов и имплантация ревизионных э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допротезных систем с замещ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костных дефектов алло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тами или биоко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позитными материалами и применением дополнительных средств фиксации; удаление хорошо фиксированных ко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понентов эндопротеза и кос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ного цемента с использованием ревизионного набора инстр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ментов и имплантация импре</w:t>
            </w:r>
            <w:r w:rsidRPr="00DB7C25">
              <w:rPr>
                <w:sz w:val="28"/>
                <w:szCs w:val="28"/>
              </w:rPr>
              <w:t>г</w:t>
            </w:r>
            <w:r w:rsidRPr="00DB7C25">
              <w:rPr>
                <w:sz w:val="28"/>
                <w:szCs w:val="28"/>
              </w:rPr>
              <w:t>нированного антибиотиками артикулирующего или блок</w:t>
            </w:r>
            <w:r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видного спейсера; удаление с помощью ревизионного набора </w:t>
            </w:r>
            <w:r w:rsidRPr="00DB7C25">
              <w:rPr>
                <w:sz w:val="28"/>
                <w:szCs w:val="28"/>
              </w:rPr>
              <w:lastRenderedPageBreak/>
              <w:t>инструментов временного спейсера и имплантация рев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зионных эндопротезных систем с замещением костных дефе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тов аллотранспланта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тами или биокомпозитными материал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ми и применением дополн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тельных средств фиксации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98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рецидивирующие в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вихи и разобщение компонентов эндопр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теза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хорошо фиксирова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компонентов эндопротеза и костного цемента с использ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ванием ревизионного набора инструментов и реимплантация ревизионных эндопротезов в биомеханически правильном положении; ревизия эндопрот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за с заменой стандартных ко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понентов ревизионными св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занными эндопротезами и ст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билизацией сустава за счет пластики мягких тканей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69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Урология</w:t>
            </w:r>
          </w:p>
          <w:p w:rsidR="00B837FF" w:rsidRPr="00DB7C25" w:rsidRDefault="00B837FF" w:rsidP="007571E4">
            <w:pPr>
              <w:ind w:left="32" w:right="34" w:hanging="337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33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на органах 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чеполовой системы, включающие кишеч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ную пластику мочевых путей, реи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плантацию мочето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ников, пластику 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чевых путей с использованием аут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логичных лоскутов, коррекцию уроген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тальных свищей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N13.0, N13.1, N13.2, N35, N33, Q54, Q64.0, Q64.1, Q62.1, Q62.2, Q62.3, Q62.7, C67, N82.1, N82.8, N82.0, N32.2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стриктура мочеточн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стриктура уретры;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сморщенный мочевой пузырь;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гипоспадия;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эписпадия;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экстрофия мочевого пузыря;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врожденный уретер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гидронефроз;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врожденный мегаур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тер;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врожденное уретер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целе, в том числе при удвоении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врожденный пузырно-мочеточ</w:t>
            </w:r>
            <w:r w:rsidRPr="00DB7C25">
              <w:rPr>
                <w:sz w:val="28"/>
                <w:szCs w:val="28"/>
              </w:rPr>
              <w:t>никовый ре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люкс;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мочевого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урогенитальный свищ, осложненный, рец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дивирующий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уретероцистанастомоз (опер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 Боари), в том числе у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тей; уретероцистоанастомоз при рецидивных формах урет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рогидронефроза; эндоскопич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ское бужирование и стентир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 мочеточника у детей; цистопластика и восстановл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 уретры при гипоспадии, эписпадии и экстрофии; 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стическое ушивание свища с анатомической реконструкц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ей; </w:t>
            </w:r>
            <w:r>
              <w:rPr>
                <w:sz w:val="28"/>
                <w:szCs w:val="28"/>
              </w:rPr>
              <w:t>в</w:t>
            </w:r>
            <w:r w:rsidRPr="00DB7C25">
              <w:rPr>
                <w:sz w:val="28"/>
                <w:szCs w:val="28"/>
              </w:rPr>
              <w:t>осстановление уретры с использованием реваскуляр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зированного свободного лоск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та; иссечение и закрытие свища женских половых органов (фистулопластика);</w:t>
            </w:r>
          </w:p>
        </w:tc>
        <w:tc>
          <w:tcPr>
            <w:tcW w:w="538" w:type="pct"/>
          </w:tcPr>
          <w:p w:rsidR="00B837FF" w:rsidRPr="00536E5B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36E5B">
              <w:rPr>
                <w:sz w:val="28"/>
                <w:szCs w:val="28"/>
              </w:rPr>
              <w:t>111100</w:t>
            </w:r>
          </w:p>
        </w:tc>
      </w:tr>
      <w:tr w:rsidR="00B837FF" w:rsidRPr="00DB7C25" w:rsidTr="007571E4">
        <w:tblPrEx>
          <w:tblLook w:val="0000"/>
        </w:tblPrEx>
        <w:trPr>
          <w:trHeight w:val="521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Оперативные вм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шательства на 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нах </w:t>
            </w:r>
            <w:r w:rsidRPr="00DB7C25">
              <w:rPr>
                <w:sz w:val="28"/>
                <w:szCs w:val="28"/>
              </w:rPr>
              <w:lastRenderedPageBreak/>
              <w:t>мочеполовой системы с использ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ванием абляционных технологий (ультр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звуковой, крио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, 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диочастотной, лазер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ной, плазменной)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N32.8, N35, N40, </w:t>
            </w:r>
            <w:r w:rsidRPr="00DB7C25">
              <w:rPr>
                <w:sz w:val="28"/>
                <w:szCs w:val="28"/>
              </w:rPr>
              <w:lastRenderedPageBreak/>
              <w:t xml:space="preserve">D30.0, D30.1, D30.2, D30.3, D29.1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опухоль предстател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ной железы;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опухоль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мочевого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опухоль почечной 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ханки;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склероз шейки пуз</w:t>
            </w:r>
            <w:r w:rsidRPr="00DB7C25">
              <w:rPr>
                <w:sz w:val="28"/>
                <w:szCs w:val="28"/>
              </w:rPr>
              <w:t>ы</w:t>
            </w:r>
            <w:r w:rsidRPr="00DB7C25">
              <w:rPr>
                <w:sz w:val="28"/>
                <w:szCs w:val="28"/>
              </w:rPr>
              <w:t>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стриктуры уретры;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аденома простаты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лазерная абляция доброкачес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венных поражений мочевыд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лительного тракта </w:t>
            </w:r>
            <w:r w:rsidRPr="00DB7C25">
              <w:rPr>
                <w:sz w:val="28"/>
                <w:szCs w:val="28"/>
              </w:rPr>
              <w:lastRenderedPageBreak/>
              <w:t>эндоскоп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ческая                                         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21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Оперативные вм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шательства на 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нах мочеполовой системы с импла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тацией синтетичес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ких сложных и се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 xml:space="preserve">чатых протезов 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N81, R32, N48.4, N13.7, N31.2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пролапс тазовых орг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нов;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недержание мочи при напряжении;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несостоятельность сфинктера мочевого пузыря;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эректильная дисфун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пузырно-лоханочный рефлюкс высокой 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пени у детей;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атония мочевого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зыря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пластика тазового дна с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пользованием синтетического, сетчатого протеза при пролапсе гениталий у женщин; петлевая пластика уретры с использов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петлевого, синтетическ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го, сетчатого протеза при 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держании мочи; эндопластика устья мочеточника у детей; фаллопластика с протезиров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нием фаллопротезом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95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Рецидивные и особо сложные операции на органах </w:t>
            </w:r>
            <w:r w:rsidRPr="00DB7C25">
              <w:rPr>
                <w:sz w:val="28"/>
                <w:szCs w:val="28"/>
              </w:rPr>
              <w:lastRenderedPageBreak/>
              <w:t>мочеп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ловой системы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lastRenderedPageBreak/>
              <w:t xml:space="preserve">N20.2, N20.0, N13.0, </w:t>
            </w:r>
            <w:r w:rsidRPr="00DB7C25">
              <w:rPr>
                <w:sz w:val="28"/>
                <w:szCs w:val="28"/>
                <w:lang w:val="en-US"/>
              </w:rPr>
              <w:lastRenderedPageBreak/>
              <w:t>N13.1 N13.2, C67, Q62.1, Q62.2, Q62.3,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 xml:space="preserve">Q62.7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>опухоль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камни почек;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стриктура </w:t>
            </w:r>
            <w:r w:rsidRPr="00DB7C25">
              <w:rPr>
                <w:sz w:val="28"/>
                <w:szCs w:val="28"/>
              </w:rPr>
              <w:lastRenderedPageBreak/>
              <w:t>мочеточн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ка; опухоль мочевого пузыря; 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врожденный уретер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гидронефроз;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врожденный мегаур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тер;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врожденное уретер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целе, в том числе при удвоении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врожденный пузырно-мочеточ</w:t>
            </w:r>
            <w:r w:rsidRPr="00DB7C25">
              <w:rPr>
                <w:sz w:val="28"/>
                <w:szCs w:val="28"/>
              </w:rPr>
              <w:t>никовый ре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люкс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нефрэктомия с тромбэктомией из нижней полой вены; перк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танная </w:t>
            </w:r>
            <w:r w:rsidRPr="00DB7C25">
              <w:rPr>
                <w:sz w:val="28"/>
                <w:szCs w:val="28"/>
              </w:rPr>
              <w:lastRenderedPageBreak/>
              <w:t>нефролитолапоксия с эндопиелотомией; дистанцио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 литотрипсия у детей; бил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теральная пластика тазовых о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делов мочеточников; гемине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руретерэктомия у детей; перк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танная нефролитолапоксия с эндопиелотомией; дистанцио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ная литотрипсия у детей;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555"/>
        </w:trPr>
        <w:tc>
          <w:tcPr>
            <w:tcW w:w="224" w:type="pct"/>
            <w:gridSpan w:val="2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107.</w:t>
            </w: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11" w:type="pct"/>
            <w:gridSpan w:val="2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Оперативные вмеша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тельства на органах мочеполовой сист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мы с использован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лапароскопичес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кой техники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N28.1, Q61.0, N13.0, N13.1, N13.2, N28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прогрессивно раст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щая киста почки;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стриктура мочеточн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ка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лапаро- и ретроперитонеоск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пическая нефроуретерэктомия; лапаро- и ретроперитонеоск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пическая резекция почки</w:t>
            </w:r>
          </w:p>
        </w:tc>
        <w:tc>
          <w:tcPr>
            <w:tcW w:w="538" w:type="pct"/>
          </w:tcPr>
          <w:p w:rsidR="00B837FF" w:rsidRPr="00536E5B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36E5B">
              <w:rPr>
                <w:sz w:val="28"/>
                <w:szCs w:val="28"/>
              </w:rPr>
              <w:t>156780</w:t>
            </w:r>
          </w:p>
        </w:tc>
      </w:tr>
      <w:tr w:rsidR="00B837FF" w:rsidRPr="00DB7C25" w:rsidTr="007571E4">
        <w:tblPrEx>
          <w:tblLook w:val="0000"/>
        </w:tblPrEx>
        <w:trPr>
          <w:trHeight w:val="436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Челюстно-лицевая хирургия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при врожденных пороках развития че</w:t>
            </w:r>
            <w:r>
              <w:rPr>
                <w:sz w:val="28"/>
                <w:szCs w:val="28"/>
              </w:rPr>
              <w:t>-репно-</w:t>
            </w:r>
            <w:r>
              <w:rPr>
                <w:sz w:val="28"/>
                <w:szCs w:val="28"/>
              </w:rPr>
              <w:lastRenderedPageBreak/>
              <w:t>челюстно-ли-</w:t>
            </w:r>
            <w:r w:rsidRPr="00DB7C25">
              <w:rPr>
                <w:sz w:val="28"/>
                <w:szCs w:val="28"/>
              </w:rPr>
              <w:t>цевой области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lastRenderedPageBreak/>
              <w:t>Q36.0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полная двухсторонняя расщ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лина верхней губы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реконструктивная хейлорин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пластика</w:t>
            </w:r>
          </w:p>
        </w:tc>
        <w:tc>
          <w:tcPr>
            <w:tcW w:w="538" w:type="pct"/>
          </w:tcPr>
          <w:p w:rsidR="00B837FF" w:rsidRPr="00536E5B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36E5B">
              <w:rPr>
                <w:sz w:val="28"/>
                <w:szCs w:val="28"/>
              </w:rPr>
              <w:t>122862</w:t>
            </w:r>
          </w:p>
        </w:tc>
      </w:tr>
      <w:tr w:rsidR="00B837FF" w:rsidRPr="00DB7C25" w:rsidTr="007571E4">
        <w:tblPrEx>
          <w:tblLook w:val="0000"/>
        </w:tblPrEx>
        <w:trPr>
          <w:trHeight w:val="36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Q35.0, Q35.1, Q37.0, Q37.1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ind w:right="35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врожденная одно- или дву</w:t>
            </w:r>
            <w:r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сторонняя расщ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лина неба и альве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лярного отростк</w:t>
            </w:r>
            <w:r>
              <w:rPr>
                <w:sz w:val="28"/>
                <w:szCs w:val="28"/>
              </w:rPr>
              <w:t xml:space="preserve">а </w:t>
            </w:r>
            <w:r w:rsidRPr="00DB7C25">
              <w:rPr>
                <w:sz w:val="28"/>
                <w:szCs w:val="28"/>
              </w:rPr>
              <w:t xml:space="preserve">верхней челюсти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радикальная уранопластика при одно- и дву</w:t>
            </w:r>
            <w:r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сторонней расщ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лине неба, костная пластика альвеолярного отростка вер</w:t>
            </w:r>
            <w:r w:rsidRPr="00DB7C25">
              <w:rPr>
                <w:sz w:val="28"/>
                <w:szCs w:val="28"/>
              </w:rPr>
              <w:t>х</w:t>
            </w:r>
            <w:r w:rsidRPr="00DB7C25">
              <w:rPr>
                <w:sz w:val="28"/>
                <w:szCs w:val="28"/>
              </w:rPr>
              <w:t>ней челюсти, устранение пр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трузии межчелюстной кости, в том числе с использованием ортодонтической техники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5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Q75.2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гипертелоризм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реконструктивно-пластическая операция устранения орб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тального гипертелоризма с использованием вне- и внутрич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репного доступа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Q75.0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краниосиностозы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краниопластика с помощью костной реконструкции, дистра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ционного остеогенеза, в том числе с использованием 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турной пластики индивидуал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но изготовленными имплант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тами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03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Q75.4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челюстно-лицевой 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зостоз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реконструкция костей лицевого скелета и нижней челюсти, в том числе методом дистракц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онного остеогенеза и конту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ной пластики с помощью инд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видуально изготовленных 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55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по устранению обширных дефектов и деформаций мягких тканей, отдел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ных анатомических зон и (или) структур головы, лица и шеи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Q30.2, Q30, 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M96, M95.0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обширный или субт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тальный дефект кост</w:t>
            </w:r>
            <w:r>
              <w:rPr>
                <w:sz w:val="28"/>
                <w:szCs w:val="28"/>
              </w:rPr>
              <w:t>-н</w:t>
            </w:r>
            <w:r w:rsidRPr="00DB7C25">
              <w:rPr>
                <w:sz w:val="28"/>
                <w:szCs w:val="28"/>
              </w:rPr>
              <w:t xml:space="preserve">о-хрящевого отдела наружного носа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ринопласт</w:t>
            </w:r>
            <w:r>
              <w:rPr>
                <w:sz w:val="28"/>
                <w:szCs w:val="28"/>
              </w:rPr>
              <w:t xml:space="preserve">ика, в том числе с применением </w:t>
            </w:r>
            <w:r w:rsidRPr="00DB7C25">
              <w:rPr>
                <w:sz w:val="28"/>
                <w:szCs w:val="28"/>
              </w:rPr>
              <w:t>хрящевых 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тов, имплантационных </w:t>
            </w:r>
            <w:r>
              <w:rPr>
                <w:sz w:val="28"/>
                <w:szCs w:val="28"/>
              </w:rPr>
              <w:t>ма</w:t>
            </w:r>
            <w:r w:rsidRPr="00DB7C25">
              <w:rPr>
                <w:sz w:val="28"/>
                <w:szCs w:val="28"/>
              </w:rPr>
              <w:t>териалов; пластика при 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ширном дефекте носа лоскутом на ножке из прилегающих уч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стков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0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S08.8, S08.9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тотальный дефект, травматическая амп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 xml:space="preserve">тация носа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ринопластика лоскутом со лба; ринопластика с использован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стебельчатого лоскута; з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мещение обширного дефекта носа с помощью сложного э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зопротеза на имплатанта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тах; ринопластика с использован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реваскуляризированного лоскута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6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S08.1, Q16.0, Q16.1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врожденное отсутс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вие, травматическая ампутация ушной 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ковины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реконструктивно-пластическая операция с использованием аутотранспланта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 из прил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гающих к ушной раковине уч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стков и иных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 и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пластика при тотальном дефекте уха с пом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щью сложного экзопротеза с опорой на внутрикостные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ты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26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L90.5, T95.0, T95.8, T95.9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послеожоговая рубц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вая контрактура лица и шеи II-III степени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хирургическое устранение 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трактуры шеи с использован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ем лоскутов с осевыми сосуд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стыми рисунками, микрохиру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гическая пластика с помощью реваскуляризированного ло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кута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03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T90.9, T90.8, M96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обширный дефект мягких тканей нижней зоны лица (занима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щий две и более ан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томические области)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реконструктивно-пластическая операция сложным лос</w:t>
            </w:r>
            <w:r>
              <w:rPr>
                <w:sz w:val="28"/>
                <w:szCs w:val="28"/>
              </w:rPr>
              <w:t>кутом на ножке с грудной клетки</w:t>
            </w:r>
            <w:r w:rsidRPr="00DB7C25">
              <w:rPr>
                <w:sz w:val="28"/>
                <w:szCs w:val="28"/>
              </w:rPr>
              <w:t xml:space="preserve"> с использованием лоскутов с ос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выми сосудистыми рисунками, тканями стебельчатого лоскута, </w:t>
            </w:r>
            <w:r w:rsidRPr="00DB7C25">
              <w:rPr>
                <w:sz w:val="28"/>
                <w:szCs w:val="28"/>
              </w:rPr>
              <w:lastRenderedPageBreak/>
              <w:t>микрохирургическая пластика с помощью реваскуляризирова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лоскута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193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L91, L90.5, Q18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обширный порок развития, рубцовая деформация кожи вол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систой части головы, мягких тканей лица и шеи (занимающий две и более анатомические области)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пластическое устранение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формации дв</w:t>
            </w:r>
            <w:r>
              <w:rPr>
                <w:sz w:val="28"/>
                <w:szCs w:val="28"/>
              </w:rPr>
              <w:t>умя</w:t>
            </w:r>
            <w:r w:rsidRPr="00DB7C25">
              <w:rPr>
                <w:sz w:val="28"/>
                <w:szCs w:val="28"/>
              </w:rPr>
              <w:t xml:space="preserve"> и более рота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ционными лоскутами, реконс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руктивно-пластическая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ция сложным лоскутом на ножке с грудной клетки и пл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ча, с использованием лоскутов с осевыми сосудистыми рису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ками, методом дерматензии с использованием тканей, раст</w:t>
            </w:r>
            <w:r w:rsidRPr="00DB7C25">
              <w:rPr>
                <w:sz w:val="28"/>
                <w:szCs w:val="28"/>
              </w:rPr>
              <w:t>я</w:t>
            </w:r>
            <w:r w:rsidRPr="00DB7C25">
              <w:rPr>
                <w:sz w:val="28"/>
                <w:szCs w:val="28"/>
              </w:rPr>
              <w:t>нутых эспандером, микрох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рургическая пластика с пом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щью реваскуляризированного лоскута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668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T90.9, T90.8, M96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посттравматический дефект и рубцовая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формация волосистой части головы, мягких тканей лица и шеи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реконструктивно-пластическая операция сложным лоскутом на ножке с грудной клетки и плеча с использованием лоскутов с осевыми сосудистыми рису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ками, дв</w:t>
            </w:r>
            <w:r>
              <w:rPr>
                <w:sz w:val="28"/>
                <w:szCs w:val="28"/>
              </w:rPr>
              <w:t>умя</w:t>
            </w:r>
            <w:r w:rsidRPr="00DB7C25">
              <w:rPr>
                <w:sz w:val="28"/>
                <w:szCs w:val="28"/>
              </w:rPr>
              <w:t xml:space="preserve"> и более ротацио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ными лоскутами, </w:t>
            </w:r>
            <w:r w:rsidRPr="00DB7C25">
              <w:rPr>
                <w:sz w:val="28"/>
                <w:szCs w:val="28"/>
              </w:rPr>
              <w:lastRenderedPageBreak/>
              <w:t>методом де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матензии с использованием тканей, растянутых эспанд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ром, микрохирургическая 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стика с помощью реваскуляр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зированного лоскута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788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 опер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ции по устранению обширных дефектов костей свода черепа, лицевого скелета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T90.1, T90.2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посттравматический дефект костей черепа и верхней зоны лица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реконструкция костей свода черепа, верхней зоны лица с использованием дистракцио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ных фиксирующих аппаратов, костных аутотрансплан</w:t>
            </w:r>
            <w:r>
              <w:rPr>
                <w:sz w:val="28"/>
                <w:szCs w:val="28"/>
              </w:rPr>
              <w:t>тан</w:t>
            </w:r>
            <w:r w:rsidRPr="00DB7C25">
              <w:rPr>
                <w:sz w:val="28"/>
                <w:szCs w:val="28"/>
              </w:rPr>
              <w:t>тов, биодеградирующих материалов или реваскуляризированного лоскута; реконструкция лобной кости с помощью металлоко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струкций, силиконового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 или аллогенных м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териалов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1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T90.2 </w:t>
            </w:r>
            <w:r w:rsidRPr="00DB7C25">
              <w:rPr>
                <w:sz w:val="28"/>
                <w:szCs w:val="28"/>
                <w:lang w:val="en-US"/>
              </w:rPr>
              <w:t>−</w:t>
            </w:r>
            <w:r w:rsidRPr="00DB7C25">
              <w:rPr>
                <w:sz w:val="28"/>
                <w:szCs w:val="28"/>
              </w:rPr>
              <w:t xml:space="preserve"> T90.4 </w:t>
            </w:r>
          </w:p>
        </w:tc>
        <w:tc>
          <w:tcPr>
            <w:tcW w:w="945" w:type="pct"/>
            <w:vMerge w:val="restar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посттравматическая деформация скуло-но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со-лобно-орбитально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 xml:space="preserve">го комплекса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  <w:vMerge w:val="restar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тантом, комп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зитным материалом или тит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 xml:space="preserve">новой пластиной (сеткой), </w:t>
            </w:r>
            <w:r w:rsidRPr="00DB7C25">
              <w:rPr>
                <w:sz w:val="28"/>
                <w:szCs w:val="28"/>
              </w:rPr>
              <w:lastRenderedPageBreak/>
              <w:t>в том числе с использованием компьютерных методов план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рования, интраоперационной компьютерной навигации; 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конструкция стенок глазницы с помощью костного аутотран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нта</w:t>
            </w:r>
            <w:r w:rsidRPr="00DB7C25">
              <w:rPr>
                <w:sz w:val="28"/>
                <w:szCs w:val="28"/>
              </w:rPr>
              <w:t>, аллогенного мат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риала или силиконового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плантанта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12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6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S05, H05.3, H05.4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посттравматическая деформация глазницы с энофтальмом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опорно-контурная пластика с использованием коронарного (полукоронарного) хирургич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ского доступа и костных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 из теменной кости; эндопротезирование с использованием компьютерных технологий при планировании и прогнозировании лечения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H05.2, S05, H05.3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деформация глазницы с экзофтальмом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опорно-контурная пластика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тем остеотомии и репозиции стенок орбиты и (или) верхней челюсти по Фор III с выдвиж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или дистракцией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3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K08.0, K08.1, K08.2, K08.9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дефект (выраженная атрофия) альвеолярн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отростка верхней (нижней) челюсти в пределах 3−4 и более зубов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пластическое устранение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фекта альвеолярного отростка челюсти с использованием вне- и внутриротовых костных аутотранспланта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 или дис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ракционного метода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0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</w:rPr>
              <w:t>K07.0, K07.1, K07.2, K07.3, K07.4, K07.8, K07.9</w:t>
            </w:r>
          </w:p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аномалия и приобр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тенная деформация верхней и (или) ни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ней челюсти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ортогнатическая операция п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тем остеотомии верхней и (или) нижней челюсти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116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T90.0, T90.1, T90.2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послеоперационный (посттравматический) обши</w:t>
            </w:r>
            <w:r>
              <w:rPr>
                <w:sz w:val="28"/>
                <w:szCs w:val="28"/>
              </w:rPr>
              <w:t xml:space="preserve">рный дефект и (или) деформация 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люстей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костная пластика челюсти с применением различных транс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тов, имплатационных материалов и (или) дистракц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онного аппарата; реконстру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ция при комбинированном д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фекте челюсти с помощью реваскуляризированного аут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та; сложное зуб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челюстное протезирование с опорой на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ты; сло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 xml:space="preserve">ное челюстно-лицевое </w:t>
            </w:r>
            <w:r w:rsidRPr="00DB7C25">
              <w:rPr>
                <w:sz w:val="28"/>
                <w:szCs w:val="28"/>
              </w:rPr>
              <w:lastRenderedPageBreak/>
              <w:t>протези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рование и эктопротезирование, в том числе с опорой на и</w:t>
            </w:r>
            <w:r w:rsidRPr="00DB7C25">
              <w:rPr>
                <w:sz w:val="28"/>
                <w:szCs w:val="28"/>
              </w:rPr>
              <w:t>м</w:t>
            </w:r>
            <w:r w:rsidRPr="00DB7C25">
              <w:rPr>
                <w:sz w:val="28"/>
                <w:szCs w:val="28"/>
              </w:rPr>
              <w:t>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тах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05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M24.6, M24.5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анкилоз (анкилоз</w:t>
            </w:r>
            <w:r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 xml:space="preserve">рующие поражения) височно-нижнечелюс-тного сустава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реконструктивно-пластическая операция с использованием 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тотопических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 и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тов; реконструкция сустава с использованием э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допротезирования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М19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деформирующий ар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 xml:space="preserve">роз височно-нижнече-люстного сустава 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эндоскопические и артроск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пические операции по удал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нию, замещению внутрису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тавного диска и связочного а</w:t>
            </w:r>
            <w:r w:rsidRPr="00DB7C25">
              <w:rPr>
                <w:sz w:val="28"/>
                <w:szCs w:val="28"/>
              </w:rPr>
              <w:t>п</w:t>
            </w:r>
            <w:r w:rsidRPr="00DB7C25">
              <w:rPr>
                <w:sz w:val="28"/>
                <w:szCs w:val="28"/>
              </w:rPr>
              <w:t>парата; реконструкция сустава с использованием эндопротез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рования; реконструктивно-пластическая операция с 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пользованием ортотопических транспланта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 и импланта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тов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993"/>
        </w:trPr>
        <w:tc>
          <w:tcPr>
            <w:tcW w:w="224" w:type="pct"/>
            <w:gridSpan w:val="2"/>
            <w:vMerge w:val="restart"/>
          </w:tcPr>
          <w:p w:rsidR="00B837FF" w:rsidRPr="00DB7C25" w:rsidRDefault="00B837FF" w:rsidP="007571E4">
            <w:pPr>
              <w:ind w:right="-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111.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1" w:type="pct"/>
            <w:gridSpan w:val="2"/>
            <w:vMerge w:val="restart"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Реконструктивно-пластические, ми</w:t>
            </w:r>
            <w:r w:rsidRPr="00DB7C25">
              <w:rPr>
                <w:sz w:val="28"/>
                <w:szCs w:val="28"/>
              </w:rPr>
              <w:t>к</w:t>
            </w:r>
            <w:r w:rsidRPr="00DB7C25">
              <w:rPr>
                <w:sz w:val="28"/>
                <w:szCs w:val="28"/>
              </w:rPr>
              <w:t>рохирургические и комбинированные операции при лечении новообразов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ний мягких тканей и (или) костей лицев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скелета с одн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моментным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 устранением образовавшегося ра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невого дефекта или замещением его с помощью сложного челюстно-лицевого протезирования</w:t>
            </w: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D11.0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доброкачественное но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вообразование окол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ушной слюнной жел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зы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субтотальная резекция окол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ушной слюнной железы с с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хранением ветвей лицевого нерва</w:t>
            </w:r>
          </w:p>
        </w:tc>
        <w:tc>
          <w:tcPr>
            <w:tcW w:w="538" w:type="pct"/>
          </w:tcPr>
          <w:p w:rsidR="00B837FF" w:rsidRPr="00536E5B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36E5B">
              <w:rPr>
                <w:sz w:val="28"/>
                <w:szCs w:val="28"/>
              </w:rPr>
              <w:t>181930</w:t>
            </w:r>
          </w:p>
        </w:tc>
      </w:tr>
      <w:tr w:rsidR="00B837FF" w:rsidRPr="00DB7C25" w:rsidTr="007571E4">
        <w:tblPrEx>
          <w:tblLook w:val="0000"/>
        </w:tblPrEx>
        <w:trPr>
          <w:trHeight w:val="158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D11.9</w:t>
            </w: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новообразование ок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лоушной слюнной железы с распростран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нием в прилегающие области обширное опухолевое поражение мягких тканей разли</w:t>
            </w:r>
            <w:r w:rsidRPr="00DB7C25">
              <w:rPr>
                <w:sz w:val="28"/>
                <w:szCs w:val="28"/>
              </w:rPr>
              <w:t>ч</w:t>
            </w:r>
            <w:r w:rsidRPr="00DB7C25">
              <w:rPr>
                <w:sz w:val="28"/>
                <w:szCs w:val="28"/>
              </w:rPr>
              <w:t>ных зон лица и шеи</w:t>
            </w: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паротидэктомия с пластичес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ким замещением резецирова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ного отрезка лицевого нерва удаление опухолевого пораж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ния с одномоментным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ческим устранением раневого дефекта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52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D18, Q27.3, Q27.9, Q85.0 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pStyle w:val="Default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обширная (две и более анатомические обла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ти) сосудистая мал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 xml:space="preserve">формация, опухоль или диспластическое образование лица и шеи 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деструкция сосудистого нов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образования с использованием электрохимического лизиса, термического, радиочастотного и (или) ультразвукового во</w:t>
            </w:r>
            <w:r w:rsidRPr="00DB7C25">
              <w:rPr>
                <w:sz w:val="28"/>
                <w:szCs w:val="28"/>
              </w:rPr>
              <w:t>з</w:t>
            </w:r>
            <w:r w:rsidRPr="00DB7C25">
              <w:rPr>
                <w:sz w:val="28"/>
                <w:szCs w:val="28"/>
              </w:rPr>
              <w:t>действия; блоковая резекция мальформации и сосудистого образования с одномоментным пластическим устранением о</w:t>
            </w:r>
            <w:r w:rsidRPr="00DB7C25">
              <w:rPr>
                <w:sz w:val="28"/>
                <w:szCs w:val="28"/>
              </w:rPr>
              <w:t>б</w:t>
            </w:r>
            <w:r w:rsidRPr="00DB7C25">
              <w:rPr>
                <w:sz w:val="28"/>
                <w:szCs w:val="28"/>
              </w:rPr>
              <w:t>разовавшегося дефекта тканей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8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D16.5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новообразование ни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ней челюсти в преде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лах не менее 3−4 з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бов и (или) ее ветви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новообразования с одномоментной костной плас</w:t>
            </w:r>
            <w:r>
              <w:rPr>
                <w:sz w:val="28"/>
                <w:szCs w:val="28"/>
              </w:rPr>
              <w:t>-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тикой нижней челюсти, микр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хирургическая пластика с помощью реваскуляризированн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го лоскута; частичная резекция нижней челюсти с нарушением ее непрерывности и одном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ментной костной пластикой, микрохирургической пласт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кой с помощью реваскуляризи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рованного лоскута и (или) э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допротезированием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240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D16.4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новообразование верхней челюсти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304"/>
        </w:trPr>
        <w:tc>
          <w:tcPr>
            <w:tcW w:w="224" w:type="pct"/>
            <w:gridSpan w:val="2"/>
            <w:vMerge/>
            <w:vAlign w:val="center"/>
          </w:tcPr>
          <w:p w:rsidR="00B837FF" w:rsidRPr="00DB7C25" w:rsidRDefault="00B837FF" w:rsidP="007571E4">
            <w:pPr>
              <w:ind w:right="-3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vMerge/>
          </w:tcPr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</w:tcPr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D16.4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  <w:lang w:val="en-US"/>
              </w:rPr>
            </w:pPr>
            <w:r w:rsidRPr="00DB7C25">
              <w:rPr>
                <w:sz w:val="28"/>
                <w:szCs w:val="28"/>
                <w:lang w:val="en-US"/>
              </w:rPr>
              <w:t>D16.5</w:t>
            </w:r>
          </w:p>
        </w:tc>
        <w:tc>
          <w:tcPr>
            <w:tcW w:w="945" w:type="pct"/>
          </w:tcPr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новообразование верхней (нижней) челюсти с распростр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нением в прилега</w:t>
            </w:r>
            <w:r w:rsidRPr="00DB7C25">
              <w:rPr>
                <w:sz w:val="28"/>
                <w:szCs w:val="28"/>
              </w:rPr>
              <w:t>ю</w:t>
            </w:r>
            <w:r w:rsidRPr="00DB7C25">
              <w:rPr>
                <w:sz w:val="28"/>
                <w:szCs w:val="28"/>
              </w:rPr>
              <w:t>щие области</w:t>
            </w:r>
          </w:p>
        </w:tc>
        <w:tc>
          <w:tcPr>
            <w:tcW w:w="541" w:type="pct"/>
          </w:tcPr>
          <w:p w:rsidR="00B837FF" w:rsidRPr="00DB7C25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</w:p>
        </w:tc>
        <w:tc>
          <w:tcPr>
            <w:tcW w:w="1308" w:type="pct"/>
            <w:gridSpan w:val="2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удаление новообразования с резекцией части или всей челюсти и одномоментной кос</w:t>
            </w:r>
            <w:r w:rsidRPr="00DB7C25">
              <w:rPr>
                <w:sz w:val="28"/>
                <w:szCs w:val="28"/>
              </w:rPr>
              <w:t>т</w:t>
            </w:r>
            <w:r w:rsidRPr="00DB7C25">
              <w:rPr>
                <w:sz w:val="28"/>
                <w:szCs w:val="28"/>
              </w:rPr>
              <w:t>ной пластикой аутотранспла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 xml:space="preserve">том, микрохирургической пластикой с помощью </w:t>
            </w:r>
            <w:r w:rsidRPr="00DB7C25">
              <w:rPr>
                <w:sz w:val="28"/>
                <w:szCs w:val="28"/>
              </w:rPr>
              <w:lastRenderedPageBreak/>
              <w:t>реваск</w:t>
            </w:r>
            <w:r w:rsidRPr="00DB7C25">
              <w:rPr>
                <w:sz w:val="28"/>
                <w:szCs w:val="28"/>
              </w:rPr>
              <w:t>у</w:t>
            </w:r>
            <w:r w:rsidRPr="00DB7C25">
              <w:rPr>
                <w:sz w:val="28"/>
                <w:szCs w:val="28"/>
              </w:rPr>
              <w:t>ляризированного лоскута</w:t>
            </w: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442"/>
        </w:trPr>
        <w:tc>
          <w:tcPr>
            <w:tcW w:w="5000" w:type="pct"/>
            <w:gridSpan w:val="11"/>
          </w:tcPr>
          <w:p w:rsidR="00B837FF" w:rsidRPr="00DB7C25" w:rsidRDefault="00B837FF" w:rsidP="007571E4">
            <w:pPr>
              <w:ind w:left="3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Подраздел </w:t>
            </w:r>
            <w:r w:rsidRPr="00DB7C25">
              <w:rPr>
                <w:sz w:val="28"/>
                <w:szCs w:val="28"/>
              </w:rPr>
              <w:t xml:space="preserve">  Эндокринология</w:t>
            </w:r>
          </w:p>
          <w:p w:rsidR="00B837FF" w:rsidRPr="00DB7C25" w:rsidRDefault="00B837FF" w:rsidP="007571E4">
            <w:pPr>
              <w:ind w:left="32" w:right="34" w:firstLine="743"/>
              <w:jc w:val="center"/>
              <w:rPr>
                <w:sz w:val="28"/>
                <w:szCs w:val="28"/>
              </w:rPr>
            </w:pPr>
          </w:p>
        </w:tc>
      </w:tr>
      <w:tr w:rsidR="00B837FF" w:rsidRPr="00DB7C25" w:rsidTr="007571E4">
        <w:tblPrEx>
          <w:tblLook w:val="0000"/>
        </w:tblPrEx>
        <w:trPr>
          <w:trHeight w:val="855"/>
        </w:trPr>
        <w:tc>
          <w:tcPr>
            <w:tcW w:w="224" w:type="pct"/>
            <w:gridSpan w:val="2"/>
          </w:tcPr>
          <w:p w:rsidR="00B837FF" w:rsidRPr="00D90773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</w:tcPr>
          <w:p w:rsidR="00B837FF" w:rsidRPr="00DB7C25" w:rsidRDefault="00B837FF" w:rsidP="007571E4">
            <w:pPr>
              <w:ind w:left="-107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11" w:type="pct"/>
            <w:gridSpan w:val="2"/>
          </w:tcPr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Комбинированное лечение сосудистых осложнений саха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ного диабета (не</w:t>
            </w:r>
            <w:r w:rsidRPr="00DB7C25">
              <w:rPr>
                <w:sz w:val="28"/>
                <w:szCs w:val="28"/>
              </w:rPr>
              <w:t>ф</w:t>
            </w:r>
            <w:r w:rsidRPr="00DB7C25">
              <w:rPr>
                <w:sz w:val="28"/>
                <w:szCs w:val="28"/>
              </w:rPr>
              <w:t>ропатии, диабетич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 xml:space="preserve">ской стопы, </w:t>
            </w:r>
            <w:r>
              <w:rPr>
                <w:sz w:val="28"/>
                <w:szCs w:val="28"/>
              </w:rPr>
              <w:t>ишеми-</w:t>
            </w:r>
          </w:p>
          <w:p w:rsidR="00B837FF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-107" w:right="-108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ческих поражений сердца и головного мозга), включая эндоваскулярные вмешательства, реко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структивные орган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>сохраняющие пл</w:t>
            </w:r>
            <w:r w:rsidRPr="00DB7C25">
              <w:rPr>
                <w:sz w:val="28"/>
                <w:szCs w:val="28"/>
              </w:rPr>
              <w:t>а</w:t>
            </w:r>
            <w:r w:rsidRPr="00DB7C25">
              <w:rPr>
                <w:sz w:val="28"/>
                <w:szCs w:val="28"/>
              </w:rPr>
              <w:t>стические операции стопы, заместител</w:t>
            </w:r>
            <w:r w:rsidRPr="00DB7C25">
              <w:rPr>
                <w:sz w:val="28"/>
                <w:szCs w:val="28"/>
              </w:rPr>
              <w:t>ь</w:t>
            </w:r>
            <w:r w:rsidRPr="00DB7C25">
              <w:rPr>
                <w:sz w:val="28"/>
                <w:szCs w:val="28"/>
              </w:rPr>
              <w:t>ную инсулиновую терапию системами постоянной подко</w:t>
            </w:r>
            <w:r w:rsidRPr="00DB7C25">
              <w:rPr>
                <w:sz w:val="28"/>
                <w:szCs w:val="28"/>
              </w:rPr>
              <w:t>ж</w:t>
            </w:r>
            <w:r w:rsidRPr="00DB7C25">
              <w:rPr>
                <w:sz w:val="28"/>
                <w:szCs w:val="28"/>
              </w:rPr>
              <w:t>ной инфузии, с м</w:t>
            </w:r>
            <w:r w:rsidRPr="00DB7C25">
              <w:rPr>
                <w:sz w:val="28"/>
                <w:szCs w:val="28"/>
              </w:rPr>
              <w:t>о</w:t>
            </w:r>
            <w:r w:rsidRPr="00DB7C25">
              <w:rPr>
                <w:sz w:val="28"/>
                <w:szCs w:val="28"/>
              </w:rPr>
              <w:t xml:space="preserve">ниторированием гликемии, в том </w:t>
            </w:r>
            <w:r w:rsidRPr="00DB7C25">
              <w:rPr>
                <w:sz w:val="28"/>
                <w:szCs w:val="28"/>
              </w:rPr>
              <w:lastRenderedPageBreak/>
              <w:t>чи</w:t>
            </w:r>
            <w:r w:rsidRPr="00DB7C25">
              <w:rPr>
                <w:sz w:val="28"/>
                <w:szCs w:val="28"/>
              </w:rPr>
              <w:t>с</w:t>
            </w:r>
            <w:r w:rsidRPr="00DB7C25">
              <w:rPr>
                <w:sz w:val="28"/>
                <w:szCs w:val="28"/>
              </w:rPr>
              <w:t>ле у пациентов с трансплантирова</w:t>
            </w:r>
            <w:r w:rsidRPr="00DB7C25">
              <w:rPr>
                <w:sz w:val="28"/>
                <w:szCs w:val="28"/>
              </w:rPr>
              <w:t>н</w:t>
            </w:r>
            <w:r w:rsidRPr="00DB7C25">
              <w:rPr>
                <w:sz w:val="28"/>
                <w:szCs w:val="28"/>
              </w:rPr>
              <w:t>ными органами</w:t>
            </w:r>
          </w:p>
        </w:tc>
        <w:tc>
          <w:tcPr>
            <w:tcW w:w="406" w:type="pct"/>
          </w:tcPr>
          <w:p w:rsidR="00B837FF" w:rsidRPr="00DB7C25" w:rsidRDefault="00B837FF" w:rsidP="007571E4">
            <w:pPr>
              <w:pStyle w:val="Default"/>
              <w:ind w:left="176" w:right="-107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lastRenderedPageBreak/>
              <w:t xml:space="preserve">E10.7, E11.7 </w:t>
            </w:r>
          </w:p>
          <w:p w:rsidR="00B837FF" w:rsidRPr="00DB7C25" w:rsidRDefault="00B837FF" w:rsidP="007571E4">
            <w:pPr>
              <w:ind w:left="176" w:right="-107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 xml:space="preserve">сахарный диабет 1 и </w:t>
            </w:r>
            <w:r>
              <w:rPr>
                <w:sz w:val="28"/>
                <w:szCs w:val="28"/>
              </w:rPr>
              <w:br/>
            </w:r>
            <w:r w:rsidRPr="00DB7C25">
              <w:rPr>
                <w:sz w:val="28"/>
                <w:szCs w:val="28"/>
              </w:rPr>
              <w:t>2 типа с сочетанным поражением сосудов почек, сердца, глаз, го</w:t>
            </w:r>
            <w:r>
              <w:rPr>
                <w:sz w:val="28"/>
                <w:szCs w:val="28"/>
              </w:rPr>
              <w:t>-</w:t>
            </w:r>
            <w:r w:rsidRPr="00DB7C25">
              <w:rPr>
                <w:sz w:val="28"/>
                <w:szCs w:val="28"/>
              </w:rPr>
              <w:t>ловного мозга, вкл</w:t>
            </w:r>
            <w:r w:rsidRPr="00DB7C2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чая пациентов с тран</w:t>
            </w:r>
            <w:r w:rsidRPr="00DB7C2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-</w:t>
            </w:r>
          </w:p>
          <w:p w:rsidR="00B837FF" w:rsidRDefault="00B837FF" w:rsidP="007571E4">
            <w:pPr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плантированными о</w:t>
            </w:r>
            <w:r w:rsidRPr="00DB7C25">
              <w:rPr>
                <w:sz w:val="28"/>
                <w:szCs w:val="28"/>
              </w:rPr>
              <w:t>р</w:t>
            </w:r>
            <w:r w:rsidRPr="00DB7C25">
              <w:rPr>
                <w:sz w:val="28"/>
                <w:szCs w:val="28"/>
              </w:rPr>
              <w:t>ганами</w:t>
            </w:r>
          </w:p>
        </w:tc>
        <w:tc>
          <w:tcPr>
            <w:tcW w:w="541" w:type="pct"/>
          </w:tcPr>
          <w:p w:rsidR="00B837FF" w:rsidRPr="00DE0F01" w:rsidRDefault="00B837FF" w:rsidP="007571E4">
            <w:pPr>
              <w:ind w:left="3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хирургичес-кое лечение</w:t>
            </w:r>
            <w:r w:rsidRPr="00DB7C25">
              <w:rPr>
                <w:sz w:val="28"/>
                <w:szCs w:val="28"/>
              </w:rPr>
              <w:t>, терапевт</w:t>
            </w:r>
            <w:r w:rsidRPr="00DB7C25">
              <w:rPr>
                <w:sz w:val="28"/>
                <w:szCs w:val="28"/>
              </w:rPr>
              <w:t>и</w:t>
            </w:r>
            <w:r w:rsidRPr="00DB7C25">
              <w:rPr>
                <w:sz w:val="28"/>
                <w:szCs w:val="28"/>
              </w:rPr>
              <w:t>ческое леч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ние</w:t>
            </w:r>
          </w:p>
        </w:tc>
        <w:tc>
          <w:tcPr>
            <w:tcW w:w="1308" w:type="pct"/>
            <w:gridSpan w:val="2"/>
          </w:tcPr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 w:rsidRPr="00DB7C25">
              <w:rPr>
                <w:sz w:val="28"/>
                <w:szCs w:val="28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</w:t>
            </w:r>
            <w:r w:rsidRPr="00DB7C25">
              <w:rPr>
                <w:sz w:val="28"/>
                <w:szCs w:val="28"/>
              </w:rPr>
              <w:t>е</w:t>
            </w:r>
            <w:r w:rsidRPr="00DB7C25">
              <w:rPr>
                <w:sz w:val="28"/>
                <w:szCs w:val="28"/>
              </w:rPr>
              <w:t>мии с целью предупреждения</w:t>
            </w:r>
            <w:r>
              <w:rPr>
                <w:sz w:val="28"/>
                <w:szCs w:val="28"/>
              </w:rPr>
              <w:t xml:space="preserve"> и </w:t>
            </w:r>
          </w:p>
          <w:p w:rsidR="00B837FF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</w:p>
          <w:p w:rsidR="00B837FF" w:rsidRPr="00DB7C25" w:rsidRDefault="00B837FF" w:rsidP="007571E4">
            <w:pPr>
              <w:ind w:left="32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коррекции жизнеугрожающих со</w:t>
            </w:r>
            <w:r w:rsidRPr="00DB7C25">
              <w:rPr>
                <w:sz w:val="28"/>
                <w:szCs w:val="28"/>
              </w:rPr>
              <w:t>стояний</w:t>
            </w:r>
          </w:p>
        </w:tc>
        <w:tc>
          <w:tcPr>
            <w:tcW w:w="538" w:type="pct"/>
          </w:tcPr>
          <w:p w:rsidR="00B837FF" w:rsidRPr="00536E5B" w:rsidRDefault="00B837FF" w:rsidP="007571E4">
            <w:pPr>
              <w:ind w:left="32" w:right="34"/>
              <w:jc w:val="center"/>
              <w:rPr>
                <w:sz w:val="28"/>
                <w:szCs w:val="28"/>
              </w:rPr>
            </w:pPr>
            <w:r w:rsidRPr="00536E5B">
              <w:rPr>
                <w:sz w:val="28"/>
                <w:szCs w:val="28"/>
              </w:rPr>
              <w:t>87310</w:t>
            </w:r>
          </w:p>
        </w:tc>
      </w:tr>
    </w:tbl>
    <w:p w:rsidR="00B837FF" w:rsidRDefault="00B837FF" w:rsidP="00B837FF">
      <w:pPr>
        <w:tabs>
          <w:tab w:val="left" w:pos="709"/>
        </w:tabs>
        <w:ind w:right="-31"/>
        <w:jc w:val="center"/>
        <w:rPr>
          <w:sz w:val="28"/>
          <w:szCs w:val="28"/>
          <w:lang w:eastAsia="en-US"/>
        </w:rPr>
      </w:pPr>
    </w:p>
    <w:p w:rsidR="00B837FF" w:rsidRDefault="00B837FF" w:rsidP="00B837FF">
      <w:pPr>
        <w:tabs>
          <w:tab w:val="left" w:pos="709"/>
        </w:tabs>
        <w:ind w:right="-31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_______________________________</w:t>
      </w:r>
    </w:p>
    <w:p w:rsidR="00B837FF" w:rsidRDefault="00B837FF" w:rsidP="00B837FF">
      <w:pPr>
        <w:tabs>
          <w:tab w:val="left" w:pos="709"/>
        </w:tabs>
        <w:ind w:right="-31"/>
        <w:rPr>
          <w:sz w:val="16"/>
          <w:szCs w:val="16"/>
          <w:lang w:eastAsia="en-US"/>
        </w:rPr>
      </w:pPr>
    </w:p>
    <w:p w:rsidR="00B837FF" w:rsidRPr="003B4626" w:rsidRDefault="00B837FF" w:rsidP="00B837FF">
      <w:pPr>
        <w:spacing w:line="240" w:lineRule="exact"/>
        <w:ind w:firstLine="851"/>
        <w:contextualSpacing/>
        <w:jc w:val="both"/>
        <w:rPr>
          <w:sz w:val="20"/>
          <w:szCs w:val="20"/>
        </w:rPr>
      </w:pPr>
      <w:r w:rsidRPr="003B4626">
        <w:rPr>
          <w:sz w:val="20"/>
          <w:szCs w:val="20"/>
        </w:rPr>
        <w:t xml:space="preserve">*Далее по тексту используется сокращение – </w:t>
      </w:r>
      <w:r>
        <w:rPr>
          <w:sz w:val="20"/>
          <w:szCs w:val="20"/>
        </w:rPr>
        <w:t>ВМП.</w:t>
      </w:r>
    </w:p>
    <w:p w:rsidR="00B837FF" w:rsidRPr="008D6867" w:rsidRDefault="00B837FF" w:rsidP="00B837FF">
      <w:pPr>
        <w:pStyle w:val="a3"/>
        <w:ind w:firstLine="851"/>
        <w:contextualSpacing/>
      </w:pPr>
      <w:r w:rsidRPr="003B4626">
        <w:t>** Далее по тексту используется сокращение –</w:t>
      </w:r>
      <w:r w:rsidRPr="008D6867">
        <w:t xml:space="preserve"> Международная статистическая классификация болезней и проблем, связанных со здоровьем (10-й пересмотр).</w:t>
      </w:r>
    </w:p>
    <w:p w:rsidR="00B837FF" w:rsidRPr="008D6867" w:rsidRDefault="00B837FF" w:rsidP="00B837FF">
      <w:pPr>
        <w:pStyle w:val="Default"/>
        <w:ind w:firstLine="851"/>
        <w:contextualSpacing/>
        <w:rPr>
          <w:color w:val="auto"/>
          <w:sz w:val="20"/>
          <w:szCs w:val="20"/>
        </w:rPr>
      </w:pPr>
      <w:r>
        <w:rPr>
          <w:sz w:val="20"/>
          <w:szCs w:val="20"/>
        </w:rPr>
        <w:t>*</w:t>
      </w:r>
      <w:r w:rsidRPr="003B4626">
        <w:rPr>
          <w:sz w:val="20"/>
          <w:szCs w:val="20"/>
        </w:rPr>
        <w:t>**</w:t>
      </w:r>
      <w:r w:rsidRPr="008D6867">
        <w:rPr>
          <w:sz w:val="20"/>
          <w:szCs w:val="20"/>
        </w:rPr>
        <w:t xml:space="preserve"> Нормативы финансовых затрат на единицу объема предоставления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</w:t>
      </w:r>
      <w:r w:rsidRPr="008D6867">
        <w:rPr>
          <w:sz w:val="20"/>
          <w:szCs w:val="20"/>
        </w:rPr>
        <w:t>о</w:t>
      </w:r>
      <w:r w:rsidRPr="008D6867">
        <w:rPr>
          <w:sz w:val="20"/>
          <w:szCs w:val="20"/>
        </w:rPr>
        <w:t xml:space="preserve">чих материальных запасов, расходы на оплату стоимости лабораторных и </w:t>
      </w:r>
      <w:r w:rsidRPr="008D6867">
        <w:rPr>
          <w:color w:val="auto"/>
          <w:sz w:val="20"/>
          <w:szCs w:val="20"/>
        </w:rPr>
        <w:t>инструментальных исследований, проводимых в других учреждениях (при отсутствии в медицинской орг</w:t>
      </w:r>
      <w:r w:rsidRPr="008D6867">
        <w:rPr>
          <w:color w:val="auto"/>
          <w:sz w:val="20"/>
          <w:szCs w:val="20"/>
        </w:rPr>
        <w:t>а</w:t>
      </w:r>
      <w:r w:rsidRPr="008D6867">
        <w:rPr>
          <w:color w:val="auto"/>
          <w:sz w:val="20"/>
          <w:szCs w:val="20"/>
        </w:rPr>
        <w:t>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</w:t>
      </w:r>
      <w:r w:rsidRPr="008D6867">
        <w:rPr>
          <w:color w:val="auto"/>
          <w:sz w:val="20"/>
          <w:szCs w:val="20"/>
        </w:rPr>
        <w:t>я</w:t>
      </w:r>
      <w:r w:rsidRPr="008D6867">
        <w:rPr>
          <w:color w:val="auto"/>
          <w:sz w:val="20"/>
          <w:szCs w:val="20"/>
        </w:rPr>
        <w:t xml:space="preserve">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 </w:t>
      </w:r>
    </w:p>
    <w:p w:rsidR="009C52FE" w:rsidRDefault="009C52FE"/>
    <w:sectPr w:rsidR="009C52FE" w:rsidSect="00B837FF">
      <w:headerReference w:type="even" r:id="rId7"/>
      <w:headerReference w:type="default" r:id="rId8"/>
      <w:endnotePr>
        <w:numFmt w:val="decimal"/>
      </w:endnotePr>
      <w:pgSz w:w="16838" w:h="11906" w:orient="landscape"/>
      <w:pgMar w:top="567" w:right="567" w:bottom="851" w:left="567" w:header="35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3D" w:rsidRDefault="00B837FF" w:rsidP="00E615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B3D" w:rsidRDefault="00B837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3D" w:rsidRDefault="00B837FF">
    <w:pPr>
      <w:pStyle w:val="a7"/>
      <w:jc w:val="right"/>
      <w:rPr>
        <w:sz w:val="28"/>
        <w:szCs w:val="28"/>
      </w:rPr>
    </w:pPr>
  </w:p>
  <w:p w:rsidR="00882B3D" w:rsidRPr="00BA4EF9" w:rsidRDefault="00B837FF">
    <w:pPr>
      <w:pStyle w:val="a7"/>
      <w:jc w:val="right"/>
      <w:rPr>
        <w:sz w:val="28"/>
        <w:szCs w:val="28"/>
      </w:rPr>
    </w:pPr>
    <w:r w:rsidRPr="00BA4EF9">
      <w:rPr>
        <w:sz w:val="28"/>
        <w:szCs w:val="28"/>
      </w:rPr>
      <w:fldChar w:fldCharType="begin"/>
    </w:r>
    <w:r w:rsidRPr="00BA4EF9">
      <w:rPr>
        <w:sz w:val="28"/>
        <w:szCs w:val="28"/>
      </w:rPr>
      <w:instrText xml:space="preserve"> PAGE   \* MERGEFORMAT </w:instrText>
    </w:r>
    <w:r w:rsidRPr="00BA4EF9">
      <w:rPr>
        <w:sz w:val="28"/>
        <w:szCs w:val="28"/>
      </w:rPr>
      <w:fldChar w:fldCharType="separate"/>
    </w:r>
    <w:r>
      <w:rPr>
        <w:noProof/>
        <w:sz w:val="28"/>
        <w:szCs w:val="28"/>
      </w:rPr>
      <w:t>139</w:t>
    </w:r>
    <w:r w:rsidRPr="00BA4EF9">
      <w:rPr>
        <w:sz w:val="28"/>
        <w:szCs w:val="28"/>
      </w:rPr>
      <w:fldChar w:fldCharType="end"/>
    </w:r>
  </w:p>
  <w:p w:rsidR="00882B3D" w:rsidRDefault="00B837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1D9"/>
    <w:multiLevelType w:val="hybridMultilevel"/>
    <w:tmpl w:val="B08C98AA"/>
    <w:lvl w:ilvl="0" w:tplc="AD4E3D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314AF"/>
    <w:multiLevelType w:val="hybridMultilevel"/>
    <w:tmpl w:val="8A101216"/>
    <w:lvl w:ilvl="0" w:tplc="72C45C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637C"/>
    <w:multiLevelType w:val="hybridMultilevel"/>
    <w:tmpl w:val="8A101216"/>
    <w:lvl w:ilvl="0" w:tplc="72C45C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82A70"/>
    <w:multiLevelType w:val="hybridMultilevel"/>
    <w:tmpl w:val="8A101216"/>
    <w:lvl w:ilvl="0" w:tplc="72C45C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endnotePr>
    <w:numFmt w:val="decimal"/>
  </w:endnotePr>
  <w:compat/>
  <w:rsids>
    <w:rsidRoot w:val="00B837FF"/>
    <w:rsid w:val="009C52FE"/>
    <w:rsid w:val="00A87CF2"/>
    <w:rsid w:val="00B8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837F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3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B837FF"/>
    <w:rPr>
      <w:vertAlign w:val="superscript"/>
    </w:rPr>
  </w:style>
  <w:style w:type="character" w:styleId="a6">
    <w:name w:val="Hyperlink"/>
    <w:uiPriority w:val="99"/>
    <w:rsid w:val="00B837F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83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837FF"/>
  </w:style>
  <w:style w:type="paragraph" w:styleId="aa">
    <w:name w:val="footer"/>
    <w:basedOn w:val="a"/>
    <w:link w:val="ab"/>
    <w:uiPriority w:val="99"/>
    <w:rsid w:val="00B83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837F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B83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83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B837FF"/>
    <w:rPr>
      <w:vertAlign w:val="superscript"/>
    </w:rPr>
  </w:style>
  <w:style w:type="paragraph" w:customStyle="1" w:styleId="ConsPlusCell">
    <w:name w:val="ConsPlusCell"/>
    <w:uiPriority w:val="99"/>
    <w:rsid w:val="00B83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rsid w:val="00B837FF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B837FF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rsid w:val="00B837FF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rsid w:val="00B837FF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B83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B837FF"/>
    <w:rPr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B837F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83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37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83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kei\AppData\Roaming\Microsoft\AppData\SafronovaEA\AppData\Local\Microsoft\Windows\AppData\Local\Microsoft\Windows\Temporary%20Internet%20Files\Local%20Settings\Temporary%20Internet%20Files\LutfullinMF\Local%20Settings\Temporary%20Internet%20Files\Local%20Settings\Local%20Settings\KorpanOU\Local%20Settings\Local%20Settings\Temporary%20Internet%20Files\OLK1F5\&#1057;&#1072;&#1084;&#1099;&#1081;-&#1089;&#1072;&#1084;&#1099;&#1081;%202&#1050;&#1086;&#1087;&#1080;&#1103;%20&#1055;&#1088;&#1080;&#1082;&#1072;&#1079;%20&#1086;%20&#1074;&#1080;&#1076;&#1072;&#1093;%20&#1042;&#1052;&#1055;%20.xls" TargetMode="External"/><Relationship Id="rId5" Type="http://schemas.openxmlformats.org/officeDocument/2006/relationships/hyperlink" Target="file:///C:\Users\kei\AppData\Roaming\Microsoft\AppData\Roaming\esemakova\Documents\&#1042;&#1052;&#1055;\&#1042;&#1052;&#1055;_&#1087;&#1086;&#1076;&#1088;&#1086;&#1073;&#1085;&#1086;_19.09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139</Pages>
  <Words>20770</Words>
  <Characters>118393</Characters>
  <Application>Microsoft Office Word</Application>
  <DocSecurity>0</DocSecurity>
  <Lines>986</Lines>
  <Paragraphs>277</Paragraphs>
  <ScaleCrop>false</ScaleCrop>
  <Company>KPS</Company>
  <LinksUpToDate>false</LinksUpToDate>
  <CharactersWithSpaces>138886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2016-04-07T12:40:00Z</dcterms:created>
  <dcterms:modified xsi:type="dcterms:W3CDTF">2016-04-07T12:40:00Z</dcterms:modified>
</cp:coreProperties>
</file>